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0D845" w14:textId="77777777" w:rsidR="009D4733" w:rsidRDefault="009D4733" w:rsidP="009D4733">
      <w:pPr>
        <w:jc w:val="center"/>
        <w:rPr>
          <w:sz w:val="48"/>
          <w:szCs w:val="48"/>
          <w:lang w:val="en-US"/>
        </w:rPr>
      </w:pPr>
      <w:r w:rsidRPr="008B3C5F">
        <w:rPr>
          <w:sz w:val="48"/>
          <w:szCs w:val="48"/>
          <w:lang w:val="en-US"/>
        </w:rPr>
        <w:t>Web Application Pen-Testing</w:t>
      </w:r>
    </w:p>
    <w:p w14:paraId="06B599B3" w14:textId="77777777" w:rsidR="009D4733" w:rsidRPr="008B3C5F" w:rsidRDefault="009D4733" w:rsidP="009D4733">
      <w:pPr>
        <w:jc w:val="center"/>
        <w:rPr>
          <w:sz w:val="48"/>
          <w:szCs w:val="48"/>
          <w:lang w:val="en-US"/>
        </w:rPr>
      </w:pPr>
      <w:r>
        <w:rPr>
          <w:sz w:val="48"/>
          <w:szCs w:val="48"/>
          <w:lang w:val="en-US"/>
        </w:rPr>
        <w:t>AY 2022/2023</w:t>
      </w:r>
    </w:p>
    <w:p w14:paraId="7FD61834" w14:textId="15621017" w:rsidR="009D4733" w:rsidRPr="00616F0F" w:rsidRDefault="009D4733" w:rsidP="009D4733">
      <w:pPr>
        <w:jc w:val="center"/>
        <w:rPr>
          <w:sz w:val="40"/>
          <w:szCs w:val="40"/>
          <w:lang w:val="en-US"/>
        </w:rPr>
      </w:pPr>
      <w:r w:rsidRPr="00616F0F">
        <w:rPr>
          <w:sz w:val="40"/>
          <w:szCs w:val="40"/>
          <w:lang w:val="en-US"/>
        </w:rPr>
        <w:t>Week 2.</w:t>
      </w:r>
      <w:r>
        <w:rPr>
          <w:sz w:val="40"/>
          <w:szCs w:val="40"/>
          <w:lang w:val="en-US"/>
        </w:rPr>
        <w:t>2 Practical</w:t>
      </w:r>
    </w:p>
    <w:p w14:paraId="536B7B3A" w14:textId="77777777" w:rsidR="009D4733" w:rsidRPr="00616F0F" w:rsidRDefault="009D4733" w:rsidP="009D4733">
      <w:pPr>
        <w:jc w:val="center"/>
        <w:rPr>
          <w:sz w:val="40"/>
          <w:szCs w:val="40"/>
          <w:lang w:val="en-US"/>
        </w:rPr>
      </w:pPr>
      <w:r w:rsidRPr="00616F0F">
        <w:rPr>
          <w:sz w:val="40"/>
          <w:szCs w:val="40"/>
          <w:lang w:val="en-US"/>
        </w:rPr>
        <w:t>OWASP Top 10 - 2021</w:t>
      </w:r>
    </w:p>
    <w:p w14:paraId="7645606E" w14:textId="7C0972B8" w:rsidR="00D62C70" w:rsidRPr="008B3C5F" w:rsidRDefault="009D4733" w:rsidP="009D4733">
      <w:pPr>
        <w:jc w:val="center"/>
        <w:rPr>
          <w:sz w:val="48"/>
          <w:szCs w:val="48"/>
          <w:lang w:val="en-US"/>
        </w:rPr>
      </w:pPr>
      <w:r w:rsidRPr="00616F0F">
        <w:rPr>
          <w:sz w:val="40"/>
          <w:szCs w:val="40"/>
          <w:lang w:val="en-US"/>
        </w:rPr>
        <w:t>A07:2021-Identification and Authentication Failures</w:t>
      </w:r>
      <w:r w:rsidRPr="008B3C5F">
        <w:rPr>
          <w:sz w:val="48"/>
          <w:szCs w:val="48"/>
          <w:lang w:val="en-US"/>
        </w:rPr>
        <w:t xml:space="preserve"> </w:t>
      </w:r>
      <w:r w:rsidRPr="00616F0F">
        <w:rPr>
          <w:sz w:val="40"/>
          <w:szCs w:val="40"/>
          <w:lang w:val="en-US"/>
        </w:rPr>
        <w:t xml:space="preserve">Part </w:t>
      </w:r>
      <w:r>
        <w:rPr>
          <w:sz w:val="40"/>
          <w:szCs w:val="40"/>
          <w:lang w:val="en-US"/>
        </w:rPr>
        <w:t>2</w:t>
      </w:r>
    </w:p>
    <w:p w14:paraId="5E914C34" w14:textId="32C72C76" w:rsidR="00D62C70" w:rsidRDefault="0035301B" w:rsidP="009D4733">
      <w:pPr>
        <w:pBdr>
          <w:top w:val="single" w:sz="4" w:space="1" w:color="auto"/>
          <w:bottom w:val="single" w:sz="4" w:space="1" w:color="auto"/>
        </w:pBdr>
        <w:jc w:val="center"/>
        <w:rPr>
          <w:sz w:val="48"/>
          <w:szCs w:val="48"/>
          <w:lang w:val="en-US"/>
        </w:rPr>
      </w:pPr>
      <w:r>
        <w:rPr>
          <w:sz w:val="48"/>
          <w:szCs w:val="48"/>
          <w:lang w:val="en-US"/>
        </w:rPr>
        <w:t>Enumerati</w:t>
      </w:r>
      <w:r w:rsidR="00B76B99">
        <w:rPr>
          <w:sz w:val="48"/>
          <w:szCs w:val="48"/>
          <w:lang w:val="en-US"/>
        </w:rPr>
        <w:t>o</w:t>
      </w:r>
      <w:r>
        <w:rPr>
          <w:sz w:val="48"/>
          <w:szCs w:val="48"/>
          <w:lang w:val="en-US"/>
        </w:rPr>
        <w:t xml:space="preserve">n &amp; Exploitation </w:t>
      </w:r>
      <w:r w:rsidR="00B76B99">
        <w:rPr>
          <w:sz w:val="48"/>
          <w:szCs w:val="48"/>
          <w:lang w:val="en-US"/>
        </w:rPr>
        <w:t>of</w:t>
      </w:r>
      <w:r w:rsidR="00D62C70" w:rsidRPr="008B3C5F">
        <w:rPr>
          <w:sz w:val="48"/>
          <w:szCs w:val="48"/>
          <w:lang w:val="en-US"/>
        </w:rPr>
        <w:t xml:space="preserve"> WordPress </w:t>
      </w:r>
      <w:r w:rsidR="00B76B99">
        <w:rPr>
          <w:sz w:val="48"/>
          <w:szCs w:val="48"/>
          <w:lang w:val="en-US"/>
        </w:rPr>
        <w:t>Authentication</w:t>
      </w:r>
      <w:r w:rsidR="00D62C70">
        <w:rPr>
          <w:sz w:val="48"/>
          <w:szCs w:val="48"/>
          <w:lang w:val="en-US"/>
        </w:rPr>
        <w:t xml:space="preserve"> Us</w:t>
      </w:r>
      <w:r w:rsidR="00F10A5C">
        <w:rPr>
          <w:sz w:val="48"/>
          <w:szCs w:val="48"/>
          <w:lang w:val="en-US"/>
        </w:rPr>
        <w:t>ing Metasploit</w:t>
      </w:r>
    </w:p>
    <w:p w14:paraId="24900081" w14:textId="49252595" w:rsidR="00F10A5C" w:rsidRPr="008B3C5F" w:rsidRDefault="00F10A5C" w:rsidP="009D4733">
      <w:pPr>
        <w:pBdr>
          <w:bottom w:val="single" w:sz="4" w:space="1" w:color="auto"/>
        </w:pBdr>
        <w:jc w:val="center"/>
        <w:rPr>
          <w:sz w:val="48"/>
          <w:szCs w:val="48"/>
        </w:rPr>
      </w:pPr>
      <w:r>
        <w:rPr>
          <w:sz w:val="48"/>
          <w:szCs w:val="48"/>
          <w:lang w:val="en-US"/>
        </w:rPr>
        <w:t>Session Hijacking</w:t>
      </w:r>
      <w:r w:rsidR="00B10092">
        <w:rPr>
          <w:sz w:val="48"/>
          <w:szCs w:val="48"/>
          <w:lang w:val="en-US"/>
        </w:rPr>
        <w:t xml:space="preserve"> Using Burp Suite</w:t>
      </w:r>
    </w:p>
    <w:p w14:paraId="1801EBBA" w14:textId="3DCD6C7A" w:rsidR="008312B6" w:rsidRDefault="008312B6" w:rsidP="008312B6">
      <w:pPr>
        <w:rPr>
          <w:sz w:val="24"/>
          <w:szCs w:val="24"/>
          <w:lang w:val="en-US"/>
        </w:rPr>
      </w:pPr>
      <w:r>
        <w:rPr>
          <w:sz w:val="24"/>
          <w:szCs w:val="24"/>
          <w:lang w:val="en-US"/>
        </w:rPr>
        <w:t>Document Version: 2 | Last Updated: 2</w:t>
      </w:r>
      <w:r w:rsidR="00B20A1E">
        <w:rPr>
          <w:sz w:val="24"/>
          <w:szCs w:val="24"/>
          <w:lang w:val="en-US"/>
        </w:rPr>
        <w:t>8</w:t>
      </w:r>
      <w:r w:rsidRPr="005244A0">
        <w:rPr>
          <w:sz w:val="24"/>
          <w:szCs w:val="24"/>
          <w:vertAlign w:val="superscript"/>
          <w:lang w:val="en-US"/>
        </w:rPr>
        <w:t>th</w:t>
      </w:r>
      <w:r>
        <w:rPr>
          <w:sz w:val="24"/>
          <w:szCs w:val="24"/>
          <w:lang w:val="en-US"/>
        </w:rPr>
        <w:t xml:space="preserve"> Oct 2022</w:t>
      </w:r>
    </w:p>
    <w:p w14:paraId="1CBCEFF3" w14:textId="77777777" w:rsidR="008312B6" w:rsidRPr="005244A0" w:rsidRDefault="008312B6" w:rsidP="008312B6">
      <w:pPr>
        <w:rPr>
          <w:sz w:val="24"/>
          <w:szCs w:val="24"/>
          <w:lang w:val="en-US"/>
        </w:rPr>
      </w:pPr>
      <w:r w:rsidRPr="005244A0">
        <w:rPr>
          <w:sz w:val="24"/>
          <w:szCs w:val="24"/>
          <w:lang w:val="en-US"/>
        </w:rPr>
        <w:t>Tools covered:</w:t>
      </w:r>
    </w:p>
    <w:p w14:paraId="2821DF5C" w14:textId="00EA2951" w:rsidR="008312B6" w:rsidRPr="005244A0" w:rsidRDefault="008312B6" w:rsidP="008312B6">
      <w:pPr>
        <w:pStyle w:val="ListParagraph"/>
        <w:numPr>
          <w:ilvl w:val="0"/>
          <w:numId w:val="3"/>
        </w:numPr>
        <w:spacing w:after="200" w:line="276" w:lineRule="auto"/>
        <w:rPr>
          <w:lang w:val="en-US"/>
        </w:rPr>
      </w:pPr>
      <w:r w:rsidRPr="005244A0">
        <w:rPr>
          <w:lang w:val="en-US"/>
        </w:rPr>
        <w:t xml:space="preserve">Enumeration Tools: </w:t>
      </w:r>
      <w:r>
        <w:rPr>
          <w:lang w:val="en-US"/>
        </w:rPr>
        <w:t xml:space="preserve">Metasploit </w:t>
      </w:r>
    </w:p>
    <w:p w14:paraId="36829028" w14:textId="2D1052E1" w:rsidR="008312B6" w:rsidRPr="005244A0" w:rsidRDefault="008312B6" w:rsidP="008312B6">
      <w:pPr>
        <w:pStyle w:val="ListParagraph"/>
        <w:numPr>
          <w:ilvl w:val="0"/>
          <w:numId w:val="3"/>
        </w:numPr>
        <w:spacing w:after="200" w:line="276" w:lineRule="auto"/>
        <w:rPr>
          <w:lang w:val="en-US"/>
        </w:rPr>
      </w:pPr>
      <w:r w:rsidRPr="005244A0">
        <w:rPr>
          <w:lang w:val="en-US"/>
        </w:rPr>
        <w:t xml:space="preserve">Exploitation Tool: </w:t>
      </w:r>
      <w:r>
        <w:rPr>
          <w:lang w:val="en-US"/>
        </w:rPr>
        <w:t>Metasploit, Burp Suite</w:t>
      </w:r>
    </w:p>
    <w:p w14:paraId="49E1302A" w14:textId="77777777" w:rsidR="008312B6" w:rsidRPr="008C6513" w:rsidRDefault="008312B6" w:rsidP="008312B6">
      <w:pPr>
        <w:rPr>
          <w:sz w:val="24"/>
          <w:szCs w:val="24"/>
          <w:lang w:val="en-US"/>
        </w:rPr>
      </w:pPr>
      <w:r>
        <w:rPr>
          <w:sz w:val="24"/>
          <w:szCs w:val="24"/>
          <w:lang w:val="en-US"/>
        </w:rPr>
        <w:t>Major c</w:t>
      </w:r>
      <w:r w:rsidRPr="008C6513">
        <w:rPr>
          <w:sz w:val="24"/>
          <w:szCs w:val="24"/>
          <w:lang w:val="en-US"/>
        </w:rPr>
        <w:t xml:space="preserve">hanges to </w:t>
      </w:r>
      <w:r>
        <w:rPr>
          <w:sz w:val="24"/>
          <w:szCs w:val="24"/>
          <w:lang w:val="en-US"/>
        </w:rPr>
        <w:t>this</w:t>
      </w:r>
      <w:r w:rsidRPr="008C6513">
        <w:rPr>
          <w:sz w:val="24"/>
          <w:szCs w:val="24"/>
          <w:lang w:val="en-US"/>
        </w:rPr>
        <w:t xml:space="preserve"> version v3 compared to the previous version v2 of this document</w:t>
      </w:r>
    </w:p>
    <w:p w14:paraId="5F0188BB" w14:textId="77777777" w:rsidR="008312B6" w:rsidRDefault="008312B6" w:rsidP="008312B6">
      <w:pPr>
        <w:pStyle w:val="ListParagraph"/>
        <w:numPr>
          <w:ilvl w:val="0"/>
          <w:numId w:val="4"/>
        </w:numPr>
        <w:spacing w:after="200" w:line="276" w:lineRule="auto"/>
        <w:rPr>
          <w:lang w:val="en-US"/>
        </w:rPr>
      </w:pPr>
      <w:r w:rsidRPr="005244A0">
        <w:rPr>
          <w:lang w:val="en-US"/>
        </w:rPr>
        <w:t>Cover page</w:t>
      </w:r>
    </w:p>
    <w:p w14:paraId="38C6CEA9" w14:textId="77777777" w:rsidR="008A0363" w:rsidRDefault="008312B6" w:rsidP="008A0363">
      <w:pPr>
        <w:pStyle w:val="ListParagraph"/>
        <w:numPr>
          <w:ilvl w:val="0"/>
          <w:numId w:val="4"/>
        </w:numPr>
        <w:spacing w:after="200" w:line="276" w:lineRule="auto"/>
        <w:rPr>
          <w:lang w:val="en-US"/>
        </w:rPr>
      </w:pPr>
      <w:r>
        <w:rPr>
          <w:lang w:val="en-US"/>
        </w:rPr>
        <w:t>Overall changes to heading titles</w:t>
      </w:r>
    </w:p>
    <w:p w14:paraId="6943EBDB" w14:textId="4D7DA2D4" w:rsidR="00D17995" w:rsidRPr="008A0363" w:rsidRDefault="008A0363" w:rsidP="008A0363">
      <w:pPr>
        <w:pStyle w:val="ListParagraph"/>
        <w:numPr>
          <w:ilvl w:val="0"/>
          <w:numId w:val="4"/>
        </w:numPr>
        <w:spacing w:after="200" w:line="276" w:lineRule="auto"/>
        <w:rPr>
          <w:lang w:val="en-US"/>
        </w:rPr>
      </w:pPr>
      <w:r>
        <w:rPr>
          <w:lang w:val="en-US"/>
        </w:rPr>
        <w:fldChar w:fldCharType="begin"/>
      </w:r>
      <w:r>
        <w:instrText xml:space="preserve"> REF _Ref117827509 \h </w:instrText>
      </w:r>
      <w:r>
        <w:rPr>
          <w:lang w:val="en-US"/>
        </w:rPr>
      </w:r>
      <w:r>
        <w:rPr>
          <w:lang w:val="en-US"/>
        </w:rPr>
        <w:fldChar w:fldCharType="separate"/>
      </w:r>
      <w:r w:rsidR="003345C4">
        <w:rPr>
          <w:lang w:val="en-US"/>
        </w:rPr>
        <w:t>Session Hijacking Using Burp Suite</w:t>
      </w:r>
      <w:r>
        <w:rPr>
          <w:lang w:val="en-US"/>
        </w:rPr>
        <w:fldChar w:fldCharType="end"/>
      </w:r>
      <w:r w:rsidR="00D54028">
        <w:br w:type="page"/>
      </w:r>
    </w:p>
    <w:sdt>
      <w:sdtPr>
        <w:rPr>
          <w:rFonts w:asciiTheme="minorHAnsi" w:eastAsiaTheme="minorHAnsi" w:hAnsiTheme="minorHAnsi" w:cstheme="minorBidi"/>
          <w:color w:val="auto"/>
          <w:sz w:val="22"/>
          <w:szCs w:val="22"/>
          <w:lang w:val="en-SG"/>
        </w:rPr>
        <w:id w:val="-1901974494"/>
        <w:docPartObj>
          <w:docPartGallery w:val="Table of Contents"/>
          <w:docPartUnique/>
        </w:docPartObj>
      </w:sdtPr>
      <w:sdtEndPr>
        <w:rPr>
          <w:b/>
          <w:bCs/>
          <w:noProof/>
        </w:rPr>
      </w:sdtEndPr>
      <w:sdtContent>
        <w:p w14:paraId="6DBC1D0D" w14:textId="032F4406" w:rsidR="00D17995" w:rsidRDefault="00D17995">
          <w:pPr>
            <w:pStyle w:val="TOCHeading"/>
          </w:pPr>
          <w:r>
            <w:t>Table of Contents</w:t>
          </w:r>
        </w:p>
        <w:p w14:paraId="4050CC67" w14:textId="41A5A2B2" w:rsidR="003345C4" w:rsidRDefault="00D17995">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17835708" w:history="1">
            <w:r w:rsidR="003345C4" w:rsidRPr="003159CF">
              <w:rPr>
                <w:rStyle w:val="Hyperlink"/>
                <w:noProof/>
              </w:rPr>
              <w:t>Enumeration &amp; Exploitation of WordPress Authentication using Metasploit</w:t>
            </w:r>
            <w:r w:rsidR="003345C4">
              <w:rPr>
                <w:noProof/>
                <w:webHidden/>
              </w:rPr>
              <w:tab/>
            </w:r>
            <w:r w:rsidR="003345C4">
              <w:rPr>
                <w:noProof/>
                <w:webHidden/>
              </w:rPr>
              <w:fldChar w:fldCharType="begin"/>
            </w:r>
            <w:r w:rsidR="003345C4">
              <w:rPr>
                <w:noProof/>
                <w:webHidden/>
              </w:rPr>
              <w:instrText xml:space="preserve"> PAGEREF _Toc117835708 \h </w:instrText>
            </w:r>
            <w:r w:rsidR="003345C4">
              <w:rPr>
                <w:noProof/>
                <w:webHidden/>
              </w:rPr>
            </w:r>
            <w:r w:rsidR="003345C4">
              <w:rPr>
                <w:noProof/>
                <w:webHidden/>
              </w:rPr>
              <w:fldChar w:fldCharType="separate"/>
            </w:r>
            <w:r w:rsidR="003345C4">
              <w:rPr>
                <w:noProof/>
                <w:webHidden/>
              </w:rPr>
              <w:t>3</w:t>
            </w:r>
            <w:r w:rsidR="003345C4">
              <w:rPr>
                <w:noProof/>
                <w:webHidden/>
              </w:rPr>
              <w:fldChar w:fldCharType="end"/>
            </w:r>
          </w:hyperlink>
        </w:p>
        <w:p w14:paraId="76BE61CF" w14:textId="5AE6BE86" w:rsidR="003345C4" w:rsidRDefault="003345C4">
          <w:pPr>
            <w:pStyle w:val="TOC2"/>
            <w:tabs>
              <w:tab w:val="right" w:leader="dot" w:pos="9016"/>
            </w:tabs>
            <w:rPr>
              <w:rFonts w:eastAsiaTheme="minorEastAsia"/>
              <w:noProof/>
              <w:lang w:eastAsia="en-SG"/>
            </w:rPr>
          </w:pPr>
          <w:hyperlink w:anchor="_Toc117835709" w:history="1">
            <w:r w:rsidRPr="003159CF">
              <w:rPr>
                <w:rStyle w:val="Hyperlink"/>
                <w:noProof/>
              </w:rPr>
              <w:t>Launch Metasploit</w:t>
            </w:r>
            <w:r>
              <w:rPr>
                <w:noProof/>
                <w:webHidden/>
              </w:rPr>
              <w:tab/>
            </w:r>
            <w:r>
              <w:rPr>
                <w:noProof/>
                <w:webHidden/>
              </w:rPr>
              <w:fldChar w:fldCharType="begin"/>
            </w:r>
            <w:r>
              <w:rPr>
                <w:noProof/>
                <w:webHidden/>
              </w:rPr>
              <w:instrText xml:space="preserve"> PAGEREF _Toc117835709 \h </w:instrText>
            </w:r>
            <w:r>
              <w:rPr>
                <w:noProof/>
                <w:webHidden/>
              </w:rPr>
            </w:r>
            <w:r>
              <w:rPr>
                <w:noProof/>
                <w:webHidden/>
              </w:rPr>
              <w:fldChar w:fldCharType="separate"/>
            </w:r>
            <w:r>
              <w:rPr>
                <w:noProof/>
                <w:webHidden/>
              </w:rPr>
              <w:t>3</w:t>
            </w:r>
            <w:r>
              <w:rPr>
                <w:noProof/>
                <w:webHidden/>
              </w:rPr>
              <w:fldChar w:fldCharType="end"/>
            </w:r>
          </w:hyperlink>
        </w:p>
        <w:p w14:paraId="00BB2C9A" w14:textId="036B293F" w:rsidR="003345C4" w:rsidRDefault="003345C4">
          <w:pPr>
            <w:pStyle w:val="TOC2"/>
            <w:tabs>
              <w:tab w:val="right" w:leader="dot" w:pos="9016"/>
            </w:tabs>
            <w:rPr>
              <w:rFonts w:eastAsiaTheme="minorEastAsia"/>
              <w:noProof/>
              <w:lang w:eastAsia="en-SG"/>
            </w:rPr>
          </w:pPr>
          <w:hyperlink w:anchor="_Toc117835710" w:history="1">
            <w:r w:rsidRPr="003159CF">
              <w:rPr>
                <w:rStyle w:val="Hyperlink"/>
                <w:noProof/>
                <w:lang w:val="en-US"/>
              </w:rPr>
              <w:t>Search and Use Auxiliary / Exploits Modules related to WordPress in Metasploit</w:t>
            </w:r>
            <w:r>
              <w:rPr>
                <w:noProof/>
                <w:webHidden/>
              </w:rPr>
              <w:tab/>
            </w:r>
            <w:r>
              <w:rPr>
                <w:noProof/>
                <w:webHidden/>
              </w:rPr>
              <w:fldChar w:fldCharType="begin"/>
            </w:r>
            <w:r>
              <w:rPr>
                <w:noProof/>
                <w:webHidden/>
              </w:rPr>
              <w:instrText xml:space="preserve"> PAGEREF _Toc117835710 \h </w:instrText>
            </w:r>
            <w:r>
              <w:rPr>
                <w:noProof/>
                <w:webHidden/>
              </w:rPr>
            </w:r>
            <w:r>
              <w:rPr>
                <w:noProof/>
                <w:webHidden/>
              </w:rPr>
              <w:fldChar w:fldCharType="separate"/>
            </w:r>
            <w:r>
              <w:rPr>
                <w:noProof/>
                <w:webHidden/>
              </w:rPr>
              <w:t>4</w:t>
            </w:r>
            <w:r>
              <w:rPr>
                <w:noProof/>
                <w:webHidden/>
              </w:rPr>
              <w:fldChar w:fldCharType="end"/>
            </w:r>
          </w:hyperlink>
        </w:p>
        <w:p w14:paraId="27AAC0BA" w14:textId="22754275" w:rsidR="003345C4" w:rsidRDefault="003345C4">
          <w:pPr>
            <w:pStyle w:val="TOC2"/>
            <w:tabs>
              <w:tab w:val="right" w:leader="dot" w:pos="9016"/>
            </w:tabs>
            <w:rPr>
              <w:rFonts w:eastAsiaTheme="minorEastAsia"/>
              <w:noProof/>
              <w:lang w:eastAsia="en-SG"/>
            </w:rPr>
          </w:pPr>
          <w:hyperlink w:anchor="_Toc117835711" w:history="1">
            <w:r w:rsidRPr="003159CF">
              <w:rPr>
                <w:rStyle w:val="Hyperlink"/>
                <w:noProof/>
                <w:lang w:val="en-US"/>
              </w:rPr>
              <w:t>Enumeration &amp; Exploitation using Metasploit</w:t>
            </w:r>
            <w:r>
              <w:rPr>
                <w:noProof/>
                <w:webHidden/>
              </w:rPr>
              <w:tab/>
            </w:r>
            <w:r>
              <w:rPr>
                <w:noProof/>
                <w:webHidden/>
              </w:rPr>
              <w:fldChar w:fldCharType="begin"/>
            </w:r>
            <w:r>
              <w:rPr>
                <w:noProof/>
                <w:webHidden/>
              </w:rPr>
              <w:instrText xml:space="preserve"> PAGEREF _Toc117835711 \h </w:instrText>
            </w:r>
            <w:r>
              <w:rPr>
                <w:noProof/>
                <w:webHidden/>
              </w:rPr>
            </w:r>
            <w:r>
              <w:rPr>
                <w:noProof/>
                <w:webHidden/>
              </w:rPr>
              <w:fldChar w:fldCharType="separate"/>
            </w:r>
            <w:r>
              <w:rPr>
                <w:noProof/>
                <w:webHidden/>
              </w:rPr>
              <w:t>5</w:t>
            </w:r>
            <w:r>
              <w:rPr>
                <w:noProof/>
                <w:webHidden/>
              </w:rPr>
              <w:fldChar w:fldCharType="end"/>
            </w:r>
          </w:hyperlink>
        </w:p>
        <w:p w14:paraId="5CB05C90" w14:textId="63DDDFBB" w:rsidR="003345C4" w:rsidRDefault="003345C4">
          <w:pPr>
            <w:pStyle w:val="TOC2"/>
            <w:tabs>
              <w:tab w:val="right" w:leader="dot" w:pos="9016"/>
            </w:tabs>
            <w:rPr>
              <w:rFonts w:eastAsiaTheme="minorEastAsia"/>
              <w:noProof/>
              <w:lang w:eastAsia="en-SG"/>
            </w:rPr>
          </w:pPr>
          <w:hyperlink w:anchor="_Toc117835712" w:history="1">
            <w:r w:rsidRPr="003159CF">
              <w:rPr>
                <w:rStyle w:val="Hyperlink"/>
                <w:noProof/>
                <w:lang w:val="en-US"/>
              </w:rPr>
              <w:t>Post-Exploitation</w:t>
            </w:r>
            <w:r>
              <w:rPr>
                <w:noProof/>
                <w:webHidden/>
              </w:rPr>
              <w:tab/>
            </w:r>
            <w:r>
              <w:rPr>
                <w:noProof/>
                <w:webHidden/>
              </w:rPr>
              <w:fldChar w:fldCharType="begin"/>
            </w:r>
            <w:r>
              <w:rPr>
                <w:noProof/>
                <w:webHidden/>
              </w:rPr>
              <w:instrText xml:space="preserve"> PAGEREF _Toc117835712 \h </w:instrText>
            </w:r>
            <w:r>
              <w:rPr>
                <w:noProof/>
                <w:webHidden/>
              </w:rPr>
            </w:r>
            <w:r>
              <w:rPr>
                <w:noProof/>
                <w:webHidden/>
              </w:rPr>
              <w:fldChar w:fldCharType="separate"/>
            </w:r>
            <w:r>
              <w:rPr>
                <w:noProof/>
                <w:webHidden/>
              </w:rPr>
              <w:t>9</w:t>
            </w:r>
            <w:r>
              <w:rPr>
                <w:noProof/>
                <w:webHidden/>
              </w:rPr>
              <w:fldChar w:fldCharType="end"/>
            </w:r>
          </w:hyperlink>
        </w:p>
        <w:p w14:paraId="74DBE01B" w14:textId="07294AB2" w:rsidR="003345C4" w:rsidRDefault="003345C4">
          <w:pPr>
            <w:pStyle w:val="TOC1"/>
            <w:tabs>
              <w:tab w:val="right" w:leader="dot" w:pos="9016"/>
            </w:tabs>
            <w:rPr>
              <w:rFonts w:eastAsiaTheme="minorEastAsia"/>
              <w:noProof/>
              <w:lang w:eastAsia="en-SG"/>
            </w:rPr>
          </w:pPr>
          <w:hyperlink w:anchor="_Toc117835713" w:history="1">
            <w:r w:rsidRPr="003159CF">
              <w:rPr>
                <w:rStyle w:val="Hyperlink"/>
                <w:noProof/>
                <w:lang w:val="en-US"/>
              </w:rPr>
              <w:t>Session Hijacking Using Burp Suite</w:t>
            </w:r>
            <w:r>
              <w:rPr>
                <w:noProof/>
                <w:webHidden/>
              </w:rPr>
              <w:tab/>
            </w:r>
            <w:r>
              <w:rPr>
                <w:noProof/>
                <w:webHidden/>
              </w:rPr>
              <w:fldChar w:fldCharType="begin"/>
            </w:r>
            <w:r>
              <w:rPr>
                <w:noProof/>
                <w:webHidden/>
              </w:rPr>
              <w:instrText xml:space="preserve"> PAGEREF _Toc117835713 \h </w:instrText>
            </w:r>
            <w:r>
              <w:rPr>
                <w:noProof/>
                <w:webHidden/>
              </w:rPr>
            </w:r>
            <w:r>
              <w:rPr>
                <w:noProof/>
                <w:webHidden/>
              </w:rPr>
              <w:fldChar w:fldCharType="separate"/>
            </w:r>
            <w:r>
              <w:rPr>
                <w:noProof/>
                <w:webHidden/>
              </w:rPr>
              <w:t>11</w:t>
            </w:r>
            <w:r>
              <w:rPr>
                <w:noProof/>
                <w:webHidden/>
              </w:rPr>
              <w:fldChar w:fldCharType="end"/>
            </w:r>
          </w:hyperlink>
        </w:p>
        <w:p w14:paraId="32316199" w14:textId="2F17E381" w:rsidR="003345C4" w:rsidRDefault="003345C4">
          <w:pPr>
            <w:pStyle w:val="TOC2"/>
            <w:tabs>
              <w:tab w:val="right" w:leader="dot" w:pos="9016"/>
            </w:tabs>
            <w:rPr>
              <w:rFonts w:eastAsiaTheme="minorEastAsia"/>
              <w:noProof/>
              <w:lang w:eastAsia="en-SG"/>
            </w:rPr>
          </w:pPr>
          <w:hyperlink w:anchor="_Toc117835714" w:history="1">
            <w:r w:rsidRPr="003159CF">
              <w:rPr>
                <w:rStyle w:val="Hyperlink"/>
                <w:noProof/>
                <w:lang w:val="en-US"/>
              </w:rPr>
              <w:t>Enabling Kali Linux Web Browser Proxy Settings</w:t>
            </w:r>
            <w:r>
              <w:rPr>
                <w:noProof/>
                <w:webHidden/>
              </w:rPr>
              <w:tab/>
            </w:r>
            <w:r>
              <w:rPr>
                <w:noProof/>
                <w:webHidden/>
              </w:rPr>
              <w:fldChar w:fldCharType="begin"/>
            </w:r>
            <w:r>
              <w:rPr>
                <w:noProof/>
                <w:webHidden/>
              </w:rPr>
              <w:instrText xml:space="preserve"> PAGEREF _Toc117835714 \h </w:instrText>
            </w:r>
            <w:r>
              <w:rPr>
                <w:noProof/>
                <w:webHidden/>
              </w:rPr>
            </w:r>
            <w:r>
              <w:rPr>
                <w:noProof/>
                <w:webHidden/>
              </w:rPr>
              <w:fldChar w:fldCharType="separate"/>
            </w:r>
            <w:r>
              <w:rPr>
                <w:noProof/>
                <w:webHidden/>
              </w:rPr>
              <w:t>11</w:t>
            </w:r>
            <w:r>
              <w:rPr>
                <w:noProof/>
                <w:webHidden/>
              </w:rPr>
              <w:fldChar w:fldCharType="end"/>
            </w:r>
          </w:hyperlink>
        </w:p>
        <w:p w14:paraId="2B79F2BD" w14:textId="1DD1DDC4" w:rsidR="003345C4" w:rsidRDefault="003345C4">
          <w:pPr>
            <w:pStyle w:val="TOC2"/>
            <w:tabs>
              <w:tab w:val="right" w:leader="dot" w:pos="9016"/>
            </w:tabs>
            <w:rPr>
              <w:rFonts w:eastAsiaTheme="minorEastAsia"/>
              <w:noProof/>
              <w:lang w:eastAsia="en-SG"/>
            </w:rPr>
          </w:pPr>
          <w:hyperlink w:anchor="_Toc117835715" w:history="1">
            <w:r w:rsidRPr="003159CF">
              <w:rPr>
                <w:rStyle w:val="Hyperlink"/>
                <w:noProof/>
                <w:lang w:val="en-US"/>
              </w:rPr>
              <w:t>Launch Burp Suite.</w:t>
            </w:r>
            <w:r>
              <w:rPr>
                <w:noProof/>
                <w:webHidden/>
              </w:rPr>
              <w:tab/>
            </w:r>
            <w:r>
              <w:rPr>
                <w:noProof/>
                <w:webHidden/>
              </w:rPr>
              <w:fldChar w:fldCharType="begin"/>
            </w:r>
            <w:r>
              <w:rPr>
                <w:noProof/>
                <w:webHidden/>
              </w:rPr>
              <w:instrText xml:space="preserve"> PAGEREF _Toc117835715 \h </w:instrText>
            </w:r>
            <w:r>
              <w:rPr>
                <w:noProof/>
                <w:webHidden/>
              </w:rPr>
            </w:r>
            <w:r>
              <w:rPr>
                <w:noProof/>
                <w:webHidden/>
              </w:rPr>
              <w:fldChar w:fldCharType="separate"/>
            </w:r>
            <w:r>
              <w:rPr>
                <w:noProof/>
                <w:webHidden/>
              </w:rPr>
              <w:t>12</w:t>
            </w:r>
            <w:r>
              <w:rPr>
                <w:noProof/>
                <w:webHidden/>
              </w:rPr>
              <w:fldChar w:fldCharType="end"/>
            </w:r>
          </w:hyperlink>
        </w:p>
        <w:p w14:paraId="0062136E" w14:textId="12084AEF" w:rsidR="003345C4" w:rsidRDefault="003345C4">
          <w:pPr>
            <w:pStyle w:val="TOC2"/>
            <w:tabs>
              <w:tab w:val="right" w:leader="dot" w:pos="9016"/>
            </w:tabs>
            <w:rPr>
              <w:rFonts w:eastAsiaTheme="minorEastAsia"/>
              <w:noProof/>
              <w:lang w:eastAsia="en-SG"/>
            </w:rPr>
          </w:pPr>
          <w:hyperlink w:anchor="_Toc117835716" w:history="1">
            <w:r w:rsidRPr="003159CF">
              <w:rPr>
                <w:rStyle w:val="Hyperlink"/>
                <w:noProof/>
                <w:lang w:val="en-US"/>
              </w:rPr>
              <w:t>Prepping Up Burp Suite</w:t>
            </w:r>
            <w:r>
              <w:rPr>
                <w:noProof/>
                <w:webHidden/>
              </w:rPr>
              <w:tab/>
            </w:r>
            <w:r>
              <w:rPr>
                <w:noProof/>
                <w:webHidden/>
              </w:rPr>
              <w:fldChar w:fldCharType="begin"/>
            </w:r>
            <w:r>
              <w:rPr>
                <w:noProof/>
                <w:webHidden/>
              </w:rPr>
              <w:instrText xml:space="preserve"> PAGEREF _Toc117835716 \h </w:instrText>
            </w:r>
            <w:r>
              <w:rPr>
                <w:noProof/>
                <w:webHidden/>
              </w:rPr>
            </w:r>
            <w:r>
              <w:rPr>
                <w:noProof/>
                <w:webHidden/>
              </w:rPr>
              <w:fldChar w:fldCharType="separate"/>
            </w:r>
            <w:r>
              <w:rPr>
                <w:noProof/>
                <w:webHidden/>
              </w:rPr>
              <w:t>14</w:t>
            </w:r>
            <w:r>
              <w:rPr>
                <w:noProof/>
                <w:webHidden/>
              </w:rPr>
              <w:fldChar w:fldCharType="end"/>
            </w:r>
          </w:hyperlink>
        </w:p>
        <w:p w14:paraId="4D902379" w14:textId="7B3343F8" w:rsidR="003345C4" w:rsidRDefault="003345C4">
          <w:pPr>
            <w:pStyle w:val="TOC2"/>
            <w:tabs>
              <w:tab w:val="right" w:leader="dot" w:pos="9016"/>
            </w:tabs>
            <w:rPr>
              <w:rFonts w:eastAsiaTheme="minorEastAsia"/>
              <w:noProof/>
              <w:lang w:eastAsia="en-SG"/>
            </w:rPr>
          </w:pPr>
          <w:hyperlink w:anchor="_Toc117835717" w:history="1">
            <w:r w:rsidRPr="003159CF">
              <w:rPr>
                <w:rStyle w:val="Hyperlink"/>
                <w:noProof/>
                <w:lang w:val="en-US"/>
              </w:rPr>
              <w:t>Discovery of Session Vulnerability in WordPress Website using Burp Sequencer</w:t>
            </w:r>
            <w:r>
              <w:rPr>
                <w:noProof/>
                <w:webHidden/>
              </w:rPr>
              <w:tab/>
            </w:r>
            <w:r>
              <w:rPr>
                <w:noProof/>
                <w:webHidden/>
              </w:rPr>
              <w:fldChar w:fldCharType="begin"/>
            </w:r>
            <w:r>
              <w:rPr>
                <w:noProof/>
                <w:webHidden/>
              </w:rPr>
              <w:instrText xml:space="preserve"> PAGEREF _Toc117835717 \h </w:instrText>
            </w:r>
            <w:r>
              <w:rPr>
                <w:noProof/>
                <w:webHidden/>
              </w:rPr>
            </w:r>
            <w:r>
              <w:rPr>
                <w:noProof/>
                <w:webHidden/>
              </w:rPr>
              <w:fldChar w:fldCharType="separate"/>
            </w:r>
            <w:r>
              <w:rPr>
                <w:noProof/>
                <w:webHidden/>
              </w:rPr>
              <w:t>16</w:t>
            </w:r>
            <w:r>
              <w:rPr>
                <w:noProof/>
                <w:webHidden/>
              </w:rPr>
              <w:fldChar w:fldCharType="end"/>
            </w:r>
          </w:hyperlink>
        </w:p>
        <w:p w14:paraId="2DADC1DC" w14:textId="0AE76DBE" w:rsidR="003345C4" w:rsidRDefault="003345C4">
          <w:pPr>
            <w:pStyle w:val="TOC2"/>
            <w:tabs>
              <w:tab w:val="right" w:leader="dot" w:pos="9016"/>
            </w:tabs>
            <w:rPr>
              <w:rFonts w:eastAsiaTheme="minorEastAsia"/>
              <w:noProof/>
              <w:lang w:eastAsia="en-SG"/>
            </w:rPr>
          </w:pPr>
          <w:hyperlink w:anchor="_Toc117835718" w:history="1">
            <w:r w:rsidRPr="003159CF">
              <w:rPr>
                <w:rStyle w:val="Hyperlink"/>
                <w:noProof/>
                <w:lang w:val="en-US"/>
              </w:rPr>
              <w:t>Exploitation of Session Vulnerability in WordPress Website using Burp Intruder</w:t>
            </w:r>
            <w:r>
              <w:rPr>
                <w:noProof/>
                <w:webHidden/>
              </w:rPr>
              <w:tab/>
            </w:r>
            <w:r>
              <w:rPr>
                <w:noProof/>
                <w:webHidden/>
              </w:rPr>
              <w:fldChar w:fldCharType="begin"/>
            </w:r>
            <w:r>
              <w:rPr>
                <w:noProof/>
                <w:webHidden/>
              </w:rPr>
              <w:instrText xml:space="preserve"> PAGEREF _Toc117835718 \h </w:instrText>
            </w:r>
            <w:r>
              <w:rPr>
                <w:noProof/>
                <w:webHidden/>
              </w:rPr>
            </w:r>
            <w:r>
              <w:rPr>
                <w:noProof/>
                <w:webHidden/>
              </w:rPr>
              <w:fldChar w:fldCharType="separate"/>
            </w:r>
            <w:r>
              <w:rPr>
                <w:noProof/>
                <w:webHidden/>
              </w:rPr>
              <w:t>20</w:t>
            </w:r>
            <w:r>
              <w:rPr>
                <w:noProof/>
                <w:webHidden/>
              </w:rPr>
              <w:fldChar w:fldCharType="end"/>
            </w:r>
          </w:hyperlink>
        </w:p>
        <w:p w14:paraId="7DF2E22B" w14:textId="6BFACBE0" w:rsidR="003345C4" w:rsidRDefault="003345C4">
          <w:pPr>
            <w:pStyle w:val="TOC3"/>
            <w:tabs>
              <w:tab w:val="right" w:leader="dot" w:pos="9016"/>
            </w:tabs>
            <w:rPr>
              <w:rFonts w:eastAsiaTheme="minorEastAsia"/>
              <w:noProof/>
              <w:lang w:eastAsia="en-SG"/>
            </w:rPr>
          </w:pPr>
          <w:hyperlink w:anchor="_Toc117835719" w:history="1">
            <w:r w:rsidRPr="003159CF">
              <w:rPr>
                <w:rStyle w:val="Hyperlink"/>
                <w:noProof/>
                <w:lang w:val="en-US"/>
              </w:rPr>
              <w:t>Fuzzing using Burp Intruder</w:t>
            </w:r>
            <w:r>
              <w:rPr>
                <w:noProof/>
                <w:webHidden/>
              </w:rPr>
              <w:tab/>
            </w:r>
            <w:r>
              <w:rPr>
                <w:noProof/>
                <w:webHidden/>
              </w:rPr>
              <w:fldChar w:fldCharType="begin"/>
            </w:r>
            <w:r>
              <w:rPr>
                <w:noProof/>
                <w:webHidden/>
              </w:rPr>
              <w:instrText xml:space="preserve"> PAGEREF _Toc117835719 \h </w:instrText>
            </w:r>
            <w:r>
              <w:rPr>
                <w:noProof/>
                <w:webHidden/>
              </w:rPr>
            </w:r>
            <w:r>
              <w:rPr>
                <w:noProof/>
                <w:webHidden/>
              </w:rPr>
              <w:fldChar w:fldCharType="separate"/>
            </w:r>
            <w:r>
              <w:rPr>
                <w:noProof/>
                <w:webHidden/>
              </w:rPr>
              <w:t>24</w:t>
            </w:r>
            <w:r>
              <w:rPr>
                <w:noProof/>
                <w:webHidden/>
              </w:rPr>
              <w:fldChar w:fldCharType="end"/>
            </w:r>
          </w:hyperlink>
        </w:p>
        <w:p w14:paraId="64B37C86" w14:textId="69DB963C" w:rsidR="00D17995" w:rsidRDefault="00D17995">
          <w:r>
            <w:rPr>
              <w:b/>
              <w:bCs/>
              <w:noProof/>
            </w:rPr>
            <w:fldChar w:fldCharType="end"/>
          </w:r>
        </w:p>
      </w:sdtContent>
    </w:sdt>
    <w:p w14:paraId="152C020B" w14:textId="336CA007" w:rsidR="00D17995" w:rsidRDefault="00D17995">
      <w:r>
        <w:br w:type="page"/>
      </w:r>
    </w:p>
    <w:p w14:paraId="1208AC96" w14:textId="47C0D895" w:rsidR="00C15BDF" w:rsidRDefault="00EF3193" w:rsidP="0015540D">
      <w:pPr>
        <w:jc w:val="both"/>
      </w:pPr>
      <w:r w:rsidRPr="00EF3193">
        <w:rPr>
          <w:highlight w:val="yellow"/>
        </w:rPr>
        <w:lastRenderedPageBreak/>
        <w:t xml:space="preserve">Note: </w:t>
      </w:r>
      <w:r w:rsidR="00C15BDF" w:rsidRPr="00EF3193">
        <w:rPr>
          <w:highlight w:val="yellow"/>
        </w:rPr>
        <w:t xml:space="preserve">This </w:t>
      </w:r>
      <w:r w:rsidR="00742DD6">
        <w:rPr>
          <w:highlight w:val="yellow"/>
        </w:rPr>
        <w:t>p</w:t>
      </w:r>
      <w:r w:rsidR="00C15BDF" w:rsidRPr="00EF3193">
        <w:rPr>
          <w:highlight w:val="yellow"/>
        </w:rPr>
        <w:t xml:space="preserve">ractical is a continuation of the Week 2.1 Practical. </w:t>
      </w:r>
      <w:r w:rsidRPr="00EF3193">
        <w:rPr>
          <w:highlight w:val="yellow"/>
        </w:rPr>
        <w:t xml:space="preserve">Though this Week 2.2 Practical can be done independently, </w:t>
      </w:r>
      <w:r w:rsidR="0015540D">
        <w:rPr>
          <w:highlight w:val="yellow"/>
        </w:rPr>
        <w:t xml:space="preserve">it would be helpful to </w:t>
      </w:r>
      <w:r w:rsidRPr="00EF3193">
        <w:rPr>
          <w:highlight w:val="yellow"/>
        </w:rPr>
        <w:t>understand</w:t>
      </w:r>
      <w:r w:rsidR="007A0168">
        <w:rPr>
          <w:highlight w:val="yellow"/>
        </w:rPr>
        <w:t xml:space="preserve"> </w:t>
      </w:r>
      <w:r w:rsidRPr="00EF3193">
        <w:rPr>
          <w:highlight w:val="yellow"/>
        </w:rPr>
        <w:t xml:space="preserve">concepts </w:t>
      </w:r>
      <w:r w:rsidR="005F4237">
        <w:rPr>
          <w:highlight w:val="yellow"/>
        </w:rPr>
        <w:t xml:space="preserve">that were already </w:t>
      </w:r>
      <w:r w:rsidRPr="00EF3193">
        <w:rPr>
          <w:highlight w:val="yellow"/>
        </w:rPr>
        <w:t>covered in Week 2.1 practical.</w:t>
      </w:r>
    </w:p>
    <w:p w14:paraId="2317945A" w14:textId="7C5D4B80" w:rsidR="00B461E8" w:rsidRDefault="00B461E8" w:rsidP="00AC7190">
      <w:pPr>
        <w:pStyle w:val="Heading1"/>
      </w:pPr>
      <w:bookmarkStart w:id="0" w:name="_Toc117835708"/>
      <w:r>
        <w:t xml:space="preserve">Enumeration &amp; Exploitation </w:t>
      </w:r>
      <w:r w:rsidR="000B20F9">
        <w:t xml:space="preserve">of WordPress </w:t>
      </w:r>
      <w:r w:rsidR="00B76B99">
        <w:t>Authentication</w:t>
      </w:r>
      <w:r w:rsidR="000537FA">
        <w:t xml:space="preserve"> </w:t>
      </w:r>
      <w:r>
        <w:t>using Metasploit</w:t>
      </w:r>
      <w:bookmarkEnd w:id="0"/>
    </w:p>
    <w:p w14:paraId="4A14D853" w14:textId="77777777" w:rsidR="00591F17" w:rsidRDefault="00591F17" w:rsidP="00591F17"/>
    <w:p w14:paraId="7CB99F00" w14:textId="4B20F2F1" w:rsidR="007B7AB3" w:rsidRDefault="007B7AB3" w:rsidP="007B7AB3">
      <w:pPr>
        <w:pStyle w:val="Heading2"/>
      </w:pPr>
      <w:bookmarkStart w:id="1" w:name="_Toc117835709"/>
      <w:r>
        <w:t>Launch Metasploit</w:t>
      </w:r>
      <w:bookmarkEnd w:id="1"/>
    </w:p>
    <w:p w14:paraId="1898A83B" w14:textId="698DB730" w:rsidR="009D2FD1" w:rsidRDefault="00D31DA3" w:rsidP="00D31DA3">
      <w:r>
        <w:t>The Metasploit Framework is an open-source platform that supports vulnerability research, exploit development, and the creation of custom security tools.</w:t>
      </w:r>
    </w:p>
    <w:p w14:paraId="4C9C1110" w14:textId="2D09E724" w:rsidR="008F5821" w:rsidRDefault="008F5821" w:rsidP="004B7EC8">
      <w:pPr>
        <w:rPr>
          <w:lang w:val="en-US"/>
        </w:rPr>
      </w:pPr>
      <w:r>
        <w:t xml:space="preserve">Metasploit uses </w:t>
      </w:r>
      <w:proofErr w:type="spellStart"/>
      <w:r>
        <w:t>postgresql</w:t>
      </w:r>
      <w:proofErr w:type="spellEnd"/>
      <w:r>
        <w:t>, therefore make sure it is started</w:t>
      </w:r>
      <w:r w:rsidR="004B7EC8">
        <w:t xml:space="preserve">. </w:t>
      </w:r>
      <w:r>
        <w:rPr>
          <w:lang w:val="en-US"/>
        </w:rPr>
        <w:t>Type the following command into the Kali Linux’s Terminal Emulator</w:t>
      </w:r>
      <w:r w:rsidR="00824C77">
        <w:rPr>
          <w:lang w:val="en-US"/>
        </w:rPr>
        <w:t xml:space="preserve"> and press Enter:</w:t>
      </w:r>
    </w:p>
    <w:p w14:paraId="7A2A8778" w14:textId="35136A92" w:rsidR="008F5821" w:rsidRDefault="008F5821" w:rsidP="008F5821">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service </w:t>
      </w:r>
      <w:proofErr w:type="spellStart"/>
      <w:r w:rsidRPr="008F5821">
        <w:rPr>
          <w:rFonts w:ascii="Consolas" w:hAnsi="Consolas"/>
          <w:highlight w:val="yellow"/>
          <w:lang w:val="en-US"/>
        </w:rPr>
        <w:t>postgresql</w:t>
      </w:r>
      <w:proofErr w:type="spellEnd"/>
      <w:r w:rsidRPr="008F5821">
        <w:rPr>
          <w:rFonts w:ascii="Consolas" w:hAnsi="Consolas"/>
          <w:highlight w:val="yellow"/>
          <w:lang w:val="en-US"/>
        </w:rPr>
        <w:t xml:space="preserve"> start</w:t>
      </w:r>
    </w:p>
    <w:p w14:paraId="44EC383C" w14:textId="04040443" w:rsidR="008F5821" w:rsidRDefault="008F5821" w:rsidP="008F5821">
      <w:pPr>
        <w:jc w:val="both"/>
      </w:pPr>
      <w:r>
        <w:rPr>
          <w:noProof/>
        </w:rPr>
        <w:drawing>
          <wp:inline distT="0" distB="0" distL="0" distR="0" wp14:anchorId="60E576C9" wp14:editId="5E0AF0DB">
            <wp:extent cx="2657475" cy="876300"/>
            <wp:effectExtent l="0" t="0" r="952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2657475" cy="876300"/>
                    </a:xfrm>
                    <a:prstGeom prst="rect">
                      <a:avLst/>
                    </a:prstGeom>
                  </pic:spPr>
                </pic:pic>
              </a:graphicData>
            </a:graphic>
          </wp:inline>
        </w:drawing>
      </w:r>
    </w:p>
    <w:p w14:paraId="427DB334" w14:textId="6C4D366C" w:rsidR="008F5821" w:rsidRDefault="008F5821" w:rsidP="008F5821">
      <w:pPr>
        <w:jc w:val="both"/>
        <w:rPr>
          <w:lang w:val="en-US"/>
        </w:rPr>
      </w:pPr>
      <w:r>
        <w:rPr>
          <w:rFonts w:ascii="Segoe UI" w:hAnsi="Segoe UI" w:cs="Segoe UI"/>
          <w:color w:val="000000"/>
          <w:sz w:val="21"/>
          <w:szCs w:val="21"/>
          <w:shd w:val="clear" w:color="auto" w:fill="FFFFFF"/>
        </w:rPr>
        <w:t xml:space="preserve">To initiate the </w:t>
      </w:r>
      <w:r>
        <w:t>Metasploit</w:t>
      </w:r>
      <w:r>
        <w:rPr>
          <w:rFonts w:ascii="Segoe UI" w:hAnsi="Segoe UI" w:cs="Segoe UI"/>
          <w:color w:val="000000"/>
          <w:sz w:val="21"/>
          <w:szCs w:val="21"/>
          <w:shd w:val="clear" w:color="auto" w:fill="FFFFFF"/>
        </w:rPr>
        <w:t xml:space="preserve"> database</w:t>
      </w:r>
      <w:r w:rsidR="000D643F">
        <w:rPr>
          <w:rFonts w:ascii="Segoe UI" w:hAnsi="Segoe UI" w:cs="Segoe UI"/>
          <w:color w:val="000000"/>
          <w:sz w:val="21"/>
          <w:szCs w:val="21"/>
          <w:shd w:val="clear" w:color="auto" w:fill="FFFFFF"/>
        </w:rPr>
        <w:t xml:space="preserve">, </w:t>
      </w:r>
      <w:r w:rsidR="000D643F">
        <w:rPr>
          <w:lang w:val="en-US"/>
        </w:rPr>
        <w:t>type</w:t>
      </w:r>
      <w:r>
        <w:rPr>
          <w:lang w:val="en-US"/>
        </w:rPr>
        <w:t xml:space="preserve"> the following command into the Kali Linux’s Terminal Emulator</w:t>
      </w:r>
      <w:r w:rsidR="00824C77">
        <w:rPr>
          <w:lang w:val="en-US"/>
        </w:rPr>
        <w:t xml:space="preserve"> and press Enter:</w:t>
      </w:r>
    </w:p>
    <w:p w14:paraId="6B50BAF0" w14:textId="452DD22D" w:rsidR="008F5821" w:rsidRDefault="008F5821" w:rsidP="008F5821">
      <w:pPr>
        <w:rPr>
          <w:rFonts w:ascii="Consolas" w:hAnsi="Consolas"/>
          <w:lang w:val="en-US"/>
        </w:rPr>
      </w:pPr>
      <w:proofErr w:type="spellStart"/>
      <w:r w:rsidRPr="008F5821">
        <w:rPr>
          <w:rFonts w:ascii="Consolas" w:hAnsi="Consolas"/>
          <w:highlight w:val="yellow"/>
          <w:lang w:val="en-US"/>
        </w:rPr>
        <w:t>sudo</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msfdb</w:t>
      </w:r>
      <w:proofErr w:type="spellEnd"/>
      <w:r w:rsidRPr="008F5821">
        <w:rPr>
          <w:rFonts w:ascii="Consolas" w:hAnsi="Consolas"/>
          <w:highlight w:val="yellow"/>
          <w:lang w:val="en-US"/>
        </w:rPr>
        <w:t xml:space="preserve"> </w:t>
      </w:r>
      <w:proofErr w:type="spellStart"/>
      <w:r w:rsidRPr="008F5821">
        <w:rPr>
          <w:rFonts w:ascii="Consolas" w:hAnsi="Consolas"/>
          <w:highlight w:val="yellow"/>
          <w:lang w:val="en-US"/>
        </w:rPr>
        <w:t>init</w:t>
      </w:r>
      <w:proofErr w:type="spellEnd"/>
    </w:p>
    <w:p w14:paraId="377FF243" w14:textId="6E476AF1" w:rsidR="008F5821" w:rsidRDefault="008F5821" w:rsidP="008F5821">
      <w:pPr>
        <w:jc w:val="both"/>
      </w:pPr>
      <w:r>
        <w:rPr>
          <w:noProof/>
        </w:rPr>
        <w:drawing>
          <wp:inline distT="0" distB="0" distL="0" distR="0" wp14:anchorId="43C4550A" wp14:editId="05E45899">
            <wp:extent cx="2657475" cy="108642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2683811" cy="1097193"/>
                    </a:xfrm>
                    <a:prstGeom prst="rect">
                      <a:avLst/>
                    </a:prstGeom>
                  </pic:spPr>
                </pic:pic>
              </a:graphicData>
            </a:graphic>
          </wp:inline>
        </w:drawing>
      </w:r>
    </w:p>
    <w:p w14:paraId="631F0072" w14:textId="2607C31C" w:rsidR="008F5821" w:rsidRDefault="008F5821" w:rsidP="008F5821">
      <w:pPr>
        <w:jc w:val="both"/>
        <w:rPr>
          <w:lang w:val="en-US"/>
        </w:rPr>
      </w:pPr>
      <w:r>
        <w:t>Launch Metasploit</w:t>
      </w:r>
      <w:r w:rsidR="000D643F">
        <w:t>, t</w:t>
      </w:r>
      <w:r>
        <w:rPr>
          <w:lang w:val="en-US"/>
        </w:rPr>
        <w:t>ype the following command into the Kali Linux’s Terminal Emulator</w:t>
      </w:r>
      <w:r w:rsidR="00824C77">
        <w:rPr>
          <w:lang w:val="en-US"/>
        </w:rPr>
        <w:t xml:space="preserve"> and press Enter:</w:t>
      </w:r>
    </w:p>
    <w:p w14:paraId="3760F805" w14:textId="44F828B4" w:rsidR="008F5821" w:rsidRDefault="004E5914" w:rsidP="008F5821">
      <w:pPr>
        <w:rPr>
          <w:rFonts w:ascii="Consolas" w:hAnsi="Consolas"/>
          <w:lang w:val="en-US"/>
        </w:rPr>
      </w:pPr>
      <w:proofErr w:type="spellStart"/>
      <w:r w:rsidRPr="004E5914">
        <w:rPr>
          <w:rFonts w:ascii="Consolas" w:hAnsi="Consolas"/>
          <w:highlight w:val="yellow"/>
          <w:lang w:val="en-US"/>
        </w:rPr>
        <w:t>sudo</w:t>
      </w:r>
      <w:proofErr w:type="spellEnd"/>
      <w:r w:rsidRPr="004E5914">
        <w:rPr>
          <w:rFonts w:ascii="Consolas" w:hAnsi="Consolas"/>
          <w:highlight w:val="yellow"/>
          <w:lang w:val="en-US"/>
        </w:rPr>
        <w:t xml:space="preserve"> </w:t>
      </w:r>
      <w:proofErr w:type="spellStart"/>
      <w:r w:rsidRPr="004E5914">
        <w:rPr>
          <w:rFonts w:ascii="Consolas" w:hAnsi="Consolas"/>
          <w:highlight w:val="yellow"/>
          <w:lang w:val="en-US"/>
        </w:rPr>
        <w:t>msfconsole</w:t>
      </w:r>
      <w:proofErr w:type="spellEnd"/>
    </w:p>
    <w:p w14:paraId="788B8794" w14:textId="741556D9" w:rsidR="008F5821" w:rsidRDefault="004E5914" w:rsidP="008F5821">
      <w:pPr>
        <w:jc w:val="both"/>
        <w:rPr>
          <w:rFonts w:ascii="Segoe UI" w:hAnsi="Segoe UI" w:cs="Segoe UI"/>
          <w:color w:val="000000"/>
          <w:sz w:val="21"/>
          <w:szCs w:val="21"/>
          <w:shd w:val="clear" w:color="auto" w:fill="FFFFFF"/>
        </w:rPr>
      </w:pPr>
      <w:r>
        <w:rPr>
          <w:noProof/>
        </w:rPr>
        <w:drawing>
          <wp:inline distT="0" distB="0" distL="0" distR="0" wp14:anchorId="71B1A7E8" wp14:editId="63CA83DA">
            <wp:extent cx="2057400" cy="211691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090932" cy="2151419"/>
                    </a:xfrm>
                    <a:prstGeom prst="rect">
                      <a:avLst/>
                    </a:prstGeom>
                  </pic:spPr>
                </pic:pic>
              </a:graphicData>
            </a:graphic>
          </wp:inline>
        </w:drawing>
      </w:r>
    </w:p>
    <w:p w14:paraId="67D5BDF5" w14:textId="519131B7" w:rsidR="004E5914" w:rsidRDefault="004E5914" w:rsidP="004E5914">
      <w:pPr>
        <w:jc w:val="both"/>
        <w:rPr>
          <w:lang w:val="en-US"/>
        </w:rPr>
      </w:pPr>
      <w:r w:rsidRPr="00E83270">
        <w:rPr>
          <w:lang w:val="en-US"/>
        </w:rPr>
        <w:lastRenderedPageBreak/>
        <w:t>Check if Metasploit has connected to the database successfully.</w:t>
      </w:r>
      <w:r w:rsidR="000D643F">
        <w:rPr>
          <w:lang w:val="en-US"/>
        </w:rPr>
        <w:t xml:space="preserve"> </w:t>
      </w: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sidR="008C7376">
        <w:rPr>
          <w:lang w:val="en-US"/>
        </w:rPr>
        <w:t xml:space="preserve"> and press Enter:</w:t>
      </w:r>
    </w:p>
    <w:p w14:paraId="0DE54FCD" w14:textId="58DB07A2" w:rsidR="004E5914" w:rsidRDefault="004E5914" w:rsidP="004E5914">
      <w:pPr>
        <w:rPr>
          <w:rFonts w:ascii="Consolas" w:hAnsi="Consolas"/>
          <w:lang w:val="en-US"/>
        </w:rPr>
      </w:pPr>
      <w:proofErr w:type="spellStart"/>
      <w:r w:rsidRPr="004E5914">
        <w:rPr>
          <w:rFonts w:ascii="Consolas" w:hAnsi="Consolas"/>
          <w:highlight w:val="yellow"/>
          <w:lang w:val="en-US"/>
        </w:rPr>
        <w:t>db_status</w:t>
      </w:r>
      <w:proofErr w:type="spellEnd"/>
    </w:p>
    <w:p w14:paraId="65C0ACBD" w14:textId="3AEAD1CA" w:rsidR="004E5914" w:rsidRDefault="004E5914" w:rsidP="004E5914">
      <w:pPr>
        <w:rPr>
          <w:rFonts w:ascii="Consolas" w:hAnsi="Consolas"/>
          <w:lang w:val="en-US"/>
        </w:rPr>
      </w:pPr>
      <w:r>
        <w:rPr>
          <w:noProof/>
        </w:rPr>
        <w:drawing>
          <wp:inline distT="0" distB="0" distL="0" distR="0" wp14:anchorId="21A91904" wp14:editId="1CE1A528">
            <wp:extent cx="2333625" cy="250164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2354803" cy="2524349"/>
                    </a:xfrm>
                    <a:prstGeom prst="rect">
                      <a:avLst/>
                    </a:prstGeom>
                  </pic:spPr>
                </pic:pic>
              </a:graphicData>
            </a:graphic>
          </wp:inline>
        </w:drawing>
      </w:r>
    </w:p>
    <w:p w14:paraId="208CD075" w14:textId="362981BB" w:rsidR="00ED5376" w:rsidRDefault="0003126D" w:rsidP="00F763B8">
      <w:pPr>
        <w:pStyle w:val="Heading2"/>
        <w:rPr>
          <w:lang w:val="en-US"/>
        </w:rPr>
      </w:pPr>
      <w:bookmarkStart w:id="2" w:name="_Toc117835710"/>
      <w:r>
        <w:rPr>
          <w:lang w:val="en-US"/>
        </w:rPr>
        <w:t xml:space="preserve">Search </w:t>
      </w:r>
      <w:r w:rsidR="007155C4">
        <w:rPr>
          <w:lang w:val="en-US"/>
        </w:rPr>
        <w:t xml:space="preserve">and Use </w:t>
      </w:r>
      <w:r w:rsidR="00F763B8">
        <w:rPr>
          <w:lang w:val="en-US"/>
        </w:rPr>
        <w:t xml:space="preserve">Auxiliary </w:t>
      </w:r>
      <w:r>
        <w:rPr>
          <w:lang w:val="en-US"/>
        </w:rPr>
        <w:t>/ Exploits</w:t>
      </w:r>
      <w:r w:rsidR="003F6316">
        <w:rPr>
          <w:lang w:val="en-US"/>
        </w:rPr>
        <w:t xml:space="preserve"> Modules</w:t>
      </w:r>
      <w:r>
        <w:rPr>
          <w:lang w:val="en-US"/>
        </w:rPr>
        <w:t xml:space="preserve"> related to WordPress</w:t>
      </w:r>
      <w:r w:rsidR="00F763B8">
        <w:rPr>
          <w:lang w:val="en-US"/>
        </w:rPr>
        <w:t xml:space="preserve"> in Metasploit</w:t>
      </w:r>
      <w:bookmarkEnd w:id="2"/>
    </w:p>
    <w:p w14:paraId="57C0AABB" w14:textId="77777777" w:rsidR="00CF7243" w:rsidRDefault="0003126D" w:rsidP="003F6316">
      <w:pPr>
        <w:jc w:val="both"/>
        <w:rPr>
          <w:lang w:val="en-US"/>
        </w:rPr>
      </w:pPr>
      <w:r>
        <w:rPr>
          <w:lang w:val="en-US"/>
        </w:rPr>
        <w:t>There are over 100 such modules</w:t>
      </w:r>
      <w:r w:rsidR="00F763B8">
        <w:rPr>
          <w:lang w:val="en-US"/>
        </w:rPr>
        <w:t xml:space="preserve"> already made available in </w:t>
      </w:r>
      <w:r w:rsidR="00CF7243">
        <w:rPr>
          <w:lang w:val="en-US"/>
        </w:rPr>
        <w:t>Metasploit</w:t>
      </w:r>
      <w:r w:rsidR="00F763B8">
        <w:rPr>
          <w:lang w:val="en-US"/>
        </w:rPr>
        <w:t xml:space="preserve"> for you to use.</w:t>
      </w:r>
      <w:r w:rsidR="003F6316">
        <w:rPr>
          <w:lang w:val="en-US"/>
        </w:rPr>
        <w:t xml:space="preserve"> </w:t>
      </w:r>
    </w:p>
    <w:p w14:paraId="05D41D5E" w14:textId="2ECCE4A2" w:rsidR="00BE7AFF" w:rsidRPr="00BE7AFF" w:rsidRDefault="00BE7AFF" w:rsidP="00BE7AFF">
      <w:pPr>
        <w:pStyle w:val="ListParagraph"/>
        <w:numPr>
          <w:ilvl w:val="0"/>
          <w:numId w:val="2"/>
        </w:numPr>
        <w:jc w:val="both"/>
        <w:rPr>
          <w:lang w:val="en-US"/>
        </w:rPr>
      </w:pPr>
      <w:r w:rsidRPr="00BE7AFF">
        <w:rPr>
          <w:lang w:val="en-US"/>
        </w:rPr>
        <w:t xml:space="preserve">Exploit </w:t>
      </w:r>
      <w:r w:rsidR="00677179">
        <w:rPr>
          <w:lang w:val="en-US"/>
        </w:rPr>
        <w:t xml:space="preserve">Module </w:t>
      </w:r>
      <w:r w:rsidRPr="00BE7AFF">
        <w:rPr>
          <w:lang w:val="en-US"/>
        </w:rPr>
        <w:t>- An exploit module executes a sequence of commands to target a specific vulnerability found in a system or application. An exploit module takes advantage of a vulnerability to provide access to the target system. Exploit modules include buffer overflow, code injection, and web application exploits.</w:t>
      </w:r>
    </w:p>
    <w:p w14:paraId="5976BAC5" w14:textId="14BD0954" w:rsidR="00BE7AFF" w:rsidRPr="00BE7AFF" w:rsidRDefault="00BE7AFF" w:rsidP="00BE7AFF">
      <w:pPr>
        <w:pStyle w:val="ListParagraph"/>
        <w:numPr>
          <w:ilvl w:val="0"/>
          <w:numId w:val="2"/>
        </w:numPr>
        <w:jc w:val="both"/>
        <w:rPr>
          <w:lang w:val="en-US"/>
        </w:rPr>
      </w:pPr>
      <w:r w:rsidRPr="00BE7AFF">
        <w:rPr>
          <w:lang w:val="en-US"/>
        </w:rPr>
        <w:t>Auxiliary</w:t>
      </w:r>
      <w:r w:rsidR="00677179">
        <w:rPr>
          <w:lang w:val="en-US"/>
        </w:rPr>
        <w:t xml:space="preserve"> Module</w:t>
      </w:r>
      <w:r w:rsidRPr="00BE7AFF">
        <w:rPr>
          <w:lang w:val="en-US"/>
        </w:rPr>
        <w:t xml:space="preserve"> - An auxiliary module does not execute a payload. It can be used to perform arbitrary actions that may not be directly related to exploitation. Examples of auxiliary modules include scanners, </w:t>
      </w:r>
      <w:proofErr w:type="spellStart"/>
      <w:r w:rsidRPr="00BE7AFF">
        <w:rPr>
          <w:lang w:val="en-US"/>
        </w:rPr>
        <w:t>fuzzers</w:t>
      </w:r>
      <w:proofErr w:type="spellEnd"/>
      <w:r w:rsidRPr="00BE7AFF">
        <w:rPr>
          <w:lang w:val="en-US"/>
        </w:rPr>
        <w:t xml:space="preserve">, and denial of service attacks. </w:t>
      </w:r>
    </w:p>
    <w:p w14:paraId="60ADCB96" w14:textId="1B27BFCE" w:rsidR="009B0CCD" w:rsidRDefault="005201F0" w:rsidP="00BE7AFF">
      <w:pPr>
        <w:jc w:val="both"/>
        <w:rPr>
          <w:lang w:val="en-US"/>
        </w:rPr>
      </w:pPr>
      <w:r>
        <w:rPr>
          <w:lang w:val="en-US"/>
        </w:rPr>
        <w:t>[Source</w:t>
      </w:r>
      <w:r w:rsidR="00BE7AFF">
        <w:rPr>
          <w:lang w:val="en-US"/>
        </w:rPr>
        <w:t>s</w:t>
      </w:r>
      <w:r>
        <w:rPr>
          <w:lang w:val="en-US"/>
        </w:rPr>
        <w:t xml:space="preserve">: </w:t>
      </w:r>
      <w:hyperlink r:id="rId12" w:history="1">
        <w:r w:rsidR="00BE7AFF" w:rsidRPr="00F7230E">
          <w:rPr>
            <w:rStyle w:val="Hyperlink"/>
            <w:lang w:val="en-US"/>
          </w:rPr>
          <w:t>https://docs.rapid7.com/metasploit/msf-overview/</w:t>
        </w:r>
      </w:hyperlink>
    </w:p>
    <w:p w14:paraId="35D0B904" w14:textId="5EF5F28A" w:rsidR="0003126D" w:rsidRDefault="00000000" w:rsidP="0003126D">
      <w:pPr>
        <w:jc w:val="both"/>
        <w:rPr>
          <w:lang w:val="en-US"/>
        </w:rPr>
      </w:pPr>
      <w:hyperlink r:id="rId13" w:history="1">
        <w:r w:rsidR="009B0CCD" w:rsidRPr="00F7230E">
          <w:rPr>
            <w:rStyle w:val="Hyperlink"/>
            <w:lang w:val="en-US"/>
          </w:rPr>
          <w:t>https://www.offensive-security.com/metasploit-unleashed/msfconsole-commands/</w:t>
        </w:r>
      </w:hyperlink>
      <w:r w:rsidR="005201F0">
        <w:rPr>
          <w:lang w:val="en-US"/>
        </w:rPr>
        <w:t>]</w:t>
      </w:r>
    </w:p>
    <w:p w14:paraId="15BF3960" w14:textId="7EB1E189" w:rsidR="0003126D" w:rsidRDefault="0003126D" w:rsidP="0003126D">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sidR="005A2E17">
        <w:rPr>
          <w:lang w:val="en-US"/>
        </w:rPr>
        <w:t xml:space="preserve"> and press Enter:</w:t>
      </w:r>
    </w:p>
    <w:p w14:paraId="0AE1972A" w14:textId="364330B6" w:rsidR="0003126D" w:rsidRDefault="0003126D" w:rsidP="0003126D">
      <w:pPr>
        <w:jc w:val="both"/>
        <w:rPr>
          <w:lang w:val="en-US"/>
        </w:rPr>
      </w:pPr>
      <w:r w:rsidRPr="0003126D">
        <w:rPr>
          <w:rFonts w:ascii="Consolas" w:hAnsi="Consolas"/>
          <w:highlight w:val="yellow"/>
          <w:lang w:val="en-US"/>
        </w:rPr>
        <w:t xml:space="preserve">search </w:t>
      </w:r>
      <w:proofErr w:type="spellStart"/>
      <w:r w:rsidRPr="0003126D">
        <w:rPr>
          <w:rFonts w:ascii="Consolas" w:hAnsi="Consolas"/>
          <w:highlight w:val="yellow"/>
          <w:lang w:val="en-US"/>
        </w:rPr>
        <w:t>wordpress</w:t>
      </w:r>
      <w:proofErr w:type="spellEnd"/>
    </w:p>
    <w:p w14:paraId="4FE4A703" w14:textId="04EF1E79" w:rsidR="0003126D" w:rsidRDefault="00F653B2" w:rsidP="0003126D">
      <w:pPr>
        <w:jc w:val="both"/>
        <w:rPr>
          <w:lang w:val="en-US"/>
        </w:rPr>
      </w:pPr>
      <w:r>
        <w:rPr>
          <w:noProof/>
        </w:rPr>
        <w:drawing>
          <wp:inline distT="0" distB="0" distL="0" distR="0" wp14:anchorId="6470C014" wp14:editId="18327EC8">
            <wp:extent cx="4275264" cy="235267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4312715" cy="2373284"/>
                    </a:xfrm>
                    <a:prstGeom prst="rect">
                      <a:avLst/>
                    </a:prstGeom>
                  </pic:spPr>
                </pic:pic>
              </a:graphicData>
            </a:graphic>
          </wp:inline>
        </w:drawing>
      </w:r>
    </w:p>
    <w:p w14:paraId="7B101C1A" w14:textId="65CEA1CC" w:rsidR="0003126D" w:rsidRDefault="0003126D" w:rsidP="0003126D">
      <w:pPr>
        <w:jc w:val="both"/>
        <w:rPr>
          <w:lang w:val="en-US"/>
        </w:rPr>
      </w:pPr>
      <w:r>
        <w:rPr>
          <w:lang w:val="en-US"/>
        </w:rPr>
        <w:lastRenderedPageBreak/>
        <w:t xml:space="preserve">We are looking for a particular </w:t>
      </w:r>
      <w:r w:rsidR="003F6316">
        <w:rPr>
          <w:lang w:val="en-US"/>
        </w:rPr>
        <w:t xml:space="preserve">auxiliary </w:t>
      </w:r>
      <w:r>
        <w:rPr>
          <w:lang w:val="en-US"/>
        </w:rPr>
        <w:t xml:space="preserve">module that is well known as a </w:t>
      </w:r>
      <w:r w:rsidR="008A474E" w:rsidRPr="0003126D">
        <w:rPr>
          <w:lang w:val="en-US"/>
        </w:rPr>
        <w:t>WordPress Brute Force and User Enumeration Utility</w:t>
      </w:r>
      <w:r>
        <w:rPr>
          <w:lang w:val="en-US"/>
        </w:rPr>
        <w:t xml:space="preserve">: </w:t>
      </w:r>
      <w:r w:rsidRPr="0003126D">
        <w:rPr>
          <w:lang w:val="en-US"/>
        </w:rPr>
        <w:t>auxiliary/scanner/http/</w:t>
      </w:r>
      <w:proofErr w:type="spellStart"/>
      <w:r w:rsidRPr="0003126D">
        <w:rPr>
          <w:lang w:val="en-US"/>
        </w:rPr>
        <w:t>wordpress_login_enum</w:t>
      </w:r>
      <w:proofErr w:type="spellEnd"/>
      <w:r>
        <w:rPr>
          <w:lang w:val="en-US"/>
        </w:rPr>
        <w:t xml:space="preserve">. </w:t>
      </w:r>
      <w:proofErr w:type="gramStart"/>
      <w:r w:rsidR="009218B5">
        <w:rPr>
          <w:lang w:val="en-US"/>
        </w:rPr>
        <w:t>In order to</w:t>
      </w:r>
      <w:proofErr w:type="gramEnd"/>
      <w:r w:rsidR="009218B5">
        <w:rPr>
          <w:lang w:val="en-US"/>
        </w:rPr>
        <w:t xml:space="preserve"> do this, l</w:t>
      </w:r>
      <w:r>
        <w:rPr>
          <w:lang w:val="en-US"/>
        </w:rPr>
        <w:t>et us further refine our search</w:t>
      </w:r>
      <w:r w:rsidR="003862CD">
        <w:rPr>
          <w:lang w:val="en-US"/>
        </w:rPr>
        <w:t xml:space="preserve"> to filter out only this particular auxiliary module</w:t>
      </w:r>
      <w:r>
        <w:rPr>
          <w:lang w:val="en-US"/>
        </w:rPr>
        <w:t>.</w:t>
      </w:r>
      <w:r w:rsidR="009218B5">
        <w:rPr>
          <w:lang w:val="en-US"/>
        </w:rPr>
        <w:t xml:space="preserve"> Note that this is an auxiliary module because it does both enumeration and brute forcing (exploitation). </w:t>
      </w:r>
    </w:p>
    <w:p w14:paraId="7C6808F4" w14:textId="13B74D55" w:rsidR="00E80451" w:rsidRDefault="00E80451" w:rsidP="00E80451">
      <w:pPr>
        <w:jc w:val="both"/>
        <w:rPr>
          <w:lang w:val="en-US"/>
        </w:rPr>
      </w:pP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sidR="00BA3977">
        <w:rPr>
          <w:lang w:val="en-US"/>
        </w:rPr>
        <w:t xml:space="preserve"> and press Enter:</w:t>
      </w:r>
    </w:p>
    <w:p w14:paraId="0716D557" w14:textId="3380A57A" w:rsidR="0003126D" w:rsidRDefault="00E80451" w:rsidP="00E80451">
      <w:pPr>
        <w:jc w:val="both"/>
        <w:rPr>
          <w:rFonts w:ascii="Consolas" w:hAnsi="Consolas"/>
          <w:lang w:val="en-US"/>
        </w:rPr>
      </w:pPr>
      <w:r w:rsidRPr="002A1CCB">
        <w:rPr>
          <w:rFonts w:ascii="Consolas" w:hAnsi="Consolas"/>
          <w:highlight w:val="yellow"/>
          <w:lang w:val="en-US"/>
        </w:rPr>
        <w:t xml:space="preserve">grep </w:t>
      </w:r>
      <w:proofErr w:type="spellStart"/>
      <w:r w:rsidRPr="002A1CCB">
        <w:rPr>
          <w:rFonts w:ascii="Consolas" w:hAnsi="Consolas"/>
          <w:highlight w:val="yellow"/>
          <w:lang w:val="en-US"/>
        </w:rPr>
        <w:t>login_enum</w:t>
      </w:r>
      <w:proofErr w:type="spellEnd"/>
      <w:r w:rsidRPr="002A1CCB">
        <w:rPr>
          <w:rFonts w:ascii="Consolas" w:hAnsi="Consolas"/>
          <w:highlight w:val="yellow"/>
          <w:lang w:val="en-US"/>
        </w:rPr>
        <w:t xml:space="preserve"> search </w:t>
      </w:r>
      <w:proofErr w:type="spellStart"/>
      <w:r w:rsidRPr="002A1CCB">
        <w:rPr>
          <w:rFonts w:ascii="Consolas" w:hAnsi="Consolas"/>
          <w:highlight w:val="yellow"/>
          <w:lang w:val="en-US"/>
        </w:rPr>
        <w:t>wordpress</w:t>
      </w:r>
      <w:proofErr w:type="spellEnd"/>
    </w:p>
    <w:p w14:paraId="6958F8A2" w14:textId="21BA6428" w:rsidR="00E80451" w:rsidRDefault="002634FA" w:rsidP="00E80451">
      <w:pPr>
        <w:jc w:val="both"/>
        <w:rPr>
          <w:lang w:val="en-US"/>
        </w:rPr>
      </w:pPr>
      <w:r>
        <w:rPr>
          <w:noProof/>
        </w:rPr>
        <w:drawing>
          <wp:inline distT="0" distB="0" distL="0" distR="0" wp14:anchorId="73FF2F16" wp14:editId="1FBE5169">
            <wp:extent cx="411480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371475"/>
                    </a:xfrm>
                    <a:prstGeom prst="rect">
                      <a:avLst/>
                    </a:prstGeom>
                  </pic:spPr>
                </pic:pic>
              </a:graphicData>
            </a:graphic>
          </wp:inline>
        </w:drawing>
      </w:r>
    </w:p>
    <w:p w14:paraId="06A11898" w14:textId="77777777" w:rsidR="00320750" w:rsidRDefault="00320750" w:rsidP="00E80451">
      <w:pPr>
        <w:jc w:val="both"/>
        <w:rPr>
          <w:lang w:val="en-US"/>
        </w:rPr>
      </w:pPr>
    </w:p>
    <w:p w14:paraId="1A499BE2" w14:textId="46F10489" w:rsidR="00320750" w:rsidRDefault="00320750" w:rsidP="00320750">
      <w:pPr>
        <w:pStyle w:val="Heading2"/>
        <w:rPr>
          <w:lang w:val="en-US"/>
        </w:rPr>
      </w:pPr>
      <w:bookmarkStart w:id="3" w:name="_Toc117835711"/>
      <w:r>
        <w:rPr>
          <w:lang w:val="en-US"/>
        </w:rPr>
        <w:t>Enumeration &amp; Exploitation</w:t>
      </w:r>
      <w:r w:rsidR="005F00D4">
        <w:rPr>
          <w:lang w:val="en-US"/>
        </w:rPr>
        <w:t xml:space="preserve"> </w:t>
      </w:r>
      <w:r w:rsidR="005D1CE1">
        <w:rPr>
          <w:lang w:val="en-US"/>
        </w:rPr>
        <w:t>u</w:t>
      </w:r>
      <w:r w:rsidR="005F00D4">
        <w:rPr>
          <w:lang w:val="en-US"/>
        </w:rPr>
        <w:t>sing Metasploit</w:t>
      </w:r>
      <w:bookmarkEnd w:id="3"/>
    </w:p>
    <w:p w14:paraId="3999B2C0" w14:textId="6D3AE29C" w:rsidR="00B461E8" w:rsidRDefault="00B461E8" w:rsidP="00B461E8">
      <w:pPr>
        <w:jc w:val="both"/>
        <w:rPr>
          <w:lang w:val="en-US"/>
        </w:rPr>
      </w:pPr>
      <w:r>
        <w:rPr>
          <w:lang w:val="en-US"/>
        </w:rPr>
        <w:t xml:space="preserve">Let us now use this </w:t>
      </w:r>
      <w:r w:rsidR="009E5B69">
        <w:rPr>
          <w:lang w:val="en-US"/>
        </w:rPr>
        <w:t xml:space="preserve">auxiliary </w:t>
      </w:r>
      <w:r>
        <w:rPr>
          <w:lang w:val="en-US"/>
        </w:rPr>
        <w:t>module.</w:t>
      </w:r>
      <w:r w:rsidR="009218B5">
        <w:rPr>
          <w:lang w:val="en-US"/>
        </w:rPr>
        <w:t xml:space="preserve"> </w:t>
      </w:r>
      <w:r>
        <w:rPr>
          <w:lang w:val="en-US"/>
        </w:rPr>
        <w:t xml:space="preserve">Type the following command into the </w:t>
      </w:r>
      <w:proofErr w:type="spellStart"/>
      <w:r w:rsidRPr="004E5914">
        <w:rPr>
          <w:lang w:val="en-US"/>
        </w:rPr>
        <w:t>msf</w:t>
      </w:r>
      <w:proofErr w:type="spellEnd"/>
      <w:r w:rsidRPr="004E5914">
        <w:rPr>
          <w:lang w:val="en-US"/>
        </w:rPr>
        <w:t xml:space="preserve"> command line</w:t>
      </w:r>
      <w:r>
        <w:rPr>
          <w:lang w:val="en-US"/>
        </w:rPr>
        <w:t xml:space="preserve"> and press Enter:</w:t>
      </w:r>
    </w:p>
    <w:p w14:paraId="586B5520" w14:textId="10B8A29C" w:rsidR="00B461E8" w:rsidRDefault="00B461E8" w:rsidP="00B461E8">
      <w:pPr>
        <w:jc w:val="both"/>
        <w:rPr>
          <w:rFonts w:ascii="Consolas" w:hAnsi="Consolas"/>
          <w:lang w:val="en-US"/>
        </w:rPr>
      </w:pPr>
      <w:r w:rsidRPr="00B461E8">
        <w:rPr>
          <w:rFonts w:ascii="Consolas" w:hAnsi="Consolas"/>
          <w:highlight w:val="yellow"/>
          <w:lang w:val="en-US"/>
        </w:rPr>
        <w:t>use auxiliary/scanner/http/</w:t>
      </w:r>
      <w:proofErr w:type="spellStart"/>
      <w:r w:rsidRPr="00B461E8">
        <w:rPr>
          <w:rFonts w:ascii="Consolas" w:hAnsi="Consolas"/>
          <w:highlight w:val="yellow"/>
          <w:lang w:val="en-US"/>
        </w:rPr>
        <w:t>wordpress_login_enum</w:t>
      </w:r>
      <w:proofErr w:type="spellEnd"/>
    </w:p>
    <w:p w14:paraId="3242F5BF" w14:textId="3303DF02" w:rsidR="00B461E8" w:rsidRDefault="00B461E8" w:rsidP="00E80451">
      <w:pPr>
        <w:jc w:val="both"/>
        <w:rPr>
          <w:lang w:val="en-US"/>
        </w:rPr>
      </w:pPr>
      <w:r>
        <w:rPr>
          <w:noProof/>
        </w:rPr>
        <w:drawing>
          <wp:inline distT="0" distB="0" distL="0" distR="0" wp14:anchorId="20D820F0" wp14:editId="1E7455C1">
            <wp:extent cx="4391025" cy="504825"/>
            <wp:effectExtent l="0" t="0" r="9525"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
                    <a:stretch>
                      <a:fillRect/>
                    </a:stretch>
                  </pic:blipFill>
                  <pic:spPr>
                    <a:xfrm>
                      <a:off x="0" y="0"/>
                      <a:ext cx="4391025" cy="504825"/>
                    </a:xfrm>
                    <a:prstGeom prst="rect">
                      <a:avLst/>
                    </a:prstGeom>
                  </pic:spPr>
                </pic:pic>
              </a:graphicData>
            </a:graphic>
          </wp:inline>
        </w:drawing>
      </w:r>
    </w:p>
    <w:p w14:paraId="044C8204" w14:textId="0FD2AF05" w:rsidR="00325774" w:rsidRDefault="00BA3977" w:rsidP="00325774">
      <w:pPr>
        <w:jc w:val="both"/>
        <w:rPr>
          <w:lang w:val="en-US"/>
        </w:rPr>
      </w:pPr>
      <w:r>
        <w:rPr>
          <w:lang w:val="en-US"/>
        </w:rPr>
        <w:t>K</w:t>
      </w:r>
      <w:r w:rsidRPr="00BA3977">
        <w:rPr>
          <w:lang w:val="en-US"/>
        </w:rPr>
        <w:t>now all options available to configure this Metasploit module</w:t>
      </w:r>
      <w:r>
        <w:rPr>
          <w:lang w:val="en-US"/>
        </w:rPr>
        <w:t>.</w:t>
      </w:r>
      <w:r w:rsidR="009218B5">
        <w:rPr>
          <w:lang w:val="en-US"/>
        </w:rPr>
        <w:t xml:space="preserve"> </w:t>
      </w:r>
      <w:r w:rsidR="00325774">
        <w:rPr>
          <w:lang w:val="en-US"/>
        </w:rPr>
        <w:t xml:space="preserve">Type the following command into the </w:t>
      </w:r>
      <w:proofErr w:type="spellStart"/>
      <w:r w:rsidR="00325774" w:rsidRPr="004E5914">
        <w:rPr>
          <w:lang w:val="en-US"/>
        </w:rPr>
        <w:t>msf</w:t>
      </w:r>
      <w:proofErr w:type="spellEnd"/>
      <w:r w:rsidR="00325774" w:rsidRPr="004E5914">
        <w:rPr>
          <w:lang w:val="en-US"/>
        </w:rPr>
        <w:t xml:space="preserve"> command line</w:t>
      </w:r>
      <w:r w:rsidR="00325774">
        <w:rPr>
          <w:lang w:val="en-US"/>
        </w:rPr>
        <w:t xml:space="preserve"> and press Enter:</w:t>
      </w:r>
    </w:p>
    <w:p w14:paraId="062483A3" w14:textId="3BF53B85" w:rsidR="00325774" w:rsidRDefault="00325774" w:rsidP="00325774">
      <w:pPr>
        <w:jc w:val="both"/>
        <w:rPr>
          <w:rFonts w:ascii="Consolas" w:hAnsi="Consolas"/>
          <w:lang w:val="en-US"/>
        </w:rPr>
      </w:pPr>
      <w:r w:rsidRPr="00325774">
        <w:rPr>
          <w:rFonts w:ascii="Consolas" w:hAnsi="Consolas"/>
          <w:highlight w:val="yellow"/>
          <w:lang w:val="en-US"/>
        </w:rPr>
        <w:t>show options</w:t>
      </w:r>
    </w:p>
    <w:p w14:paraId="692CCBFA" w14:textId="03792027" w:rsidR="00BA3977" w:rsidRDefault="00442758" w:rsidP="00E80451">
      <w:pPr>
        <w:jc w:val="both"/>
        <w:rPr>
          <w:lang w:val="en-US"/>
        </w:rPr>
      </w:pPr>
      <w:r>
        <w:rPr>
          <w:noProof/>
        </w:rPr>
        <w:drawing>
          <wp:inline distT="0" distB="0" distL="0" distR="0" wp14:anchorId="3267BE5E" wp14:editId="1769E529">
            <wp:extent cx="5600700" cy="2698586"/>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609597" cy="2702873"/>
                    </a:xfrm>
                    <a:prstGeom prst="rect">
                      <a:avLst/>
                    </a:prstGeom>
                  </pic:spPr>
                </pic:pic>
              </a:graphicData>
            </a:graphic>
          </wp:inline>
        </w:drawing>
      </w:r>
    </w:p>
    <w:p w14:paraId="46832FCD" w14:textId="77777777" w:rsidR="006C001F" w:rsidRPr="006C001F" w:rsidRDefault="006C001F" w:rsidP="006C001F">
      <w:pPr>
        <w:jc w:val="both"/>
        <w:rPr>
          <w:lang w:val="en-US"/>
        </w:rPr>
      </w:pPr>
      <w:r w:rsidRPr="006C001F">
        <w:rPr>
          <w:lang w:val="en-US"/>
        </w:rPr>
        <w:t>This provides a list of options that can be set for this module. As we must obtain the password for the target user account, we will set the below options:</w:t>
      </w:r>
    </w:p>
    <w:p w14:paraId="37DEB029" w14:textId="769CC696" w:rsidR="006C001F" w:rsidRDefault="006C001F" w:rsidP="006C001F">
      <w:pPr>
        <w:pStyle w:val="ListParagraph"/>
        <w:numPr>
          <w:ilvl w:val="0"/>
          <w:numId w:val="1"/>
        </w:numPr>
        <w:jc w:val="both"/>
        <w:rPr>
          <w:lang w:val="en-US"/>
        </w:rPr>
      </w:pPr>
      <w:r w:rsidRPr="006C001F">
        <w:rPr>
          <w:lang w:val="en-US"/>
        </w:rPr>
        <w:t xml:space="preserve">PASS_FILE: Sets the </w:t>
      </w:r>
      <w:r w:rsidR="00186F04" w:rsidRPr="00186F04">
        <w:rPr>
          <w:lang w:val="en-US"/>
        </w:rPr>
        <w:t>http_default_pass.txt</w:t>
      </w:r>
      <w:r w:rsidRPr="006C001F">
        <w:rPr>
          <w:lang w:val="en-US"/>
        </w:rPr>
        <w:t xml:space="preserve"> file, using which; </w:t>
      </w:r>
      <w:r w:rsidR="00186F04">
        <w:rPr>
          <w:lang w:val="en-US"/>
        </w:rPr>
        <w:t>this module</w:t>
      </w:r>
      <w:r w:rsidRPr="006C001F">
        <w:rPr>
          <w:lang w:val="en-US"/>
        </w:rPr>
        <w:t xml:space="preserve"> will perform the dictionary attack</w:t>
      </w:r>
    </w:p>
    <w:p w14:paraId="49ACCE3A" w14:textId="13388B0F" w:rsidR="00A44863" w:rsidRDefault="00A44863" w:rsidP="00A44863">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and press Enter:</w:t>
      </w:r>
    </w:p>
    <w:p w14:paraId="2E56D4D8" w14:textId="2B0DC0DE" w:rsidR="00A44863" w:rsidRPr="00A44863" w:rsidRDefault="00A44863" w:rsidP="00A44863">
      <w:pPr>
        <w:pStyle w:val="ListParagraph"/>
        <w:numPr>
          <w:ilvl w:val="1"/>
          <w:numId w:val="1"/>
        </w:numPr>
        <w:rPr>
          <w:rFonts w:ascii="Consolas" w:hAnsi="Consolas"/>
          <w:lang w:val="en-US"/>
        </w:rPr>
      </w:pPr>
      <w:r w:rsidRPr="00A44863">
        <w:rPr>
          <w:rFonts w:ascii="Consolas" w:hAnsi="Consolas"/>
          <w:highlight w:val="yellow"/>
          <w:lang w:val="en-US"/>
        </w:rPr>
        <w:t>set PASS_FILE /</w:t>
      </w:r>
      <w:proofErr w:type="spellStart"/>
      <w:r w:rsidRPr="00A44863">
        <w:rPr>
          <w:rFonts w:ascii="Consolas" w:hAnsi="Consolas"/>
          <w:highlight w:val="yellow"/>
          <w:lang w:val="en-US"/>
        </w:rPr>
        <w:t>usr</w:t>
      </w:r>
      <w:proofErr w:type="spellEnd"/>
      <w:r w:rsidRPr="00A44863">
        <w:rPr>
          <w:rFonts w:ascii="Consolas" w:hAnsi="Consolas"/>
          <w:highlight w:val="yellow"/>
          <w:lang w:val="en-US"/>
        </w:rPr>
        <w:t>/share/wordlists/</w:t>
      </w:r>
      <w:proofErr w:type="spellStart"/>
      <w:r w:rsidRPr="00A44863">
        <w:rPr>
          <w:rFonts w:ascii="Consolas" w:hAnsi="Consolas"/>
          <w:highlight w:val="yellow"/>
          <w:lang w:val="en-US"/>
        </w:rPr>
        <w:t>metasploit</w:t>
      </w:r>
      <w:proofErr w:type="spellEnd"/>
      <w:r w:rsidRPr="00A44863">
        <w:rPr>
          <w:rFonts w:ascii="Consolas" w:hAnsi="Consolas"/>
          <w:highlight w:val="yellow"/>
          <w:lang w:val="en-US"/>
        </w:rPr>
        <w:t>/http_default_pass.txt</w:t>
      </w:r>
    </w:p>
    <w:p w14:paraId="7518E092" w14:textId="041C218D" w:rsidR="006C001F" w:rsidRDefault="006C001F" w:rsidP="006C001F">
      <w:pPr>
        <w:pStyle w:val="ListParagraph"/>
        <w:numPr>
          <w:ilvl w:val="0"/>
          <w:numId w:val="1"/>
        </w:numPr>
        <w:jc w:val="both"/>
        <w:rPr>
          <w:lang w:val="en-US"/>
        </w:rPr>
      </w:pPr>
      <w:r w:rsidRPr="006C001F">
        <w:rPr>
          <w:lang w:val="en-US"/>
        </w:rPr>
        <w:lastRenderedPageBreak/>
        <w:t xml:space="preserve">RHOST: Sets the target machine (here, the </w:t>
      </w:r>
      <w:r w:rsidR="00C15BDF">
        <w:rPr>
          <w:lang w:val="en-US"/>
        </w:rPr>
        <w:t>OWASPBWA_</w:t>
      </w:r>
      <w:r w:rsidRPr="006C001F">
        <w:rPr>
          <w:lang w:val="en-US"/>
        </w:rPr>
        <w:t>IP address)</w:t>
      </w:r>
    </w:p>
    <w:p w14:paraId="1B567AF1" w14:textId="10F4C7F5" w:rsidR="00C15BDF" w:rsidRDefault="00C15BDF" w:rsidP="00C15BDF">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w:t>
      </w:r>
      <w:r w:rsidR="00D236EB">
        <w:rPr>
          <w:lang w:val="en-US"/>
        </w:rPr>
        <w:t xml:space="preserve">(replace </w:t>
      </w:r>
      <w:r w:rsidR="00D236EB" w:rsidRPr="00D236EB">
        <w:rPr>
          <w:rFonts w:ascii="Consolas" w:hAnsi="Consolas"/>
          <w:lang w:val="en-US"/>
        </w:rPr>
        <w:t>OWASPBWA_IP</w:t>
      </w:r>
      <w:r w:rsidR="00D236EB" w:rsidRPr="00D236EB">
        <w:rPr>
          <w:lang w:val="en-US"/>
        </w:rPr>
        <w:t xml:space="preserve"> with your OWASPBWA</w:t>
      </w:r>
      <w:r w:rsidR="00D236EB">
        <w:rPr>
          <w:lang w:val="en-US"/>
        </w:rPr>
        <w:t xml:space="preserve"> VM</w:t>
      </w:r>
      <w:r w:rsidR="00D236EB" w:rsidRPr="00D236EB">
        <w:rPr>
          <w:lang w:val="en-US"/>
        </w:rPr>
        <w:t>’s IP address</w:t>
      </w:r>
      <w:r w:rsidR="00D236EB">
        <w:rPr>
          <w:lang w:val="en-US"/>
        </w:rPr>
        <w:t xml:space="preserve">) </w:t>
      </w:r>
      <w:r w:rsidRPr="00A44863">
        <w:rPr>
          <w:lang w:val="en-US"/>
        </w:rPr>
        <w:t>and press Enter:</w:t>
      </w:r>
    </w:p>
    <w:p w14:paraId="5FB7262C" w14:textId="563120AE" w:rsidR="00C15BDF" w:rsidRPr="00A44863" w:rsidRDefault="00C15BDF" w:rsidP="00C15BDF">
      <w:pPr>
        <w:pStyle w:val="ListParagraph"/>
        <w:numPr>
          <w:ilvl w:val="1"/>
          <w:numId w:val="1"/>
        </w:numPr>
        <w:rPr>
          <w:rFonts w:ascii="Consolas" w:hAnsi="Consolas"/>
          <w:lang w:val="en-US"/>
        </w:rPr>
      </w:pPr>
      <w:r w:rsidRPr="00C15BDF">
        <w:rPr>
          <w:rFonts w:ascii="Consolas" w:hAnsi="Consolas"/>
          <w:highlight w:val="yellow"/>
          <w:lang w:val="en-US"/>
        </w:rPr>
        <w:t xml:space="preserve">set RHOSTS </w:t>
      </w:r>
      <w:bookmarkStart w:id="4" w:name="_Hlk117652869"/>
      <w:r w:rsidRPr="00C15BDF">
        <w:rPr>
          <w:rFonts w:ascii="Consolas" w:hAnsi="Consolas"/>
          <w:highlight w:val="yellow"/>
          <w:lang w:val="en-US"/>
        </w:rPr>
        <w:t>OWASPBWA_IP</w:t>
      </w:r>
      <w:bookmarkEnd w:id="4"/>
    </w:p>
    <w:p w14:paraId="566C2C69" w14:textId="3DDE03C1" w:rsidR="006C001F" w:rsidRDefault="006C001F" w:rsidP="006C001F">
      <w:pPr>
        <w:pStyle w:val="ListParagraph"/>
        <w:numPr>
          <w:ilvl w:val="0"/>
          <w:numId w:val="1"/>
        </w:numPr>
        <w:jc w:val="both"/>
        <w:rPr>
          <w:lang w:val="en-US"/>
        </w:rPr>
      </w:pPr>
      <w:r w:rsidRPr="006C001F">
        <w:rPr>
          <w:lang w:val="en-US"/>
        </w:rPr>
        <w:t xml:space="preserve">RPORT: Sets the target machine port (here, the </w:t>
      </w:r>
      <w:r w:rsidR="00754947">
        <w:rPr>
          <w:lang w:val="en-US"/>
        </w:rPr>
        <w:t>OWASPBWA_</w:t>
      </w:r>
      <w:r w:rsidR="00754947" w:rsidRPr="006C001F">
        <w:rPr>
          <w:lang w:val="en-US"/>
        </w:rPr>
        <w:t>IP</w:t>
      </w:r>
      <w:r w:rsidRPr="006C001F">
        <w:rPr>
          <w:lang w:val="en-US"/>
        </w:rPr>
        <w:t xml:space="preserve"> port)</w:t>
      </w:r>
    </w:p>
    <w:p w14:paraId="27F3F2AB" w14:textId="77777777" w:rsidR="00754947" w:rsidRDefault="00754947" w:rsidP="00754947">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 and press Enter:</w:t>
      </w:r>
    </w:p>
    <w:p w14:paraId="54B16336" w14:textId="5287CC83" w:rsidR="00754947" w:rsidRPr="00A44863" w:rsidRDefault="00754947" w:rsidP="00754947">
      <w:pPr>
        <w:pStyle w:val="ListParagraph"/>
        <w:numPr>
          <w:ilvl w:val="1"/>
          <w:numId w:val="1"/>
        </w:numPr>
        <w:rPr>
          <w:rFonts w:ascii="Consolas" w:hAnsi="Consolas"/>
          <w:lang w:val="en-US"/>
        </w:rPr>
      </w:pPr>
      <w:r w:rsidRPr="00754947">
        <w:rPr>
          <w:rFonts w:ascii="Consolas" w:hAnsi="Consolas"/>
          <w:highlight w:val="yellow"/>
          <w:lang w:val="en-US"/>
        </w:rPr>
        <w:t>set RPORT 80</w:t>
      </w:r>
    </w:p>
    <w:p w14:paraId="0EF09D3A" w14:textId="6B81E349" w:rsidR="006C001F" w:rsidRDefault="006C001F" w:rsidP="006C001F">
      <w:pPr>
        <w:pStyle w:val="ListParagraph"/>
        <w:numPr>
          <w:ilvl w:val="0"/>
          <w:numId w:val="1"/>
        </w:numPr>
        <w:jc w:val="both"/>
        <w:rPr>
          <w:lang w:val="en-US"/>
        </w:rPr>
      </w:pPr>
      <w:r w:rsidRPr="006C001F">
        <w:rPr>
          <w:lang w:val="en-US"/>
        </w:rPr>
        <w:t>TARGETURI: Sets the base path to the WordPress website (</w:t>
      </w:r>
      <w:r w:rsidRPr="00754947">
        <w:rPr>
          <w:lang w:val="en-US"/>
        </w:rPr>
        <w:t>here, http://</w:t>
      </w:r>
      <w:r w:rsidR="00754947" w:rsidRPr="00754947">
        <w:rPr>
          <w:rFonts w:ascii="Consolas" w:hAnsi="Consolas"/>
          <w:lang w:val="en-US"/>
        </w:rPr>
        <w:t xml:space="preserve"> OWASPBWA_IP</w:t>
      </w:r>
      <w:r w:rsidRPr="00754947">
        <w:rPr>
          <w:lang w:val="en-US"/>
        </w:rPr>
        <w:t>/</w:t>
      </w:r>
      <w:proofErr w:type="spellStart"/>
      <w:r w:rsidR="00754947" w:rsidRPr="00754947">
        <w:rPr>
          <w:lang w:val="en-US"/>
        </w:rPr>
        <w:t>wordpress</w:t>
      </w:r>
      <w:proofErr w:type="spellEnd"/>
      <w:r w:rsidRPr="006C001F">
        <w:rPr>
          <w:lang w:val="en-US"/>
        </w:rPr>
        <w:t>]</w:t>
      </w:r>
    </w:p>
    <w:p w14:paraId="343609DC" w14:textId="62EE3309" w:rsidR="00754947" w:rsidRDefault="00754947" w:rsidP="00754947">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w:t>
      </w:r>
      <w:r w:rsidR="00D236EB">
        <w:rPr>
          <w:lang w:val="en-US"/>
        </w:rPr>
        <w:t xml:space="preserve"> (replace </w:t>
      </w:r>
      <w:r w:rsidR="00D236EB" w:rsidRPr="00D236EB">
        <w:rPr>
          <w:rFonts w:ascii="Consolas" w:hAnsi="Consolas"/>
          <w:lang w:val="en-US"/>
        </w:rPr>
        <w:t>OWASPBWA_IP</w:t>
      </w:r>
      <w:r w:rsidR="00D236EB" w:rsidRPr="00D236EB">
        <w:rPr>
          <w:lang w:val="en-US"/>
        </w:rPr>
        <w:t xml:space="preserve"> with your OWASPBWA</w:t>
      </w:r>
      <w:r w:rsidR="00D236EB">
        <w:rPr>
          <w:lang w:val="en-US"/>
        </w:rPr>
        <w:t xml:space="preserve"> VM</w:t>
      </w:r>
      <w:r w:rsidR="00D236EB" w:rsidRPr="00D236EB">
        <w:rPr>
          <w:lang w:val="en-US"/>
        </w:rPr>
        <w:t>’s IP address</w:t>
      </w:r>
      <w:r w:rsidR="00D236EB">
        <w:rPr>
          <w:lang w:val="en-US"/>
        </w:rPr>
        <w:t>)</w:t>
      </w:r>
      <w:r w:rsidRPr="00A44863">
        <w:rPr>
          <w:lang w:val="en-US"/>
        </w:rPr>
        <w:t xml:space="preserve"> and press Enter:</w:t>
      </w:r>
    </w:p>
    <w:p w14:paraId="18250455" w14:textId="5C0C6CBD" w:rsidR="00754947" w:rsidRPr="00A6779E" w:rsidRDefault="00754947" w:rsidP="00754947">
      <w:pPr>
        <w:pStyle w:val="ListParagraph"/>
        <w:numPr>
          <w:ilvl w:val="1"/>
          <w:numId w:val="1"/>
        </w:numPr>
        <w:rPr>
          <w:rFonts w:ascii="Consolas" w:hAnsi="Consolas"/>
          <w:lang w:val="en-US"/>
        </w:rPr>
      </w:pPr>
      <w:r w:rsidRPr="00A6779E">
        <w:rPr>
          <w:rFonts w:ascii="Consolas" w:hAnsi="Consolas"/>
          <w:highlight w:val="yellow"/>
          <w:lang w:val="en-US"/>
        </w:rPr>
        <w:t>set TARGETURI http://OWASPBWA_IP/wordpress</w:t>
      </w:r>
    </w:p>
    <w:p w14:paraId="58D32520" w14:textId="76D2A832" w:rsidR="00442758" w:rsidRDefault="006C001F" w:rsidP="006C001F">
      <w:pPr>
        <w:pStyle w:val="ListParagraph"/>
        <w:numPr>
          <w:ilvl w:val="0"/>
          <w:numId w:val="1"/>
        </w:numPr>
        <w:jc w:val="both"/>
        <w:rPr>
          <w:lang w:val="en-US"/>
        </w:rPr>
      </w:pPr>
      <w:r w:rsidRPr="006C001F">
        <w:rPr>
          <w:lang w:val="en-US"/>
        </w:rPr>
        <w:t xml:space="preserve">USERNAME: Sets the username that was obtained </w:t>
      </w:r>
      <w:r w:rsidR="00137EF9">
        <w:rPr>
          <w:lang w:val="en-US"/>
        </w:rPr>
        <w:t xml:space="preserve">via </w:t>
      </w:r>
      <w:proofErr w:type="spellStart"/>
      <w:r w:rsidR="00137EF9">
        <w:rPr>
          <w:lang w:val="en-US"/>
        </w:rPr>
        <w:t>wpscan</w:t>
      </w:r>
      <w:proofErr w:type="spellEnd"/>
      <w:r w:rsidR="00137EF9">
        <w:rPr>
          <w:lang w:val="en-US"/>
        </w:rPr>
        <w:t xml:space="preserve"> tool used </w:t>
      </w:r>
      <w:r w:rsidRPr="006C001F">
        <w:rPr>
          <w:lang w:val="en-US"/>
        </w:rPr>
        <w:t xml:space="preserve">in </w:t>
      </w:r>
      <w:r w:rsidR="00137EF9" w:rsidRPr="00137EF9">
        <w:rPr>
          <w:lang w:val="en-US"/>
        </w:rPr>
        <w:t>Week 2.1 Practical. Refer to OWASP Top 10 - Identification and Authentication Failures - Part 1 - v2.docx</w:t>
      </w:r>
      <w:r w:rsidRPr="006C001F">
        <w:rPr>
          <w:lang w:val="en-US"/>
        </w:rPr>
        <w:t>. (</w:t>
      </w:r>
      <w:proofErr w:type="gramStart"/>
      <w:r w:rsidRPr="006C001F">
        <w:rPr>
          <w:lang w:val="en-US"/>
        </w:rPr>
        <w:t>here</w:t>
      </w:r>
      <w:proofErr w:type="gramEnd"/>
      <w:r w:rsidRPr="006C001F">
        <w:rPr>
          <w:lang w:val="en-US"/>
        </w:rPr>
        <w:t>, admin)</w:t>
      </w:r>
    </w:p>
    <w:p w14:paraId="21E3019C" w14:textId="57BFB381" w:rsidR="00137EF9" w:rsidRDefault="00137EF9" w:rsidP="00137EF9">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w:t>
      </w:r>
      <w:r>
        <w:rPr>
          <w:lang w:val="en-US"/>
        </w:rPr>
        <w:t xml:space="preserve"> </w:t>
      </w:r>
      <w:r w:rsidRPr="00A44863">
        <w:rPr>
          <w:lang w:val="en-US"/>
        </w:rPr>
        <w:t>and press Enter:</w:t>
      </w:r>
    </w:p>
    <w:p w14:paraId="1CC18382" w14:textId="0AE90712" w:rsidR="00137EF9" w:rsidRPr="00A6779E" w:rsidRDefault="00137EF9" w:rsidP="00137EF9">
      <w:pPr>
        <w:pStyle w:val="ListParagraph"/>
        <w:numPr>
          <w:ilvl w:val="1"/>
          <w:numId w:val="1"/>
        </w:numPr>
        <w:rPr>
          <w:rFonts w:ascii="Consolas" w:hAnsi="Consolas"/>
          <w:lang w:val="en-US"/>
        </w:rPr>
      </w:pPr>
      <w:r w:rsidRPr="00A6779E">
        <w:rPr>
          <w:rFonts w:ascii="Consolas" w:hAnsi="Consolas"/>
          <w:highlight w:val="yellow"/>
          <w:lang w:val="en-US"/>
        </w:rPr>
        <w:t>set USERNAME admin</w:t>
      </w:r>
    </w:p>
    <w:p w14:paraId="0A8B6D0B" w14:textId="48C4E5B3" w:rsidR="00137EF9" w:rsidRDefault="00137EF9" w:rsidP="00137EF9">
      <w:pPr>
        <w:pStyle w:val="ListParagraph"/>
        <w:numPr>
          <w:ilvl w:val="0"/>
          <w:numId w:val="1"/>
        </w:numPr>
        <w:jc w:val="both"/>
        <w:rPr>
          <w:lang w:val="en-US"/>
        </w:rPr>
      </w:pPr>
      <w:r>
        <w:rPr>
          <w:lang w:val="en-US"/>
        </w:rPr>
        <w:t>VERBOSE: Sets whether to print output for all attempts. In this case we want to see only the successful attempts, else it is too noisy. Therefore, we would set this to false.</w:t>
      </w:r>
    </w:p>
    <w:p w14:paraId="17ECAF08" w14:textId="77777777" w:rsidR="00137EF9" w:rsidRDefault="00137EF9" w:rsidP="00137EF9">
      <w:pPr>
        <w:pStyle w:val="ListParagraph"/>
        <w:numPr>
          <w:ilvl w:val="1"/>
          <w:numId w:val="1"/>
        </w:numPr>
        <w:jc w:val="both"/>
        <w:rPr>
          <w:lang w:val="en-US"/>
        </w:rPr>
      </w:pPr>
      <w:r w:rsidRPr="00A44863">
        <w:rPr>
          <w:lang w:val="en-US"/>
        </w:rPr>
        <w:t xml:space="preserve">Type the following command into the </w:t>
      </w:r>
      <w:proofErr w:type="spellStart"/>
      <w:r w:rsidRPr="00A44863">
        <w:rPr>
          <w:lang w:val="en-US"/>
        </w:rPr>
        <w:t>msf</w:t>
      </w:r>
      <w:proofErr w:type="spellEnd"/>
      <w:r w:rsidRPr="00A44863">
        <w:rPr>
          <w:lang w:val="en-US"/>
        </w:rPr>
        <w:t xml:space="preserve"> command line</w:t>
      </w:r>
      <w:r>
        <w:rPr>
          <w:lang w:val="en-US"/>
        </w:rPr>
        <w:t xml:space="preserve"> </w:t>
      </w:r>
      <w:r w:rsidRPr="00A44863">
        <w:rPr>
          <w:lang w:val="en-US"/>
        </w:rPr>
        <w:t>and press Enter:</w:t>
      </w:r>
    </w:p>
    <w:p w14:paraId="5EFCE94A" w14:textId="267F2AA6" w:rsidR="00137EF9" w:rsidRPr="00A6779E" w:rsidRDefault="00A6779E" w:rsidP="00137EF9">
      <w:pPr>
        <w:pStyle w:val="ListParagraph"/>
        <w:numPr>
          <w:ilvl w:val="1"/>
          <w:numId w:val="1"/>
        </w:numPr>
        <w:jc w:val="both"/>
        <w:rPr>
          <w:lang w:val="en-US"/>
        </w:rPr>
      </w:pPr>
      <w:r w:rsidRPr="00A6779E">
        <w:rPr>
          <w:rFonts w:ascii="Consolas" w:hAnsi="Consolas"/>
          <w:highlight w:val="yellow"/>
          <w:lang w:val="en-US"/>
        </w:rPr>
        <w:t>set VERBOSE false</w:t>
      </w:r>
    </w:p>
    <w:p w14:paraId="7793F40C" w14:textId="0F26E7A0" w:rsidR="00A6779E" w:rsidRDefault="00186F04" w:rsidP="00A6779E">
      <w:pPr>
        <w:jc w:val="both"/>
        <w:rPr>
          <w:lang w:val="en-US"/>
        </w:rPr>
      </w:pPr>
      <w:r>
        <w:rPr>
          <w:noProof/>
        </w:rPr>
        <w:drawing>
          <wp:inline distT="0" distB="0" distL="0" distR="0" wp14:anchorId="6290AC01" wp14:editId="66745C7A">
            <wp:extent cx="5467350" cy="1342911"/>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8"/>
                    <a:stretch>
                      <a:fillRect/>
                    </a:stretch>
                  </pic:blipFill>
                  <pic:spPr>
                    <a:xfrm>
                      <a:off x="0" y="0"/>
                      <a:ext cx="5476058" cy="1345050"/>
                    </a:xfrm>
                    <a:prstGeom prst="rect">
                      <a:avLst/>
                    </a:prstGeom>
                  </pic:spPr>
                </pic:pic>
              </a:graphicData>
            </a:graphic>
          </wp:inline>
        </w:drawing>
      </w:r>
    </w:p>
    <w:p w14:paraId="1A124007" w14:textId="6C17A979" w:rsidR="00A6779E" w:rsidRDefault="00A6779E" w:rsidP="00A6779E">
      <w:pPr>
        <w:jc w:val="both"/>
        <w:rPr>
          <w:lang w:val="en-US"/>
        </w:rPr>
      </w:pPr>
      <w:r w:rsidRPr="00A6779E">
        <w:rPr>
          <w:lang w:val="en-US"/>
        </w:rPr>
        <w:t>All the options have successfully been set. Type run and press Enter to execute the auxiliary module.</w:t>
      </w:r>
    </w:p>
    <w:p w14:paraId="62CD6B82" w14:textId="67BEB611" w:rsidR="00A6779E" w:rsidRDefault="00A6779E" w:rsidP="00A6779E">
      <w:pPr>
        <w:jc w:val="both"/>
        <w:rPr>
          <w:rFonts w:ascii="Consolas" w:hAnsi="Consolas"/>
          <w:lang w:val="en-US"/>
        </w:rPr>
      </w:pPr>
      <w:r w:rsidRPr="00A6779E">
        <w:rPr>
          <w:rFonts w:ascii="Consolas" w:hAnsi="Consolas"/>
          <w:highlight w:val="yellow"/>
          <w:lang w:val="en-US"/>
        </w:rPr>
        <w:t>run</w:t>
      </w:r>
    </w:p>
    <w:p w14:paraId="1A5B8E95" w14:textId="464C388B" w:rsidR="00A6779E" w:rsidRDefault="00186F04" w:rsidP="00A6779E">
      <w:pPr>
        <w:jc w:val="both"/>
        <w:rPr>
          <w:lang w:val="en-US"/>
        </w:rPr>
      </w:pPr>
      <w:r w:rsidRPr="00186F04">
        <w:rPr>
          <w:lang w:val="en-US"/>
        </w:rPr>
        <w:t>Observe that the auxiliary module initially enumerates details such as the ID number and the stored location of the username</w:t>
      </w:r>
      <w:r>
        <w:rPr>
          <w:lang w:val="en-US"/>
        </w:rPr>
        <w:t>s</w:t>
      </w:r>
      <w:r w:rsidR="002C2063">
        <w:rPr>
          <w:lang w:val="en-US"/>
        </w:rPr>
        <w:t>:</w:t>
      </w:r>
      <w:r w:rsidRPr="00186F04">
        <w:rPr>
          <w:lang w:val="en-US"/>
        </w:rPr>
        <w:t xml:space="preserve"> admin</w:t>
      </w:r>
      <w:r>
        <w:rPr>
          <w:lang w:val="en-US"/>
        </w:rPr>
        <w:t xml:space="preserve"> and user</w:t>
      </w:r>
      <w:r w:rsidRPr="00186F04">
        <w:rPr>
          <w:lang w:val="en-US"/>
        </w:rPr>
        <w:t>, and then begins to brute-force the login credentials by trying various passwords for the given username.</w:t>
      </w:r>
      <w:r w:rsidR="00695153">
        <w:rPr>
          <w:lang w:val="en-US"/>
        </w:rPr>
        <w:t xml:space="preserve"> Notice that in Week 2.1 Practical, </w:t>
      </w:r>
      <w:proofErr w:type="spellStart"/>
      <w:r w:rsidR="00695153">
        <w:rPr>
          <w:lang w:val="en-US"/>
        </w:rPr>
        <w:t>wpscan</w:t>
      </w:r>
      <w:proofErr w:type="spellEnd"/>
      <w:r w:rsidR="00695153">
        <w:rPr>
          <w:lang w:val="en-US"/>
        </w:rPr>
        <w:t xml:space="preserve"> was only able to enumerate 1 username: admin, but this Metasploit module </w:t>
      </w:r>
      <w:r w:rsidR="00D56C5E">
        <w:rPr>
          <w:lang w:val="en-US"/>
        </w:rPr>
        <w:t xml:space="preserve">has </w:t>
      </w:r>
      <w:r w:rsidR="00695153">
        <w:rPr>
          <w:lang w:val="en-US"/>
        </w:rPr>
        <w:t>enumerate</w:t>
      </w:r>
      <w:r w:rsidR="00D56C5E">
        <w:rPr>
          <w:lang w:val="en-US"/>
        </w:rPr>
        <w:t>d</w:t>
      </w:r>
      <w:r w:rsidR="00695153">
        <w:rPr>
          <w:lang w:val="en-US"/>
        </w:rPr>
        <w:t xml:space="preserve"> 2 usernames: admin, and user. </w:t>
      </w:r>
      <w:r w:rsidR="00695153" w:rsidRPr="00695153">
        <w:rPr>
          <w:lang w:val="en-US"/>
        </w:rPr>
        <w:t>The auxiliary module tests various passwords against the given username</w:t>
      </w:r>
      <w:r w:rsidR="00695153">
        <w:rPr>
          <w:lang w:val="en-US"/>
        </w:rPr>
        <w:t>s</w:t>
      </w:r>
      <w:r w:rsidR="00695153" w:rsidRPr="00695153">
        <w:rPr>
          <w:lang w:val="en-US"/>
        </w:rPr>
        <w:t xml:space="preserve"> (admin</w:t>
      </w:r>
      <w:r w:rsidR="00695153">
        <w:rPr>
          <w:lang w:val="en-US"/>
        </w:rPr>
        <w:t>, and user</w:t>
      </w:r>
      <w:r w:rsidR="00695153" w:rsidRPr="00695153">
        <w:rPr>
          <w:lang w:val="en-US"/>
        </w:rPr>
        <w:t>) and the cracked password</w:t>
      </w:r>
      <w:r w:rsidR="00695153">
        <w:rPr>
          <w:lang w:val="en-US"/>
        </w:rPr>
        <w:t>s</w:t>
      </w:r>
      <w:r w:rsidR="00695153" w:rsidRPr="00695153">
        <w:rPr>
          <w:lang w:val="en-US"/>
        </w:rPr>
        <w:t xml:space="preserve"> </w:t>
      </w:r>
      <w:r w:rsidR="00695153">
        <w:rPr>
          <w:lang w:val="en-US"/>
        </w:rPr>
        <w:t>are</w:t>
      </w:r>
      <w:r w:rsidR="00695153" w:rsidRPr="00695153">
        <w:rPr>
          <w:lang w:val="en-US"/>
        </w:rPr>
        <w:t xml:space="preserve"> displayed, as shown in the screenshot.</w:t>
      </w:r>
    </w:p>
    <w:p w14:paraId="75F126B0" w14:textId="3797EC71" w:rsidR="00186F04" w:rsidRDefault="00186F04" w:rsidP="00A6779E">
      <w:pPr>
        <w:jc w:val="both"/>
        <w:rPr>
          <w:lang w:val="en-US"/>
        </w:rPr>
      </w:pPr>
      <w:r>
        <w:rPr>
          <w:noProof/>
        </w:rPr>
        <w:drawing>
          <wp:inline distT="0" distB="0" distL="0" distR="0" wp14:anchorId="42B36B5E" wp14:editId="0A3A8DF1">
            <wp:extent cx="4114800" cy="166442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4150379" cy="1678820"/>
                    </a:xfrm>
                    <a:prstGeom prst="rect">
                      <a:avLst/>
                    </a:prstGeom>
                  </pic:spPr>
                </pic:pic>
              </a:graphicData>
            </a:graphic>
          </wp:inline>
        </w:drawing>
      </w:r>
    </w:p>
    <w:p w14:paraId="05196CC7" w14:textId="3F4DA617" w:rsidR="00695153" w:rsidRDefault="00695153" w:rsidP="00695153">
      <w:pPr>
        <w:jc w:val="both"/>
        <w:rPr>
          <w:lang w:val="en-US"/>
        </w:rPr>
      </w:pPr>
      <w:r w:rsidRPr="00695153">
        <w:rPr>
          <w:lang w:val="en-US"/>
        </w:rPr>
        <w:lastRenderedPageBreak/>
        <w:t xml:space="preserve">Now, </w:t>
      </w:r>
      <w:r>
        <w:rPr>
          <w:lang w:val="en-US"/>
        </w:rPr>
        <w:t xml:space="preserve">open your Kali Linux Web Browser and </w:t>
      </w:r>
      <w:r w:rsidRPr="00695153">
        <w:rPr>
          <w:lang w:val="en-US"/>
        </w:rPr>
        <w:t xml:space="preserve">type </w:t>
      </w:r>
      <w:r>
        <w:rPr>
          <w:lang w:val="en-US"/>
        </w:rPr>
        <w:t xml:space="preserve">the following in the address bar (replace </w:t>
      </w:r>
      <w:r w:rsidRPr="00D236EB">
        <w:rPr>
          <w:rFonts w:ascii="Consolas" w:hAnsi="Consolas"/>
          <w:lang w:val="en-US"/>
        </w:rPr>
        <w:t>OWASPBWA_IP</w:t>
      </w:r>
      <w:r w:rsidRPr="00D236EB">
        <w:rPr>
          <w:lang w:val="en-US"/>
        </w:rPr>
        <w:t xml:space="preserve"> with your OWASPBWA</w:t>
      </w:r>
      <w:r>
        <w:rPr>
          <w:lang w:val="en-US"/>
        </w:rPr>
        <w:t xml:space="preserve"> VM</w:t>
      </w:r>
      <w:r w:rsidRPr="00D236EB">
        <w:rPr>
          <w:lang w:val="en-US"/>
        </w:rPr>
        <w:t>’s IP address</w:t>
      </w:r>
      <w:r>
        <w:rPr>
          <w:lang w:val="en-US"/>
        </w:rPr>
        <w:t>):</w:t>
      </w:r>
    </w:p>
    <w:p w14:paraId="77B4427C" w14:textId="39B6C567" w:rsidR="00695153" w:rsidRDefault="00695153" w:rsidP="00695153">
      <w:pPr>
        <w:jc w:val="both"/>
        <w:rPr>
          <w:lang w:val="en-US"/>
        </w:rPr>
      </w:pPr>
      <w:bookmarkStart w:id="5" w:name="_Hlk117781981"/>
      <w:r w:rsidRPr="00695153">
        <w:rPr>
          <w:rFonts w:ascii="Consolas" w:hAnsi="Consolas"/>
          <w:highlight w:val="yellow"/>
          <w:lang w:val="en-US"/>
        </w:rPr>
        <w:t>http://OWASPBWA_IP/</w:t>
      </w:r>
      <w:bookmarkEnd w:id="5"/>
      <w:r w:rsidRPr="00695153">
        <w:rPr>
          <w:rFonts w:ascii="Consolas" w:hAnsi="Consolas"/>
          <w:highlight w:val="yellow"/>
          <w:lang w:val="en-US"/>
        </w:rPr>
        <w:t>wordpress/wp-login.php?</w:t>
      </w:r>
    </w:p>
    <w:p w14:paraId="5A56894F" w14:textId="5AD1241D" w:rsidR="002C2063" w:rsidRDefault="00695153" w:rsidP="00695153">
      <w:pPr>
        <w:jc w:val="both"/>
        <w:rPr>
          <w:lang w:val="en-US"/>
        </w:rPr>
      </w:pPr>
      <w:r>
        <w:rPr>
          <w:noProof/>
        </w:rPr>
        <w:drawing>
          <wp:inline distT="0" distB="0" distL="0" distR="0" wp14:anchorId="34D300B9" wp14:editId="4961DCA3">
            <wp:extent cx="2206896" cy="1683657"/>
            <wp:effectExtent l="0" t="0" r="3175"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0"/>
                    <a:stretch>
                      <a:fillRect/>
                    </a:stretch>
                  </pic:blipFill>
                  <pic:spPr>
                    <a:xfrm>
                      <a:off x="0" y="0"/>
                      <a:ext cx="2215065" cy="1689889"/>
                    </a:xfrm>
                    <a:prstGeom prst="rect">
                      <a:avLst/>
                    </a:prstGeom>
                  </pic:spPr>
                </pic:pic>
              </a:graphicData>
            </a:graphic>
          </wp:inline>
        </w:drawing>
      </w:r>
    </w:p>
    <w:p w14:paraId="1009824F" w14:textId="277D0239" w:rsidR="00E639E8" w:rsidRDefault="00E639E8" w:rsidP="00695153">
      <w:pPr>
        <w:jc w:val="both"/>
        <w:rPr>
          <w:lang w:val="en-US"/>
        </w:rPr>
      </w:pPr>
      <w:r>
        <w:rPr>
          <w:lang w:val="en-US"/>
        </w:rPr>
        <w:t>Enter the Username: user and Password: user and click “Login”.</w:t>
      </w:r>
    </w:p>
    <w:p w14:paraId="355EC227" w14:textId="77777777" w:rsidR="00E639E8" w:rsidRDefault="00E639E8" w:rsidP="00E639E8">
      <w:pPr>
        <w:jc w:val="both"/>
        <w:rPr>
          <w:lang w:val="en-US"/>
        </w:rPr>
      </w:pPr>
      <w:r>
        <w:rPr>
          <w:noProof/>
        </w:rPr>
        <w:drawing>
          <wp:inline distT="0" distB="0" distL="0" distR="0" wp14:anchorId="2D14E5EA" wp14:editId="1D217060">
            <wp:extent cx="2111829" cy="1901724"/>
            <wp:effectExtent l="0" t="0" r="3175" b="381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stretch>
                      <a:fillRect/>
                    </a:stretch>
                  </pic:blipFill>
                  <pic:spPr>
                    <a:xfrm>
                      <a:off x="0" y="0"/>
                      <a:ext cx="2133586" cy="1921317"/>
                    </a:xfrm>
                    <a:prstGeom prst="rect">
                      <a:avLst/>
                    </a:prstGeom>
                  </pic:spPr>
                </pic:pic>
              </a:graphicData>
            </a:graphic>
          </wp:inline>
        </w:drawing>
      </w:r>
    </w:p>
    <w:p w14:paraId="0F4B2844" w14:textId="16311B4B" w:rsidR="00E639E8" w:rsidRDefault="00E639E8" w:rsidP="00E639E8">
      <w:pPr>
        <w:jc w:val="both"/>
        <w:rPr>
          <w:lang w:val="en-US"/>
        </w:rPr>
      </w:pPr>
      <w:r>
        <w:rPr>
          <w:lang w:val="en-US"/>
        </w:rPr>
        <w:t xml:space="preserve">You will observe: “Howdy, user” displayed at the top right-hand corner. </w:t>
      </w:r>
    </w:p>
    <w:p w14:paraId="515460DD" w14:textId="77777777" w:rsidR="00E639E8" w:rsidRPr="00A6779E" w:rsidRDefault="00E639E8" w:rsidP="00E639E8">
      <w:pPr>
        <w:jc w:val="both"/>
        <w:rPr>
          <w:lang w:val="en-US"/>
        </w:rPr>
      </w:pPr>
      <w:r>
        <w:rPr>
          <w:noProof/>
        </w:rPr>
        <w:drawing>
          <wp:inline distT="0" distB="0" distL="0" distR="0" wp14:anchorId="413DF9E2" wp14:editId="31E94C4B">
            <wp:extent cx="3932235" cy="3331029"/>
            <wp:effectExtent l="0" t="0" r="0" b="317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stretch>
                      <a:fillRect/>
                    </a:stretch>
                  </pic:blipFill>
                  <pic:spPr>
                    <a:xfrm>
                      <a:off x="0" y="0"/>
                      <a:ext cx="3937587" cy="3335563"/>
                    </a:xfrm>
                    <a:prstGeom prst="rect">
                      <a:avLst/>
                    </a:prstGeom>
                  </pic:spPr>
                </pic:pic>
              </a:graphicData>
            </a:graphic>
          </wp:inline>
        </w:drawing>
      </w:r>
    </w:p>
    <w:p w14:paraId="00988EEE" w14:textId="77777777" w:rsidR="00E639E8" w:rsidRDefault="00E639E8" w:rsidP="00695153">
      <w:pPr>
        <w:jc w:val="both"/>
        <w:rPr>
          <w:lang w:val="en-US"/>
        </w:rPr>
      </w:pPr>
    </w:p>
    <w:p w14:paraId="2463421B" w14:textId="5985C770" w:rsidR="00695153" w:rsidRDefault="00E639E8" w:rsidP="00695153">
      <w:pPr>
        <w:jc w:val="both"/>
        <w:rPr>
          <w:lang w:val="en-US"/>
        </w:rPr>
      </w:pPr>
      <w:r>
        <w:rPr>
          <w:lang w:val="en-US"/>
        </w:rPr>
        <w:lastRenderedPageBreak/>
        <w:t>You can click “Sign Out” at the top right-hand corner. Now e</w:t>
      </w:r>
      <w:r w:rsidR="00695153">
        <w:rPr>
          <w:lang w:val="en-US"/>
        </w:rPr>
        <w:t>nter the Username: admin and Password: admin and click “Login”</w:t>
      </w:r>
      <w:r w:rsidR="009F4279">
        <w:rPr>
          <w:lang w:val="en-US"/>
        </w:rPr>
        <w:t xml:space="preserve">. </w:t>
      </w:r>
      <w:r w:rsidR="009F4279" w:rsidRPr="009F4279">
        <w:rPr>
          <w:highlight w:val="yellow"/>
          <w:lang w:val="en-US"/>
        </w:rPr>
        <w:t xml:space="preserve">NOTE: Wait for </w:t>
      </w:r>
      <w:r w:rsidR="00AD52F2">
        <w:rPr>
          <w:highlight w:val="yellow"/>
          <w:lang w:val="en-US"/>
        </w:rPr>
        <w:t xml:space="preserve">roughly 1 minute </w:t>
      </w:r>
      <w:r w:rsidR="009F4279" w:rsidRPr="009F4279">
        <w:rPr>
          <w:highlight w:val="yellow"/>
          <w:lang w:val="en-US"/>
        </w:rPr>
        <w:t>for the page to load</w:t>
      </w:r>
      <w:r w:rsidR="00AD52F2">
        <w:rPr>
          <w:lang w:val="en-US"/>
        </w:rPr>
        <w:t xml:space="preserve">, this happens due to </w:t>
      </w:r>
      <w:r w:rsidR="00D61942">
        <w:rPr>
          <w:lang w:val="en-US"/>
        </w:rPr>
        <w:t xml:space="preserve">the </w:t>
      </w:r>
      <w:r w:rsidR="00D56C5E">
        <w:rPr>
          <w:lang w:val="en-US"/>
        </w:rPr>
        <w:t xml:space="preserve">extended </w:t>
      </w:r>
      <w:r w:rsidR="00D61942">
        <w:rPr>
          <w:lang w:val="en-US"/>
        </w:rPr>
        <w:t xml:space="preserve">time </w:t>
      </w:r>
      <w:r w:rsidR="00D56C5E">
        <w:rPr>
          <w:lang w:val="en-US"/>
        </w:rPr>
        <w:t xml:space="preserve">taken by both the Kali Web Browser and Server </w:t>
      </w:r>
      <w:r w:rsidR="00D61942">
        <w:rPr>
          <w:lang w:val="en-US"/>
        </w:rPr>
        <w:t>to load the admin dashboard</w:t>
      </w:r>
      <w:r w:rsidR="00AD52F2">
        <w:rPr>
          <w:lang w:val="en-US"/>
        </w:rPr>
        <w:t>.</w:t>
      </w:r>
    </w:p>
    <w:p w14:paraId="01B2990E" w14:textId="7B0FA949" w:rsidR="00695153" w:rsidRDefault="00695153" w:rsidP="00695153">
      <w:pPr>
        <w:jc w:val="both"/>
        <w:rPr>
          <w:lang w:val="en-US"/>
        </w:rPr>
      </w:pPr>
      <w:r>
        <w:rPr>
          <w:noProof/>
        </w:rPr>
        <w:drawing>
          <wp:inline distT="0" distB="0" distL="0" distR="0" wp14:anchorId="1440C153" wp14:editId="20FC8C3D">
            <wp:extent cx="3030161" cy="2758568"/>
            <wp:effectExtent l="0" t="0" r="0" b="381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3"/>
                    <a:stretch>
                      <a:fillRect/>
                    </a:stretch>
                  </pic:blipFill>
                  <pic:spPr>
                    <a:xfrm>
                      <a:off x="0" y="0"/>
                      <a:ext cx="3038408" cy="2766075"/>
                    </a:xfrm>
                    <a:prstGeom prst="rect">
                      <a:avLst/>
                    </a:prstGeom>
                  </pic:spPr>
                </pic:pic>
              </a:graphicData>
            </a:graphic>
          </wp:inline>
        </w:drawing>
      </w:r>
    </w:p>
    <w:p w14:paraId="22DE525A" w14:textId="75AC69A2" w:rsidR="00AD52F2" w:rsidRDefault="00AD52F2" w:rsidP="00695153">
      <w:pPr>
        <w:jc w:val="both"/>
        <w:rPr>
          <w:lang w:val="en-US"/>
        </w:rPr>
      </w:pPr>
      <w:r>
        <w:rPr>
          <w:lang w:val="en-US"/>
        </w:rPr>
        <w:t xml:space="preserve">You will observe: “Howdy, admin” displayed </w:t>
      </w:r>
      <w:r w:rsidR="00674FF3">
        <w:rPr>
          <w:lang w:val="en-US"/>
        </w:rPr>
        <w:t>at the top right-hand corner.</w:t>
      </w:r>
    </w:p>
    <w:p w14:paraId="0258AFB4" w14:textId="36CDE057" w:rsidR="00695153" w:rsidRDefault="00AD52F2" w:rsidP="00695153">
      <w:pPr>
        <w:jc w:val="both"/>
        <w:rPr>
          <w:lang w:val="en-US"/>
        </w:rPr>
      </w:pPr>
      <w:r>
        <w:rPr>
          <w:noProof/>
        </w:rPr>
        <w:drawing>
          <wp:inline distT="0" distB="0" distL="0" distR="0" wp14:anchorId="3B760417" wp14:editId="37560BCE">
            <wp:extent cx="3298144" cy="3465499"/>
            <wp:effectExtent l="0" t="0" r="0" b="19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3303413" cy="3471035"/>
                    </a:xfrm>
                    <a:prstGeom prst="rect">
                      <a:avLst/>
                    </a:prstGeom>
                  </pic:spPr>
                </pic:pic>
              </a:graphicData>
            </a:graphic>
          </wp:inline>
        </w:drawing>
      </w:r>
    </w:p>
    <w:p w14:paraId="286EDA10" w14:textId="77777777" w:rsidR="00DF48E5" w:rsidRDefault="00DF48E5">
      <w:pPr>
        <w:rPr>
          <w:lang w:val="en-US"/>
        </w:rPr>
      </w:pPr>
      <w:r>
        <w:rPr>
          <w:lang w:val="en-US"/>
        </w:rPr>
        <w:br w:type="page"/>
      </w:r>
    </w:p>
    <w:p w14:paraId="72325D8C" w14:textId="5E20B93A" w:rsidR="00D61942" w:rsidRDefault="00E639E8" w:rsidP="00DF48E5">
      <w:pPr>
        <w:pStyle w:val="Heading2"/>
        <w:rPr>
          <w:lang w:val="en-US"/>
        </w:rPr>
      </w:pPr>
      <w:bookmarkStart w:id="6" w:name="_Toc117835712"/>
      <w:r>
        <w:rPr>
          <w:lang w:val="en-US"/>
        </w:rPr>
        <w:lastRenderedPageBreak/>
        <w:t>Post-Exploitation</w:t>
      </w:r>
      <w:bookmarkEnd w:id="6"/>
    </w:p>
    <w:p w14:paraId="2FE63D44" w14:textId="4D0F385B" w:rsidR="00E639E8" w:rsidRDefault="00795A50" w:rsidP="00E639E8">
      <w:pPr>
        <w:jc w:val="both"/>
        <w:rPr>
          <w:lang w:val="en-US"/>
        </w:rPr>
      </w:pPr>
      <w:r>
        <w:rPr>
          <w:lang w:val="en-US"/>
        </w:rPr>
        <w:t xml:space="preserve">Post-Exploitation involves actions taken by the pen tester after the exploitation has been accomplished. Post-Exploitation is carried out to show the client the possible consequences of </w:t>
      </w:r>
      <w:r w:rsidR="00654CB5">
        <w:rPr>
          <w:lang w:val="en-US"/>
        </w:rPr>
        <w:t xml:space="preserve">the </w:t>
      </w:r>
      <w:r>
        <w:rPr>
          <w:lang w:val="en-US"/>
        </w:rPr>
        <w:t>exploitation. This would encourage the client to take immediate action to secure this website.</w:t>
      </w:r>
    </w:p>
    <w:p w14:paraId="11F39295" w14:textId="05E6BC2C" w:rsidR="00795A50" w:rsidRDefault="00512348" w:rsidP="00E639E8">
      <w:pPr>
        <w:jc w:val="both"/>
        <w:rPr>
          <w:lang w:val="en-US"/>
        </w:rPr>
      </w:pPr>
      <w:r>
        <w:rPr>
          <w:lang w:val="en-US"/>
        </w:rPr>
        <w:t xml:space="preserve">Now that </w:t>
      </w:r>
      <w:r w:rsidR="00654CB5">
        <w:rPr>
          <w:lang w:val="en-US"/>
        </w:rPr>
        <w:t>we</w:t>
      </w:r>
      <w:r>
        <w:rPr>
          <w:lang w:val="en-US"/>
        </w:rPr>
        <w:t xml:space="preserve"> know the admin password for this WordPress website, t</w:t>
      </w:r>
      <w:r w:rsidR="00795A50">
        <w:rPr>
          <w:lang w:val="en-US"/>
        </w:rPr>
        <w:t>here could be several post-exploitations we can carry out</w:t>
      </w:r>
      <w:r>
        <w:rPr>
          <w:lang w:val="en-US"/>
        </w:rPr>
        <w:t>. B</w:t>
      </w:r>
      <w:r w:rsidR="00795A50">
        <w:rPr>
          <w:lang w:val="en-US"/>
        </w:rPr>
        <w:t>ut for now</w:t>
      </w:r>
      <w:r>
        <w:rPr>
          <w:lang w:val="en-US"/>
        </w:rPr>
        <w:t>,</w:t>
      </w:r>
      <w:r w:rsidR="00795A50">
        <w:rPr>
          <w:lang w:val="en-US"/>
        </w:rPr>
        <w:t xml:space="preserve"> let us proceed to deface this website as a post-exploitation action.</w:t>
      </w:r>
    </w:p>
    <w:p w14:paraId="42E484B0" w14:textId="54E8CED3" w:rsidR="00795A50" w:rsidRDefault="00795A50" w:rsidP="00E639E8">
      <w:pPr>
        <w:jc w:val="both"/>
        <w:rPr>
          <w:lang w:val="en-US"/>
        </w:rPr>
      </w:pPr>
      <w:r>
        <w:rPr>
          <w:lang w:val="en-US"/>
        </w:rPr>
        <w:t xml:space="preserve">Click “Options” </w:t>
      </w:r>
      <w:r w:rsidRPr="00795A50">
        <w:rPr>
          <w:lang w:val="en-US"/>
        </w:rPr>
        <w:sym w:font="Wingdings" w:char="F0E0"/>
      </w:r>
      <w:r>
        <w:rPr>
          <w:lang w:val="en-US"/>
        </w:rPr>
        <w:t xml:space="preserve"> “General” tab on the top menu bar.</w:t>
      </w:r>
      <w:r w:rsidR="002B3840">
        <w:rPr>
          <w:lang w:val="en-US"/>
        </w:rPr>
        <w:t xml:space="preserve"> Change the “Weblog title:” to any text you </w:t>
      </w:r>
      <w:r w:rsidR="00512348">
        <w:rPr>
          <w:lang w:val="en-US"/>
        </w:rPr>
        <w:t>want and</w:t>
      </w:r>
      <w:r w:rsidR="002B3840">
        <w:rPr>
          <w:lang w:val="en-US"/>
        </w:rPr>
        <w:t xml:space="preserve"> click “Update Options”</w:t>
      </w:r>
      <w:r w:rsidR="00AA02F0">
        <w:rPr>
          <w:lang w:val="en-US"/>
        </w:rPr>
        <w:t>.</w:t>
      </w:r>
    </w:p>
    <w:p w14:paraId="5415380D" w14:textId="1A887C9F" w:rsidR="00795A50" w:rsidRDefault="002B3840" w:rsidP="00E639E8">
      <w:pPr>
        <w:jc w:val="both"/>
        <w:rPr>
          <w:lang w:val="en-US"/>
        </w:rPr>
      </w:pPr>
      <w:r>
        <w:rPr>
          <w:noProof/>
        </w:rPr>
        <w:drawing>
          <wp:inline distT="0" distB="0" distL="0" distR="0" wp14:anchorId="4C9497F6" wp14:editId="00BD19C4">
            <wp:extent cx="3637640" cy="3113315"/>
            <wp:effectExtent l="0" t="0" r="127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5"/>
                    <a:stretch>
                      <a:fillRect/>
                    </a:stretch>
                  </pic:blipFill>
                  <pic:spPr>
                    <a:xfrm>
                      <a:off x="0" y="0"/>
                      <a:ext cx="3647877" cy="3122077"/>
                    </a:xfrm>
                    <a:prstGeom prst="rect">
                      <a:avLst/>
                    </a:prstGeom>
                  </pic:spPr>
                </pic:pic>
              </a:graphicData>
            </a:graphic>
          </wp:inline>
        </w:drawing>
      </w:r>
    </w:p>
    <w:p w14:paraId="0121AE84" w14:textId="31165A51" w:rsidR="00B50097" w:rsidRDefault="00B50097" w:rsidP="00E639E8">
      <w:pPr>
        <w:jc w:val="both"/>
        <w:rPr>
          <w:lang w:val="en-US"/>
        </w:rPr>
      </w:pPr>
      <w:r>
        <w:rPr>
          <w:lang w:val="en-US"/>
        </w:rPr>
        <w:t>Once done, the “Options saved” would be displayed on the top.</w:t>
      </w:r>
    </w:p>
    <w:p w14:paraId="19C81294" w14:textId="41939BA2" w:rsidR="00B50097" w:rsidRDefault="00B50097" w:rsidP="00E639E8">
      <w:pPr>
        <w:jc w:val="both"/>
        <w:rPr>
          <w:lang w:val="en-US"/>
        </w:rPr>
      </w:pPr>
      <w:r>
        <w:rPr>
          <w:noProof/>
        </w:rPr>
        <w:drawing>
          <wp:inline distT="0" distB="0" distL="0" distR="0" wp14:anchorId="29614844" wp14:editId="74A4CAFB">
            <wp:extent cx="3454400" cy="2989017"/>
            <wp:effectExtent l="0" t="0" r="0" b="19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6"/>
                    <a:stretch>
                      <a:fillRect/>
                    </a:stretch>
                  </pic:blipFill>
                  <pic:spPr>
                    <a:xfrm>
                      <a:off x="0" y="0"/>
                      <a:ext cx="3460498" cy="2994293"/>
                    </a:xfrm>
                    <a:prstGeom prst="rect">
                      <a:avLst/>
                    </a:prstGeom>
                  </pic:spPr>
                </pic:pic>
              </a:graphicData>
            </a:graphic>
          </wp:inline>
        </w:drawing>
      </w:r>
    </w:p>
    <w:p w14:paraId="535AAD78" w14:textId="23BE4E88" w:rsidR="00B50097" w:rsidRDefault="00B50097" w:rsidP="00B50097">
      <w:pPr>
        <w:jc w:val="both"/>
        <w:rPr>
          <w:lang w:val="en-US"/>
        </w:rPr>
      </w:pPr>
      <w:r w:rsidRPr="00695153">
        <w:rPr>
          <w:lang w:val="en-US"/>
        </w:rPr>
        <w:lastRenderedPageBreak/>
        <w:t xml:space="preserve">Now, </w:t>
      </w:r>
      <w:r>
        <w:rPr>
          <w:lang w:val="en-US"/>
        </w:rPr>
        <w:t xml:space="preserve">open another tab in your Kali Linux Web Browser and </w:t>
      </w:r>
      <w:r w:rsidRPr="00695153">
        <w:rPr>
          <w:lang w:val="en-US"/>
        </w:rPr>
        <w:t xml:space="preserve">type </w:t>
      </w:r>
      <w:r>
        <w:rPr>
          <w:lang w:val="en-US"/>
        </w:rPr>
        <w:t xml:space="preserve">the following in the address bar (replace </w:t>
      </w:r>
      <w:r w:rsidRPr="00D236EB">
        <w:rPr>
          <w:rFonts w:ascii="Consolas" w:hAnsi="Consolas"/>
          <w:lang w:val="en-US"/>
        </w:rPr>
        <w:t>OWASPBWA_IP</w:t>
      </w:r>
      <w:r w:rsidRPr="00D236EB">
        <w:rPr>
          <w:lang w:val="en-US"/>
        </w:rPr>
        <w:t xml:space="preserve"> with your OWASPBWA</w:t>
      </w:r>
      <w:r>
        <w:rPr>
          <w:lang w:val="en-US"/>
        </w:rPr>
        <w:t xml:space="preserve"> VM</w:t>
      </w:r>
      <w:r w:rsidRPr="00D236EB">
        <w:rPr>
          <w:lang w:val="en-US"/>
        </w:rPr>
        <w:t>’s IP address</w:t>
      </w:r>
      <w:r>
        <w:rPr>
          <w:lang w:val="en-US"/>
        </w:rPr>
        <w:t>):</w:t>
      </w:r>
    </w:p>
    <w:p w14:paraId="58BDBD6B" w14:textId="7DD27549" w:rsidR="00B50097" w:rsidRDefault="00B50097" w:rsidP="00B50097">
      <w:pPr>
        <w:jc w:val="both"/>
        <w:rPr>
          <w:lang w:val="en-US"/>
        </w:rPr>
      </w:pPr>
      <w:r w:rsidRPr="00695153">
        <w:rPr>
          <w:rFonts w:ascii="Consolas" w:hAnsi="Consolas"/>
          <w:highlight w:val="yellow"/>
          <w:lang w:val="en-US"/>
        </w:rPr>
        <w:t>http://OWASPBWA_IP/wordpress/</w:t>
      </w:r>
    </w:p>
    <w:p w14:paraId="56C67742" w14:textId="52591B9B" w:rsidR="00B50097" w:rsidRDefault="00B50097" w:rsidP="00E639E8">
      <w:pPr>
        <w:jc w:val="both"/>
        <w:rPr>
          <w:lang w:val="en-US"/>
        </w:rPr>
      </w:pPr>
      <w:r>
        <w:rPr>
          <w:lang w:val="en-US"/>
        </w:rPr>
        <w:t>You will now see a defaced website.</w:t>
      </w:r>
    </w:p>
    <w:p w14:paraId="3F84F0DC" w14:textId="324FC437" w:rsidR="00B50097" w:rsidRDefault="00B50097" w:rsidP="00E639E8">
      <w:pPr>
        <w:jc w:val="both"/>
        <w:rPr>
          <w:lang w:val="en-US"/>
        </w:rPr>
      </w:pPr>
      <w:r>
        <w:rPr>
          <w:noProof/>
        </w:rPr>
        <w:drawing>
          <wp:inline distT="0" distB="0" distL="0" distR="0" wp14:anchorId="3F424E9E" wp14:editId="706A1FB8">
            <wp:extent cx="3033905" cy="2793909"/>
            <wp:effectExtent l="0" t="0" r="0" b="698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7"/>
                    <a:stretch>
                      <a:fillRect/>
                    </a:stretch>
                  </pic:blipFill>
                  <pic:spPr>
                    <a:xfrm>
                      <a:off x="0" y="0"/>
                      <a:ext cx="3043069" cy="2802348"/>
                    </a:xfrm>
                    <a:prstGeom prst="rect">
                      <a:avLst/>
                    </a:prstGeom>
                  </pic:spPr>
                </pic:pic>
              </a:graphicData>
            </a:graphic>
          </wp:inline>
        </w:drawing>
      </w:r>
    </w:p>
    <w:tbl>
      <w:tblPr>
        <w:tblStyle w:val="TableGrid"/>
        <w:tblW w:w="0" w:type="auto"/>
        <w:tblLook w:val="04A0" w:firstRow="1" w:lastRow="0" w:firstColumn="1" w:lastColumn="0" w:noHBand="0" w:noVBand="1"/>
      </w:tblPr>
      <w:tblGrid>
        <w:gridCol w:w="4155"/>
        <w:gridCol w:w="4861"/>
      </w:tblGrid>
      <w:tr w:rsidR="00B50097" w14:paraId="086A0792" w14:textId="77777777" w:rsidTr="00B50097">
        <w:tc>
          <w:tcPr>
            <w:tcW w:w="4508" w:type="dxa"/>
          </w:tcPr>
          <w:p w14:paraId="6B9126FE" w14:textId="6954BABC" w:rsidR="00B50097" w:rsidRDefault="00B50097" w:rsidP="00E639E8">
            <w:pPr>
              <w:jc w:val="both"/>
              <w:rPr>
                <w:lang w:val="en-US"/>
              </w:rPr>
            </w:pPr>
            <w:r>
              <w:rPr>
                <w:lang w:val="en-US"/>
              </w:rPr>
              <w:t>Before</w:t>
            </w:r>
          </w:p>
        </w:tc>
        <w:tc>
          <w:tcPr>
            <w:tcW w:w="4508" w:type="dxa"/>
          </w:tcPr>
          <w:p w14:paraId="3A91DA21" w14:textId="31439DE4" w:rsidR="00B50097" w:rsidRDefault="00B50097" w:rsidP="00E639E8">
            <w:pPr>
              <w:jc w:val="both"/>
              <w:rPr>
                <w:lang w:val="en-US"/>
              </w:rPr>
            </w:pPr>
            <w:r>
              <w:rPr>
                <w:lang w:val="en-US"/>
              </w:rPr>
              <w:t>After: Post-Exploitation – Web Defacement</w:t>
            </w:r>
          </w:p>
        </w:tc>
      </w:tr>
      <w:tr w:rsidR="00B50097" w14:paraId="21098B1A" w14:textId="77777777" w:rsidTr="00B50097">
        <w:tc>
          <w:tcPr>
            <w:tcW w:w="4508" w:type="dxa"/>
          </w:tcPr>
          <w:p w14:paraId="66B12EE0" w14:textId="1A32346C" w:rsidR="00B50097" w:rsidRDefault="00B50097" w:rsidP="00E639E8">
            <w:pPr>
              <w:jc w:val="both"/>
              <w:rPr>
                <w:lang w:val="en-US"/>
              </w:rPr>
            </w:pPr>
            <w:r>
              <w:rPr>
                <w:noProof/>
              </w:rPr>
              <w:drawing>
                <wp:inline distT="0" distB="0" distL="0" distR="0" wp14:anchorId="1311DBB1" wp14:editId="35EF1C63">
                  <wp:extent cx="2563491" cy="2946908"/>
                  <wp:effectExtent l="0" t="0" r="889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
                          <a:stretch>
                            <a:fillRect/>
                          </a:stretch>
                        </pic:blipFill>
                        <pic:spPr>
                          <a:xfrm>
                            <a:off x="0" y="0"/>
                            <a:ext cx="2597747" cy="2986288"/>
                          </a:xfrm>
                          <a:prstGeom prst="rect">
                            <a:avLst/>
                          </a:prstGeom>
                        </pic:spPr>
                      </pic:pic>
                    </a:graphicData>
                  </a:graphic>
                </wp:inline>
              </w:drawing>
            </w:r>
          </w:p>
        </w:tc>
        <w:tc>
          <w:tcPr>
            <w:tcW w:w="4508" w:type="dxa"/>
          </w:tcPr>
          <w:p w14:paraId="3660221D" w14:textId="60B57060" w:rsidR="00B50097" w:rsidRDefault="00B50097" w:rsidP="00E639E8">
            <w:pPr>
              <w:jc w:val="both"/>
              <w:rPr>
                <w:lang w:val="en-US"/>
              </w:rPr>
            </w:pPr>
            <w:r>
              <w:rPr>
                <w:noProof/>
              </w:rPr>
              <w:drawing>
                <wp:inline distT="0" distB="0" distL="0" distR="0" wp14:anchorId="2BA4ECF1" wp14:editId="712299C3">
                  <wp:extent cx="3033905" cy="2793909"/>
                  <wp:effectExtent l="0" t="0" r="0" b="698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7"/>
                          <a:stretch>
                            <a:fillRect/>
                          </a:stretch>
                        </pic:blipFill>
                        <pic:spPr>
                          <a:xfrm>
                            <a:off x="0" y="0"/>
                            <a:ext cx="3043069" cy="2802348"/>
                          </a:xfrm>
                          <a:prstGeom prst="rect">
                            <a:avLst/>
                          </a:prstGeom>
                        </pic:spPr>
                      </pic:pic>
                    </a:graphicData>
                  </a:graphic>
                </wp:inline>
              </w:drawing>
            </w:r>
          </w:p>
        </w:tc>
      </w:tr>
    </w:tbl>
    <w:p w14:paraId="39273AE3" w14:textId="4CF6E5CA" w:rsidR="00B50097" w:rsidRDefault="00B50097" w:rsidP="00E639E8">
      <w:pPr>
        <w:jc w:val="both"/>
        <w:rPr>
          <w:lang w:val="en-US"/>
        </w:rPr>
      </w:pPr>
    </w:p>
    <w:p w14:paraId="12603379" w14:textId="2B263F1F" w:rsidR="001B6659" w:rsidRDefault="001B6659">
      <w:pPr>
        <w:rPr>
          <w:lang w:val="en-US"/>
        </w:rPr>
      </w:pPr>
      <w:r>
        <w:rPr>
          <w:lang w:val="en-US"/>
        </w:rPr>
        <w:br w:type="page"/>
      </w:r>
    </w:p>
    <w:p w14:paraId="153163A7" w14:textId="73A36062" w:rsidR="00CC7334" w:rsidRDefault="00CC7334" w:rsidP="00CC7334">
      <w:pPr>
        <w:pStyle w:val="Heading1"/>
        <w:rPr>
          <w:lang w:val="en-US"/>
        </w:rPr>
      </w:pPr>
      <w:bookmarkStart w:id="7" w:name="_Ref117827509"/>
      <w:bookmarkStart w:id="8" w:name="_Toc117835713"/>
      <w:r>
        <w:rPr>
          <w:lang w:val="en-US"/>
        </w:rPr>
        <w:lastRenderedPageBreak/>
        <w:t>Session Hijacking Using Burp Suite</w:t>
      </w:r>
      <w:bookmarkEnd w:id="7"/>
      <w:bookmarkEnd w:id="8"/>
    </w:p>
    <w:p w14:paraId="640401C0" w14:textId="62373B11" w:rsidR="00836A26" w:rsidRDefault="00836A26" w:rsidP="00C03CE0">
      <w:pPr>
        <w:jc w:val="both"/>
        <w:rPr>
          <w:lang w:val="en-US"/>
        </w:rPr>
      </w:pPr>
      <w:r>
        <w:rPr>
          <w:lang w:val="en-US"/>
        </w:rPr>
        <w:t xml:space="preserve">Visit </w:t>
      </w:r>
      <w:r w:rsidRPr="003E2307">
        <w:rPr>
          <w:lang w:val="en-US"/>
        </w:rPr>
        <w:t>http://OWASPBWA_IP</w:t>
      </w:r>
      <w:r>
        <w:rPr>
          <w:lang w:val="en-US"/>
        </w:rPr>
        <w:t xml:space="preserve"> on your Kali Linux Web Browser</w:t>
      </w:r>
    </w:p>
    <w:p w14:paraId="287E922D" w14:textId="552CF17F" w:rsidR="00836A26" w:rsidRDefault="00836A26" w:rsidP="00C03CE0">
      <w:pPr>
        <w:jc w:val="both"/>
        <w:rPr>
          <w:lang w:val="en-US"/>
        </w:rPr>
      </w:pPr>
      <w:r>
        <w:rPr>
          <w:noProof/>
        </w:rPr>
        <w:drawing>
          <wp:inline distT="0" distB="0" distL="0" distR="0" wp14:anchorId="3839792B" wp14:editId="2DC53BAF">
            <wp:extent cx="3701562" cy="3183606"/>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9"/>
                    <a:stretch>
                      <a:fillRect/>
                    </a:stretch>
                  </pic:blipFill>
                  <pic:spPr>
                    <a:xfrm>
                      <a:off x="0" y="0"/>
                      <a:ext cx="3707714" cy="3188898"/>
                    </a:xfrm>
                    <a:prstGeom prst="rect">
                      <a:avLst/>
                    </a:prstGeom>
                  </pic:spPr>
                </pic:pic>
              </a:graphicData>
            </a:graphic>
          </wp:inline>
        </w:drawing>
      </w:r>
    </w:p>
    <w:p w14:paraId="003737F8" w14:textId="6C4B177C" w:rsidR="00836A26" w:rsidRDefault="00684CE8" w:rsidP="00CF11F7">
      <w:pPr>
        <w:pStyle w:val="Heading2"/>
        <w:rPr>
          <w:lang w:val="en-US"/>
        </w:rPr>
      </w:pPr>
      <w:bookmarkStart w:id="9" w:name="_Toc117835714"/>
      <w:r>
        <w:rPr>
          <w:lang w:val="en-US"/>
        </w:rPr>
        <w:t>Enabling Kali Linux Web Browser Proxy Settings</w:t>
      </w:r>
      <w:bookmarkEnd w:id="9"/>
    </w:p>
    <w:p w14:paraId="616ACC6E" w14:textId="519111AD" w:rsidR="00836A26" w:rsidRDefault="00836A26" w:rsidP="00836A26">
      <w:pPr>
        <w:jc w:val="both"/>
        <w:rPr>
          <w:lang w:val="en-US"/>
        </w:rPr>
      </w:pPr>
      <w:r>
        <w:rPr>
          <w:lang w:val="en-US"/>
        </w:rPr>
        <w:t>In the Kali Linux We</w:t>
      </w:r>
      <w:r w:rsidR="00B84CD6">
        <w:rPr>
          <w:lang w:val="en-US"/>
        </w:rPr>
        <w:t>b</w:t>
      </w:r>
      <w:r>
        <w:rPr>
          <w:lang w:val="en-US"/>
        </w:rPr>
        <w:t xml:space="preserve"> Browser, click on the right-hand top corner </w:t>
      </w:r>
      <w:r w:rsidRPr="00290DFF">
        <w:rPr>
          <w:lang w:val="en-US"/>
        </w:rPr>
        <w:t>hamburger icon</w:t>
      </w:r>
      <w:r>
        <w:rPr>
          <w:lang w:val="en-US"/>
        </w:rPr>
        <w:t xml:space="preserve"> and click on “</w:t>
      </w:r>
      <w:proofErr w:type="gramStart"/>
      <w:r>
        <w:rPr>
          <w:lang w:val="en-US"/>
        </w:rPr>
        <w:t>Settings“</w:t>
      </w:r>
      <w:proofErr w:type="gramEnd"/>
    </w:p>
    <w:p w14:paraId="59317FA9" w14:textId="77777777" w:rsidR="00836A26" w:rsidRDefault="00836A26" w:rsidP="00836A26">
      <w:pPr>
        <w:jc w:val="both"/>
        <w:rPr>
          <w:lang w:val="en-US"/>
        </w:rPr>
      </w:pPr>
      <w:r>
        <w:rPr>
          <w:noProof/>
        </w:rPr>
        <w:drawing>
          <wp:inline distT="0" distB="0" distL="0" distR="0" wp14:anchorId="39CD2AEE" wp14:editId="0EF4C76D">
            <wp:extent cx="4311650" cy="3332381"/>
            <wp:effectExtent l="0" t="0" r="0" b="190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0"/>
                    <a:stretch>
                      <a:fillRect/>
                    </a:stretch>
                  </pic:blipFill>
                  <pic:spPr>
                    <a:xfrm>
                      <a:off x="0" y="0"/>
                      <a:ext cx="4333927" cy="3349599"/>
                    </a:xfrm>
                    <a:prstGeom prst="rect">
                      <a:avLst/>
                    </a:prstGeom>
                  </pic:spPr>
                </pic:pic>
              </a:graphicData>
            </a:graphic>
          </wp:inline>
        </w:drawing>
      </w:r>
    </w:p>
    <w:p w14:paraId="1C3D2AB6" w14:textId="77777777" w:rsidR="00B43821" w:rsidRDefault="00B43821">
      <w:pPr>
        <w:rPr>
          <w:lang w:val="en-US"/>
        </w:rPr>
      </w:pPr>
      <w:r>
        <w:rPr>
          <w:lang w:val="en-US"/>
        </w:rPr>
        <w:br w:type="page"/>
      </w:r>
    </w:p>
    <w:p w14:paraId="5AFB6D9B" w14:textId="0D374420" w:rsidR="00836A26" w:rsidRDefault="00836A26" w:rsidP="00836A26">
      <w:pPr>
        <w:jc w:val="both"/>
        <w:rPr>
          <w:lang w:val="en-US"/>
        </w:rPr>
      </w:pPr>
      <w:r>
        <w:rPr>
          <w:lang w:val="en-US"/>
        </w:rPr>
        <w:lastRenderedPageBreak/>
        <w:t>Type “proxy” in the search field and click on “Settings…”</w:t>
      </w:r>
    </w:p>
    <w:p w14:paraId="7AA8ACC5" w14:textId="77777777" w:rsidR="00836A26" w:rsidRDefault="00836A26" w:rsidP="00836A26">
      <w:pPr>
        <w:jc w:val="both"/>
        <w:rPr>
          <w:lang w:val="en-US"/>
        </w:rPr>
      </w:pPr>
      <w:r>
        <w:rPr>
          <w:noProof/>
        </w:rPr>
        <w:drawing>
          <wp:inline distT="0" distB="0" distL="0" distR="0" wp14:anchorId="5F9367B4" wp14:editId="2FFE896C">
            <wp:extent cx="3905250" cy="177739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1"/>
                    <a:stretch>
                      <a:fillRect/>
                    </a:stretch>
                  </pic:blipFill>
                  <pic:spPr>
                    <a:xfrm>
                      <a:off x="0" y="0"/>
                      <a:ext cx="3924408" cy="1786114"/>
                    </a:xfrm>
                    <a:prstGeom prst="rect">
                      <a:avLst/>
                    </a:prstGeom>
                  </pic:spPr>
                </pic:pic>
              </a:graphicData>
            </a:graphic>
          </wp:inline>
        </w:drawing>
      </w:r>
    </w:p>
    <w:p w14:paraId="33F8FD20" w14:textId="730D5C56" w:rsidR="00836A26" w:rsidRDefault="00836A26" w:rsidP="00836A26">
      <w:pPr>
        <w:jc w:val="both"/>
        <w:rPr>
          <w:lang w:val="en-US"/>
        </w:rPr>
      </w:pPr>
      <w:r>
        <w:rPr>
          <w:lang w:val="en-US"/>
        </w:rPr>
        <w:t xml:space="preserve">Select “Manual proxy configuration” and under “HTTP Proxy” type “127.0.0.1” and under “Port” type </w:t>
      </w:r>
      <w:proofErr w:type="gramStart"/>
      <w:r>
        <w:rPr>
          <w:lang w:val="en-US"/>
        </w:rPr>
        <w:t>8080, and</w:t>
      </w:r>
      <w:proofErr w:type="gramEnd"/>
      <w:r>
        <w:rPr>
          <w:lang w:val="en-US"/>
        </w:rPr>
        <w:t xml:space="preserve"> click “OK”</w:t>
      </w:r>
      <w:r w:rsidR="00AE1E8A">
        <w:rPr>
          <w:lang w:val="en-US"/>
        </w:rPr>
        <w:t>.</w:t>
      </w:r>
    </w:p>
    <w:p w14:paraId="72137C54" w14:textId="77777777" w:rsidR="00836A26" w:rsidRDefault="00836A26" w:rsidP="00836A26">
      <w:pPr>
        <w:jc w:val="both"/>
        <w:rPr>
          <w:lang w:val="en-US"/>
        </w:rPr>
      </w:pPr>
      <w:r>
        <w:rPr>
          <w:noProof/>
        </w:rPr>
        <w:drawing>
          <wp:inline distT="0" distB="0" distL="0" distR="0" wp14:anchorId="1AD0F626" wp14:editId="1B2D0D40">
            <wp:extent cx="3381375" cy="2718288"/>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2"/>
                    <a:stretch>
                      <a:fillRect/>
                    </a:stretch>
                  </pic:blipFill>
                  <pic:spPr>
                    <a:xfrm>
                      <a:off x="0" y="0"/>
                      <a:ext cx="3397412" cy="2731180"/>
                    </a:xfrm>
                    <a:prstGeom prst="rect">
                      <a:avLst/>
                    </a:prstGeom>
                  </pic:spPr>
                </pic:pic>
              </a:graphicData>
            </a:graphic>
          </wp:inline>
        </w:drawing>
      </w:r>
    </w:p>
    <w:p w14:paraId="70959C32" w14:textId="3BB82B08" w:rsidR="00836A26" w:rsidRDefault="0040395F" w:rsidP="0040395F">
      <w:pPr>
        <w:pStyle w:val="Heading2"/>
        <w:rPr>
          <w:lang w:val="en-US"/>
        </w:rPr>
      </w:pPr>
      <w:bookmarkStart w:id="10" w:name="_Toc117835715"/>
      <w:r>
        <w:rPr>
          <w:lang w:val="en-US"/>
        </w:rPr>
        <w:t xml:space="preserve">Launch </w:t>
      </w:r>
      <w:r w:rsidR="003E5FDA">
        <w:rPr>
          <w:lang w:val="en-US"/>
        </w:rPr>
        <w:t>B</w:t>
      </w:r>
      <w:r w:rsidR="00836A26">
        <w:rPr>
          <w:lang w:val="en-US"/>
        </w:rPr>
        <w:t>urp Suite.</w:t>
      </w:r>
      <w:bookmarkEnd w:id="10"/>
      <w:r w:rsidR="00836A26">
        <w:rPr>
          <w:lang w:val="en-US"/>
        </w:rPr>
        <w:t xml:space="preserve"> </w:t>
      </w:r>
    </w:p>
    <w:p w14:paraId="369629C5" w14:textId="12396A2C" w:rsidR="00836A26" w:rsidRDefault="00836A26" w:rsidP="00836A26">
      <w:pPr>
        <w:jc w:val="both"/>
        <w:rPr>
          <w:lang w:val="en-US"/>
        </w:rPr>
      </w:pPr>
      <w:r>
        <w:rPr>
          <w:noProof/>
        </w:rPr>
        <w:drawing>
          <wp:inline distT="0" distB="0" distL="0" distR="0" wp14:anchorId="0AEC01E4" wp14:editId="0BA5CF46">
            <wp:extent cx="2733675" cy="3097718"/>
            <wp:effectExtent l="0" t="0" r="0" b="762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3"/>
                    <a:stretch>
                      <a:fillRect/>
                    </a:stretch>
                  </pic:blipFill>
                  <pic:spPr>
                    <a:xfrm>
                      <a:off x="0" y="0"/>
                      <a:ext cx="2758747" cy="3126129"/>
                    </a:xfrm>
                    <a:prstGeom prst="rect">
                      <a:avLst/>
                    </a:prstGeom>
                  </pic:spPr>
                </pic:pic>
              </a:graphicData>
            </a:graphic>
          </wp:inline>
        </w:drawing>
      </w:r>
    </w:p>
    <w:p w14:paraId="3FAACA2A" w14:textId="161A7F3B" w:rsidR="009057B9" w:rsidRDefault="009057B9" w:rsidP="00836A26">
      <w:pPr>
        <w:jc w:val="both"/>
        <w:rPr>
          <w:lang w:val="en-US"/>
        </w:rPr>
      </w:pPr>
      <w:r>
        <w:rPr>
          <w:lang w:val="en-US"/>
        </w:rPr>
        <w:lastRenderedPageBreak/>
        <w:t>For any warnings click “OK”.</w:t>
      </w:r>
    </w:p>
    <w:p w14:paraId="0577DDC6" w14:textId="3892A943" w:rsidR="00A06D6D" w:rsidRDefault="00A06D6D" w:rsidP="00A06D6D">
      <w:pPr>
        <w:jc w:val="both"/>
        <w:rPr>
          <w:lang w:val="en-US"/>
        </w:rPr>
      </w:pPr>
      <w:r>
        <w:rPr>
          <w:noProof/>
        </w:rPr>
        <w:drawing>
          <wp:inline distT="0" distB="0" distL="0" distR="0" wp14:anchorId="6D74334C" wp14:editId="2D852397">
            <wp:extent cx="4048125" cy="1627592"/>
            <wp:effectExtent l="0" t="0" r="0" b="0"/>
            <wp:docPr id="52" name="Picture 5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website&#10;&#10;Description automatically generated"/>
                    <pic:cNvPicPr/>
                  </pic:nvPicPr>
                  <pic:blipFill>
                    <a:blip r:embed="rId34"/>
                    <a:stretch>
                      <a:fillRect/>
                    </a:stretch>
                  </pic:blipFill>
                  <pic:spPr>
                    <a:xfrm>
                      <a:off x="0" y="0"/>
                      <a:ext cx="4061900" cy="1633130"/>
                    </a:xfrm>
                    <a:prstGeom prst="rect">
                      <a:avLst/>
                    </a:prstGeom>
                  </pic:spPr>
                </pic:pic>
              </a:graphicData>
            </a:graphic>
          </wp:inline>
        </w:drawing>
      </w:r>
    </w:p>
    <w:p w14:paraId="6283BAFC" w14:textId="77777777" w:rsidR="00A06D6D" w:rsidRDefault="00A06D6D" w:rsidP="00A06D6D">
      <w:pPr>
        <w:jc w:val="both"/>
        <w:rPr>
          <w:lang w:val="en-US"/>
        </w:rPr>
      </w:pPr>
      <w:r>
        <w:rPr>
          <w:lang w:val="en-US"/>
        </w:rPr>
        <w:t>Click “Next”</w:t>
      </w:r>
    </w:p>
    <w:p w14:paraId="72A94F61" w14:textId="77777777" w:rsidR="00A06D6D" w:rsidRDefault="00A06D6D" w:rsidP="00A06D6D">
      <w:pPr>
        <w:jc w:val="both"/>
        <w:rPr>
          <w:lang w:val="en-US"/>
        </w:rPr>
      </w:pPr>
      <w:r>
        <w:rPr>
          <w:noProof/>
        </w:rPr>
        <w:drawing>
          <wp:inline distT="0" distB="0" distL="0" distR="0" wp14:anchorId="715684F2" wp14:editId="092A7947">
            <wp:extent cx="4048125" cy="2507093"/>
            <wp:effectExtent l="0" t="0" r="0" b="762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5"/>
                    <a:stretch>
                      <a:fillRect/>
                    </a:stretch>
                  </pic:blipFill>
                  <pic:spPr>
                    <a:xfrm>
                      <a:off x="0" y="0"/>
                      <a:ext cx="4068836" cy="2519920"/>
                    </a:xfrm>
                    <a:prstGeom prst="rect">
                      <a:avLst/>
                    </a:prstGeom>
                  </pic:spPr>
                </pic:pic>
              </a:graphicData>
            </a:graphic>
          </wp:inline>
        </w:drawing>
      </w:r>
    </w:p>
    <w:p w14:paraId="6457236A" w14:textId="1856747A" w:rsidR="00A06D6D" w:rsidRDefault="00A06D6D" w:rsidP="00A06D6D">
      <w:pPr>
        <w:jc w:val="both"/>
        <w:rPr>
          <w:lang w:val="en-US"/>
        </w:rPr>
      </w:pPr>
      <w:r>
        <w:rPr>
          <w:lang w:val="en-US"/>
        </w:rPr>
        <w:t>Click “Start Burp”</w:t>
      </w:r>
    </w:p>
    <w:p w14:paraId="7DF677FD" w14:textId="77777777" w:rsidR="00A06D6D" w:rsidRDefault="00A06D6D" w:rsidP="00A06D6D">
      <w:pPr>
        <w:jc w:val="both"/>
        <w:rPr>
          <w:lang w:val="en-US"/>
        </w:rPr>
      </w:pPr>
      <w:r>
        <w:rPr>
          <w:noProof/>
        </w:rPr>
        <w:drawing>
          <wp:inline distT="0" distB="0" distL="0" distR="0" wp14:anchorId="246AE8E8" wp14:editId="124E3C29">
            <wp:extent cx="4105275" cy="2560226"/>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6"/>
                    <a:stretch>
                      <a:fillRect/>
                    </a:stretch>
                  </pic:blipFill>
                  <pic:spPr>
                    <a:xfrm>
                      <a:off x="0" y="0"/>
                      <a:ext cx="4118213" cy="2568295"/>
                    </a:xfrm>
                    <a:prstGeom prst="rect">
                      <a:avLst/>
                    </a:prstGeom>
                  </pic:spPr>
                </pic:pic>
              </a:graphicData>
            </a:graphic>
          </wp:inline>
        </w:drawing>
      </w:r>
    </w:p>
    <w:p w14:paraId="05E26A6F" w14:textId="77777777" w:rsidR="004549FE" w:rsidRDefault="004549FE">
      <w:pPr>
        <w:rPr>
          <w:lang w:val="en-US"/>
        </w:rPr>
      </w:pPr>
      <w:r>
        <w:rPr>
          <w:lang w:val="en-US"/>
        </w:rPr>
        <w:br w:type="page"/>
      </w:r>
    </w:p>
    <w:p w14:paraId="21FEDE59" w14:textId="6BFE9697" w:rsidR="00D668BB" w:rsidRDefault="00D668BB" w:rsidP="00F823C3">
      <w:pPr>
        <w:pStyle w:val="Heading2"/>
        <w:rPr>
          <w:lang w:val="en-US"/>
        </w:rPr>
      </w:pPr>
      <w:bookmarkStart w:id="11" w:name="_Toc117835716"/>
      <w:r>
        <w:rPr>
          <w:lang w:val="en-US"/>
        </w:rPr>
        <w:lastRenderedPageBreak/>
        <w:t>Prep</w:t>
      </w:r>
      <w:r w:rsidR="00130904">
        <w:rPr>
          <w:lang w:val="en-US"/>
        </w:rPr>
        <w:t>ping Up</w:t>
      </w:r>
      <w:r>
        <w:rPr>
          <w:lang w:val="en-US"/>
        </w:rPr>
        <w:t xml:space="preserve"> Burp Suit</w:t>
      </w:r>
      <w:r w:rsidR="00F823C3">
        <w:rPr>
          <w:lang w:val="en-US"/>
        </w:rPr>
        <w:t>e</w:t>
      </w:r>
      <w:bookmarkEnd w:id="11"/>
    </w:p>
    <w:p w14:paraId="736626FC" w14:textId="13EDB9D5" w:rsidR="00A06D6D" w:rsidRDefault="00A06D6D" w:rsidP="00A06D6D">
      <w:pPr>
        <w:jc w:val="both"/>
        <w:rPr>
          <w:lang w:val="en-US"/>
        </w:rPr>
      </w:pPr>
      <w:r>
        <w:rPr>
          <w:lang w:val="en-US"/>
        </w:rPr>
        <w:t xml:space="preserve">Click on “Proxy” tab </w:t>
      </w:r>
      <w:r w:rsidRPr="00BF2C96">
        <w:rPr>
          <w:lang w:val="en-US"/>
        </w:rPr>
        <w:sym w:font="Wingdings" w:char="F0E0"/>
      </w:r>
      <w:r>
        <w:rPr>
          <w:lang w:val="en-US"/>
        </w:rPr>
        <w:t xml:space="preserve"> “Intercept” tab</w:t>
      </w:r>
    </w:p>
    <w:p w14:paraId="30F277FA" w14:textId="77777777" w:rsidR="00A06D6D" w:rsidRDefault="00A06D6D" w:rsidP="00A06D6D">
      <w:pPr>
        <w:jc w:val="both"/>
        <w:rPr>
          <w:lang w:val="en-US"/>
        </w:rPr>
      </w:pPr>
      <w:r>
        <w:rPr>
          <w:noProof/>
        </w:rPr>
        <w:drawing>
          <wp:inline distT="0" distB="0" distL="0" distR="0" wp14:anchorId="26808DAC" wp14:editId="2CC7D2A8">
            <wp:extent cx="5731510" cy="3475355"/>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7"/>
                    <a:stretch>
                      <a:fillRect/>
                    </a:stretch>
                  </pic:blipFill>
                  <pic:spPr>
                    <a:xfrm>
                      <a:off x="0" y="0"/>
                      <a:ext cx="5731510" cy="3475355"/>
                    </a:xfrm>
                    <a:prstGeom prst="rect">
                      <a:avLst/>
                    </a:prstGeom>
                  </pic:spPr>
                </pic:pic>
              </a:graphicData>
            </a:graphic>
          </wp:inline>
        </w:drawing>
      </w:r>
    </w:p>
    <w:p w14:paraId="60F170FC" w14:textId="52BD6254" w:rsidR="00A06D6D" w:rsidRDefault="00A06D6D" w:rsidP="00A06D6D">
      <w:pPr>
        <w:jc w:val="both"/>
        <w:rPr>
          <w:lang w:val="en-US"/>
        </w:rPr>
      </w:pPr>
      <w:r>
        <w:rPr>
          <w:lang w:val="en-US"/>
        </w:rPr>
        <w:t xml:space="preserve">Click on the button “Intercept is on” </w:t>
      </w:r>
      <w:r w:rsidR="00130904">
        <w:rPr>
          <w:lang w:val="en-US"/>
        </w:rPr>
        <w:t xml:space="preserve">to toggle it to </w:t>
      </w:r>
      <w:r>
        <w:rPr>
          <w:lang w:val="en-US"/>
        </w:rPr>
        <w:t>“Intercept is off”</w:t>
      </w:r>
      <w:r w:rsidR="00130904">
        <w:rPr>
          <w:lang w:val="en-US"/>
        </w:rPr>
        <w:t xml:space="preserve">. With this setting Burp Suite will not be intercepting requests and responses between the Kali Linux Web Browser and a </w:t>
      </w:r>
      <w:r w:rsidR="00E604B2">
        <w:rPr>
          <w:lang w:val="en-US"/>
        </w:rPr>
        <w:t>webserver</w:t>
      </w:r>
      <w:r w:rsidR="00130904">
        <w:rPr>
          <w:lang w:val="en-US"/>
        </w:rPr>
        <w:t xml:space="preserve">. With “Intercept is off” Burp Suite will be in </w:t>
      </w:r>
      <w:r w:rsidR="003B3BD0">
        <w:rPr>
          <w:lang w:val="en-US"/>
        </w:rPr>
        <w:t>listener</w:t>
      </w:r>
      <w:r w:rsidR="00130904">
        <w:rPr>
          <w:lang w:val="en-US"/>
        </w:rPr>
        <w:t xml:space="preserve"> mode, where it will just listen and record all the requests and responses made between the Kali Linux Web Browser and a </w:t>
      </w:r>
      <w:r w:rsidR="00E604B2">
        <w:rPr>
          <w:lang w:val="en-US"/>
        </w:rPr>
        <w:t>webserver</w:t>
      </w:r>
    </w:p>
    <w:p w14:paraId="2988521C" w14:textId="77777777" w:rsidR="00A06D6D" w:rsidRDefault="00A06D6D" w:rsidP="00A06D6D">
      <w:pPr>
        <w:jc w:val="both"/>
        <w:rPr>
          <w:lang w:val="en-US"/>
        </w:rPr>
      </w:pPr>
      <w:r>
        <w:rPr>
          <w:noProof/>
        </w:rPr>
        <w:drawing>
          <wp:inline distT="0" distB="0" distL="0" distR="0" wp14:anchorId="08E94256" wp14:editId="73CBC3B7">
            <wp:extent cx="5048250" cy="3688589"/>
            <wp:effectExtent l="0" t="0" r="0" b="76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5059299" cy="3696662"/>
                    </a:xfrm>
                    <a:prstGeom prst="rect">
                      <a:avLst/>
                    </a:prstGeom>
                  </pic:spPr>
                </pic:pic>
              </a:graphicData>
            </a:graphic>
          </wp:inline>
        </w:drawing>
      </w:r>
    </w:p>
    <w:p w14:paraId="6DC2B87D" w14:textId="20B36ED8" w:rsidR="00A06D6D" w:rsidRDefault="00A06D6D" w:rsidP="00A06D6D">
      <w:pPr>
        <w:jc w:val="both"/>
        <w:rPr>
          <w:lang w:val="en-US"/>
        </w:rPr>
      </w:pPr>
      <w:r>
        <w:rPr>
          <w:lang w:val="en-US"/>
        </w:rPr>
        <w:lastRenderedPageBreak/>
        <w:t xml:space="preserve">Click on “HTTP history” tab, </w:t>
      </w:r>
      <w:r w:rsidR="00FC470D">
        <w:rPr>
          <w:lang w:val="en-US"/>
        </w:rPr>
        <w:t>if you notice any reco</w:t>
      </w:r>
      <w:r w:rsidR="003B3BD0">
        <w:rPr>
          <w:lang w:val="en-US"/>
        </w:rPr>
        <w:t xml:space="preserve">rds listed in the top pane, </w:t>
      </w:r>
      <w:r>
        <w:rPr>
          <w:lang w:val="en-US"/>
        </w:rPr>
        <w:t xml:space="preserve">right click on the top row </w:t>
      </w:r>
      <w:r w:rsidR="00F263AB">
        <w:rPr>
          <w:lang w:val="en-US"/>
        </w:rPr>
        <w:t xml:space="preserve">record, </w:t>
      </w:r>
      <w:r>
        <w:rPr>
          <w:lang w:val="en-US"/>
        </w:rPr>
        <w:t>and click “Clear history”</w:t>
      </w:r>
      <w:r w:rsidR="003B3BD0">
        <w:rPr>
          <w:lang w:val="en-US"/>
        </w:rPr>
        <w:t xml:space="preserve">. This </w:t>
      </w:r>
      <w:r w:rsidR="00F263AB">
        <w:rPr>
          <w:lang w:val="en-US"/>
        </w:rPr>
        <w:t xml:space="preserve">would make “HTTP history” tab clear with no previously </w:t>
      </w:r>
      <w:r w:rsidR="00396B34">
        <w:rPr>
          <w:lang w:val="en-US"/>
        </w:rPr>
        <w:t xml:space="preserve">recorded requests and responses between the Kali Linux Web Browser and a </w:t>
      </w:r>
      <w:r w:rsidR="00E604B2">
        <w:rPr>
          <w:lang w:val="en-US"/>
        </w:rPr>
        <w:t>webserver</w:t>
      </w:r>
      <w:r w:rsidR="00396B34">
        <w:rPr>
          <w:lang w:val="en-US"/>
        </w:rPr>
        <w:t>.</w:t>
      </w:r>
    </w:p>
    <w:p w14:paraId="622C75B7" w14:textId="77777777" w:rsidR="00A06D6D" w:rsidRDefault="00A06D6D" w:rsidP="00A06D6D">
      <w:pPr>
        <w:jc w:val="both"/>
        <w:rPr>
          <w:lang w:val="en-US"/>
        </w:rPr>
      </w:pPr>
      <w:r>
        <w:rPr>
          <w:noProof/>
        </w:rPr>
        <w:drawing>
          <wp:inline distT="0" distB="0" distL="0" distR="0" wp14:anchorId="35BE702D" wp14:editId="65E240B1">
            <wp:extent cx="3429000" cy="3267541"/>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9"/>
                    <a:stretch>
                      <a:fillRect/>
                    </a:stretch>
                  </pic:blipFill>
                  <pic:spPr>
                    <a:xfrm>
                      <a:off x="0" y="0"/>
                      <a:ext cx="3441793" cy="3279732"/>
                    </a:xfrm>
                    <a:prstGeom prst="rect">
                      <a:avLst/>
                    </a:prstGeom>
                  </pic:spPr>
                </pic:pic>
              </a:graphicData>
            </a:graphic>
          </wp:inline>
        </w:drawing>
      </w:r>
    </w:p>
    <w:p w14:paraId="5EACD34E" w14:textId="747F9484" w:rsidR="00A06D6D" w:rsidRDefault="00A06D6D" w:rsidP="00A06D6D">
      <w:pPr>
        <w:jc w:val="both"/>
        <w:rPr>
          <w:lang w:val="en-US"/>
        </w:rPr>
      </w:pPr>
      <w:r>
        <w:rPr>
          <w:lang w:val="en-US"/>
        </w:rPr>
        <w:t>Click “Yes”</w:t>
      </w:r>
    </w:p>
    <w:p w14:paraId="273351C5" w14:textId="77777777" w:rsidR="00A06D6D" w:rsidRDefault="00A06D6D" w:rsidP="00A06D6D">
      <w:pPr>
        <w:jc w:val="both"/>
        <w:rPr>
          <w:lang w:val="en-US"/>
        </w:rPr>
      </w:pPr>
      <w:r>
        <w:rPr>
          <w:noProof/>
        </w:rPr>
        <w:drawing>
          <wp:inline distT="0" distB="0" distL="0" distR="0" wp14:anchorId="33D8B80B" wp14:editId="578F73BC">
            <wp:extent cx="2367155" cy="22098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0"/>
                    <a:stretch>
                      <a:fillRect/>
                    </a:stretch>
                  </pic:blipFill>
                  <pic:spPr>
                    <a:xfrm>
                      <a:off x="0" y="0"/>
                      <a:ext cx="2377234" cy="2219209"/>
                    </a:xfrm>
                    <a:prstGeom prst="rect">
                      <a:avLst/>
                    </a:prstGeom>
                  </pic:spPr>
                </pic:pic>
              </a:graphicData>
            </a:graphic>
          </wp:inline>
        </w:drawing>
      </w:r>
    </w:p>
    <w:p w14:paraId="76D4C4C2" w14:textId="77777777" w:rsidR="00A06D6D" w:rsidRDefault="00A06D6D" w:rsidP="00A06D6D">
      <w:pPr>
        <w:jc w:val="both"/>
        <w:rPr>
          <w:lang w:val="en-US"/>
        </w:rPr>
      </w:pPr>
      <w:r>
        <w:rPr>
          <w:noProof/>
        </w:rPr>
        <w:drawing>
          <wp:inline distT="0" distB="0" distL="0" distR="0" wp14:anchorId="11BED044" wp14:editId="60486CFC">
            <wp:extent cx="2416281" cy="1855177"/>
            <wp:effectExtent l="0" t="0" r="317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1"/>
                    <a:stretch>
                      <a:fillRect/>
                    </a:stretch>
                  </pic:blipFill>
                  <pic:spPr>
                    <a:xfrm>
                      <a:off x="0" y="0"/>
                      <a:ext cx="2444404" cy="1876769"/>
                    </a:xfrm>
                    <a:prstGeom prst="rect">
                      <a:avLst/>
                    </a:prstGeom>
                  </pic:spPr>
                </pic:pic>
              </a:graphicData>
            </a:graphic>
          </wp:inline>
        </w:drawing>
      </w:r>
    </w:p>
    <w:p w14:paraId="627A3609" w14:textId="77777777" w:rsidR="00A06D6D" w:rsidRDefault="00A06D6D" w:rsidP="00836A26">
      <w:pPr>
        <w:jc w:val="both"/>
        <w:rPr>
          <w:lang w:val="en-US"/>
        </w:rPr>
      </w:pPr>
    </w:p>
    <w:p w14:paraId="1CEEC8FD" w14:textId="1C36F777" w:rsidR="008E2146" w:rsidRDefault="008E2146" w:rsidP="008E2146">
      <w:pPr>
        <w:pStyle w:val="Heading2"/>
        <w:rPr>
          <w:lang w:val="en-US"/>
        </w:rPr>
      </w:pPr>
      <w:bookmarkStart w:id="12" w:name="_Toc117835717"/>
      <w:r>
        <w:rPr>
          <w:lang w:val="en-US"/>
        </w:rPr>
        <w:lastRenderedPageBreak/>
        <w:t xml:space="preserve">Discovery of Session Vulnerability in WordPress Website using Burp </w:t>
      </w:r>
      <w:r w:rsidR="00BB293B">
        <w:rPr>
          <w:lang w:val="en-US"/>
        </w:rPr>
        <w:t>Sequencer</w:t>
      </w:r>
      <w:bookmarkEnd w:id="12"/>
    </w:p>
    <w:p w14:paraId="3DAC58B8" w14:textId="77777777" w:rsidR="00BB293B" w:rsidRDefault="00BB293B" w:rsidP="00836A26">
      <w:pPr>
        <w:jc w:val="both"/>
        <w:rPr>
          <w:lang w:val="en-US"/>
        </w:rPr>
      </w:pPr>
    </w:p>
    <w:p w14:paraId="64E6617C" w14:textId="0935724D" w:rsidR="00836A26" w:rsidRDefault="00BB293B" w:rsidP="00836A26">
      <w:pPr>
        <w:jc w:val="both"/>
        <w:rPr>
          <w:lang w:val="en-US"/>
        </w:rPr>
      </w:pPr>
      <w:r>
        <w:rPr>
          <w:lang w:val="en-US"/>
        </w:rPr>
        <w:t>While the Burp Suite is still running, c</w:t>
      </w:r>
      <w:r w:rsidR="00836A26">
        <w:rPr>
          <w:lang w:val="en-US"/>
        </w:rPr>
        <w:t xml:space="preserve">lick on “OWASP </w:t>
      </w:r>
      <w:proofErr w:type="spellStart"/>
      <w:r w:rsidR="00836A26">
        <w:rPr>
          <w:lang w:val="en-US"/>
        </w:rPr>
        <w:t>WebGoat</w:t>
      </w:r>
      <w:proofErr w:type="spellEnd"/>
      <w:r w:rsidR="00836A26">
        <w:rPr>
          <w:lang w:val="en-US"/>
        </w:rPr>
        <w:t>”</w:t>
      </w:r>
      <w:r>
        <w:rPr>
          <w:lang w:val="en-US"/>
        </w:rPr>
        <w:t xml:space="preserve"> inside the </w:t>
      </w:r>
      <w:r w:rsidR="001824CB" w:rsidRPr="001824CB">
        <w:rPr>
          <w:rFonts w:ascii="Consolas" w:hAnsi="Consolas"/>
          <w:lang w:val="en-US"/>
        </w:rPr>
        <w:t>http://OWASPBWA_IP/</w:t>
      </w:r>
      <w:r w:rsidR="001824CB">
        <w:rPr>
          <w:rFonts w:ascii="Consolas" w:hAnsi="Consolas"/>
          <w:lang w:val="en-US"/>
        </w:rPr>
        <w:t xml:space="preserve"> </w:t>
      </w:r>
      <w:r w:rsidR="001824CB">
        <w:rPr>
          <w:lang w:val="en-US"/>
        </w:rPr>
        <w:t xml:space="preserve">(replace </w:t>
      </w:r>
      <w:r w:rsidR="001824CB" w:rsidRPr="00D236EB">
        <w:rPr>
          <w:rFonts w:ascii="Consolas" w:hAnsi="Consolas"/>
          <w:lang w:val="en-US"/>
        </w:rPr>
        <w:t>OWASPBWA_IP</w:t>
      </w:r>
      <w:r w:rsidR="001824CB" w:rsidRPr="00D236EB">
        <w:rPr>
          <w:lang w:val="en-US"/>
        </w:rPr>
        <w:t xml:space="preserve"> with your OWASPBWA</w:t>
      </w:r>
      <w:r w:rsidR="001824CB">
        <w:rPr>
          <w:lang w:val="en-US"/>
        </w:rPr>
        <w:t xml:space="preserve"> VM</w:t>
      </w:r>
      <w:r w:rsidR="001824CB" w:rsidRPr="00D236EB">
        <w:rPr>
          <w:lang w:val="en-US"/>
        </w:rPr>
        <w:t>’s IP address</w:t>
      </w:r>
      <w:r w:rsidR="001824CB">
        <w:rPr>
          <w:lang w:val="en-US"/>
        </w:rPr>
        <w:t>)</w:t>
      </w:r>
    </w:p>
    <w:p w14:paraId="7536C12A" w14:textId="77777777" w:rsidR="00836A26" w:rsidRDefault="00836A26" w:rsidP="00836A26">
      <w:pPr>
        <w:jc w:val="both"/>
        <w:rPr>
          <w:lang w:val="en-US"/>
        </w:rPr>
      </w:pPr>
      <w:r>
        <w:rPr>
          <w:noProof/>
        </w:rPr>
        <w:drawing>
          <wp:inline distT="0" distB="0" distL="0" distR="0" wp14:anchorId="509D5068" wp14:editId="178B107E">
            <wp:extent cx="3448050" cy="2098781"/>
            <wp:effectExtent l="0" t="0" r="0" b="0"/>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 website&#10;&#10;Description automatically generated"/>
                    <pic:cNvPicPr/>
                  </pic:nvPicPr>
                  <pic:blipFill>
                    <a:blip r:embed="rId42"/>
                    <a:stretch>
                      <a:fillRect/>
                    </a:stretch>
                  </pic:blipFill>
                  <pic:spPr>
                    <a:xfrm>
                      <a:off x="0" y="0"/>
                      <a:ext cx="3462866" cy="2107799"/>
                    </a:xfrm>
                    <a:prstGeom prst="rect">
                      <a:avLst/>
                    </a:prstGeom>
                  </pic:spPr>
                </pic:pic>
              </a:graphicData>
            </a:graphic>
          </wp:inline>
        </w:drawing>
      </w:r>
    </w:p>
    <w:p w14:paraId="4C449921" w14:textId="68E10347" w:rsidR="001B6659" w:rsidRDefault="001B6659" w:rsidP="00C03CE0">
      <w:pPr>
        <w:jc w:val="both"/>
        <w:rPr>
          <w:lang w:val="en-US"/>
        </w:rPr>
      </w:pPr>
      <w:r>
        <w:rPr>
          <w:lang w:val="en-US"/>
        </w:rPr>
        <w:t xml:space="preserve">Type in Username: </w:t>
      </w:r>
      <w:proofErr w:type="spellStart"/>
      <w:r>
        <w:rPr>
          <w:lang w:val="en-US"/>
        </w:rPr>
        <w:t>webgoat</w:t>
      </w:r>
      <w:proofErr w:type="spellEnd"/>
      <w:r>
        <w:rPr>
          <w:lang w:val="en-US"/>
        </w:rPr>
        <w:t xml:space="preserve">, and Password: </w:t>
      </w:r>
      <w:proofErr w:type="spellStart"/>
      <w:r>
        <w:rPr>
          <w:lang w:val="en-US"/>
        </w:rPr>
        <w:t>webgoat</w:t>
      </w:r>
      <w:proofErr w:type="spellEnd"/>
    </w:p>
    <w:p w14:paraId="72AD5450" w14:textId="14284BDF" w:rsidR="001B6659" w:rsidRDefault="001B6659" w:rsidP="00C03CE0">
      <w:pPr>
        <w:jc w:val="both"/>
        <w:rPr>
          <w:lang w:val="en-US"/>
        </w:rPr>
      </w:pPr>
      <w:r>
        <w:rPr>
          <w:noProof/>
        </w:rPr>
        <w:drawing>
          <wp:inline distT="0" distB="0" distL="0" distR="0" wp14:anchorId="19816E2E" wp14:editId="1A57AF04">
            <wp:extent cx="3590925" cy="2176993"/>
            <wp:effectExtent l="0" t="0" r="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43"/>
                    <a:stretch>
                      <a:fillRect/>
                    </a:stretch>
                  </pic:blipFill>
                  <pic:spPr>
                    <a:xfrm>
                      <a:off x="0" y="0"/>
                      <a:ext cx="3602890" cy="2184247"/>
                    </a:xfrm>
                    <a:prstGeom prst="rect">
                      <a:avLst/>
                    </a:prstGeom>
                  </pic:spPr>
                </pic:pic>
              </a:graphicData>
            </a:graphic>
          </wp:inline>
        </w:drawing>
      </w:r>
    </w:p>
    <w:p w14:paraId="68F3673A" w14:textId="773EFBA9" w:rsidR="001B6659" w:rsidRDefault="001B6659" w:rsidP="00C03CE0">
      <w:pPr>
        <w:jc w:val="both"/>
        <w:rPr>
          <w:lang w:val="en-US"/>
        </w:rPr>
      </w:pPr>
      <w:r>
        <w:rPr>
          <w:lang w:val="en-US"/>
        </w:rPr>
        <w:t xml:space="preserve">Click on “Start </w:t>
      </w:r>
      <w:proofErr w:type="spellStart"/>
      <w:r>
        <w:rPr>
          <w:lang w:val="en-US"/>
        </w:rPr>
        <w:t>WebGoat</w:t>
      </w:r>
      <w:proofErr w:type="spellEnd"/>
      <w:r>
        <w:rPr>
          <w:lang w:val="en-US"/>
        </w:rPr>
        <w:t>”</w:t>
      </w:r>
    </w:p>
    <w:p w14:paraId="464969A5" w14:textId="0654C755" w:rsidR="001B6659" w:rsidRDefault="008E6D5F" w:rsidP="00C03CE0">
      <w:pPr>
        <w:jc w:val="both"/>
        <w:rPr>
          <w:lang w:val="en-US"/>
        </w:rPr>
      </w:pPr>
      <w:r>
        <w:rPr>
          <w:noProof/>
        </w:rPr>
        <w:drawing>
          <wp:inline distT="0" distB="0" distL="0" distR="0" wp14:anchorId="5DEC8D70" wp14:editId="3126BF73">
            <wp:extent cx="2724150" cy="2558756"/>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4"/>
                    <a:stretch>
                      <a:fillRect/>
                    </a:stretch>
                  </pic:blipFill>
                  <pic:spPr>
                    <a:xfrm>
                      <a:off x="0" y="0"/>
                      <a:ext cx="2732515" cy="2566613"/>
                    </a:xfrm>
                    <a:prstGeom prst="rect">
                      <a:avLst/>
                    </a:prstGeom>
                  </pic:spPr>
                </pic:pic>
              </a:graphicData>
            </a:graphic>
          </wp:inline>
        </w:drawing>
      </w:r>
    </w:p>
    <w:p w14:paraId="7D6FB91A" w14:textId="73700AF7" w:rsidR="008E6D5F" w:rsidRDefault="008E6D5F" w:rsidP="00C03CE0">
      <w:pPr>
        <w:jc w:val="both"/>
        <w:rPr>
          <w:lang w:val="en-US"/>
        </w:rPr>
      </w:pPr>
      <w:r>
        <w:rPr>
          <w:lang w:val="en-US"/>
        </w:rPr>
        <w:lastRenderedPageBreak/>
        <w:t xml:space="preserve">On the left menu, click on “Session Management Flaws” </w:t>
      </w:r>
      <w:r w:rsidRPr="008E6D5F">
        <w:rPr>
          <w:lang w:val="en-US"/>
        </w:rPr>
        <w:sym w:font="Wingdings" w:char="F0E0"/>
      </w:r>
      <w:r>
        <w:rPr>
          <w:lang w:val="en-US"/>
        </w:rPr>
        <w:t xml:space="preserve"> “Hijack a Session”</w:t>
      </w:r>
    </w:p>
    <w:p w14:paraId="2C61887D" w14:textId="1B89124C" w:rsidR="008E6D5F" w:rsidRDefault="008E6D5F" w:rsidP="00C03CE0">
      <w:pPr>
        <w:jc w:val="both"/>
        <w:rPr>
          <w:lang w:val="en-US"/>
        </w:rPr>
      </w:pPr>
      <w:r>
        <w:rPr>
          <w:noProof/>
        </w:rPr>
        <w:drawing>
          <wp:inline distT="0" distB="0" distL="0" distR="0" wp14:anchorId="3512EC8E" wp14:editId="1BB22911">
            <wp:extent cx="3145536" cy="2347477"/>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5"/>
                    <a:stretch>
                      <a:fillRect/>
                    </a:stretch>
                  </pic:blipFill>
                  <pic:spPr>
                    <a:xfrm>
                      <a:off x="0" y="0"/>
                      <a:ext cx="3161917" cy="2359702"/>
                    </a:xfrm>
                    <a:prstGeom prst="rect">
                      <a:avLst/>
                    </a:prstGeom>
                  </pic:spPr>
                </pic:pic>
              </a:graphicData>
            </a:graphic>
          </wp:inline>
        </w:drawing>
      </w:r>
    </w:p>
    <w:p w14:paraId="12489FA3" w14:textId="64AEA3BF" w:rsidR="00A06D6D" w:rsidRDefault="000F525A" w:rsidP="00C03CE0">
      <w:pPr>
        <w:jc w:val="both"/>
        <w:rPr>
          <w:lang w:val="en-US"/>
        </w:rPr>
      </w:pPr>
      <w:r>
        <w:rPr>
          <w:lang w:val="en-US"/>
        </w:rPr>
        <w:t>Now look at the Burp Suite, you will notice that all</w:t>
      </w:r>
      <w:r w:rsidR="00A06D6D">
        <w:rPr>
          <w:lang w:val="en-US"/>
        </w:rPr>
        <w:t xml:space="preserve"> the above </w:t>
      </w:r>
      <w:r>
        <w:rPr>
          <w:lang w:val="en-US"/>
        </w:rPr>
        <w:t xml:space="preserve">Requests and their subsequent Responses have been recorded </w:t>
      </w:r>
      <w:r w:rsidR="00A06D6D">
        <w:rPr>
          <w:lang w:val="en-US"/>
        </w:rPr>
        <w:t>by Burp Suite</w:t>
      </w:r>
      <w:r>
        <w:rPr>
          <w:lang w:val="en-US"/>
        </w:rPr>
        <w:t xml:space="preserve"> inside the “HTTP History” tab</w:t>
      </w:r>
      <w:r w:rsidR="00A06D6D">
        <w:rPr>
          <w:lang w:val="en-US"/>
        </w:rPr>
        <w:t xml:space="preserve">. </w:t>
      </w:r>
      <w:r>
        <w:rPr>
          <w:lang w:val="en-US"/>
        </w:rPr>
        <w:t>You will also notice in here, something important that had happened, t</w:t>
      </w:r>
      <w:r w:rsidR="00A06D6D">
        <w:rPr>
          <w:lang w:val="en-US"/>
        </w:rPr>
        <w:t xml:space="preserve">he moment you clicked on </w:t>
      </w:r>
      <w:r>
        <w:rPr>
          <w:lang w:val="en-US"/>
        </w:rPr>
        <w:t xml:space="preserve">the link </w:t>
      </w:r>
      <w:r w:rsidR="00A06D6D">
        <w:rPr>
          <w:lang w:val="en-US"/>
        </w:rPr>
        <w:t>“Hijack a Session”</w:t>
      </w:r>
      <w:r>
        <w:rPr>
          <w:lang w:val="en-US"/>
        </w:rPr>
        <w:t xml:space="preserve"> in the previous step</w:t>
      </w:r>
      <w:r w:rsidR="00A06D6D">
        <w:rPr>
          <w:lang w:val="en-US"/>
        </w:rPr>
        <w:t xml:space="preserve">, the </w:t>
      </w:r>
      <w:bookmarkStart w:id="13" w:name="_Hlk117784172"/>
      <w:r w:rsidR="00FD7098" w:rsidRPr="00FD7098">
        <w:rPr>
          <w:lang w:val="en-US"/>
        </w:rPr>
        <w:t>http://OWASPBWA_IP/</w:t>
      </w:r>
      <w:r w:rsidR="00FD7098">
        <w:rPr>
          <w:lang w:val="en-US"/>
        </w:rPr>
        <w:t>WebGoat</w:t>
      </w:r>
      <w:r w:rsidR="00584B6E">
        <w:rPr>
          <w:lang w:val="en-US"/>
        </w:rPr>
        <w:t xml:space="preserve"> </w:t>
      </w:r>
      <w:r w:rsidR="00E604B2">
        <w:rPr>
          <w:lang w:val="en-US"/>
        </w:rPr>
        <w:t>webserver</w:t>
      </w:r>
      <w:bookmarkEnd w:id="13"/>
      <w:r w:rsidR="00A06D6D">
        <w:rPr>
          <w:lang w:val="en-US"/>
        </w:rPr>
        <w:t xml:space="preserve"> Responded with a </w:t>
      </w:r>
      <w:r w:rsidR="00FD7098">
        <w:rPr>
          <w:lang w:val="en-US"/>
        </w:rPr>
        <w:t>“</w:t>
      </w:r>
      <w:r w:rsidR="00A06D6D">
        <w:rPr>
          <w:lang w:val="en-US"/>
        </w:rPr>
        <w:t>Set-Cookie: WEAKID=XXXXX-XXXXXXXXXXXXX</w:t>
      </w:r>
      <w:r w:rsidR="00FD7098">
        <w:rPr>
          <w:lang w:val="en-US"/>
        </w:rPr>
        <w:t>”</w:t>
      </w:r>
      <w:r w:rsidR="0020581C">
        <w:rPr>
          <w:lang w:val="en-US"/>
        </w:rPr>
        <w:t xml:space="preserve"> (</w:t>
      </w:r>
      <w:r w:rsidR="00584B6E">
        <w:rPr>
          <w:lang w:val="en-US"/>
        </w:rPr>
        <w:t>Note: Your WEAKID will be different from the one seen in the screenshot below</w:t>
      </w:r>
      <w:r w:rsidR="0020581C">
        <w:rPr>
          <w:lang w:val="en-US"/>
        </w:rPr>
        <w:t>)</w:t>
      </w:r>
      <w:r w:rsidR="00584B6E">
        <w:rPr>
          <w:lang w:val="en-US"/>
        </w:rPr>
        <w:t>.</w:t>
      </w:r>
      <w:r w:rsidR="0020581C">
        <w:rPr>
          <w:lang w:val="en-US"/>
        </w:rPr>
        <w:t xml:space="preserve"> This WEAKID is a session token </w:t>
      </w:r>
      <w:r w:rsidR="00CD12BE">
        <w:rPr>
          <w:lang w:val="en-US"/>
        </w:rPr>
        <w:t>associated with</w:t>
      </w:r>
      <w:r w:rsidR="0020581C">
        <w:rPr>
          <w:lang w:val="en-US"/>
        </w:rPr>
        <w:t xml:space="preserve"> this web page</w:t>
      </w:r>
      <w:r w:rsidR="00CD12BE">
        <w:rPr>
          <w:lang w:val="en-US"/>
        </w:rPr>
        <w:t>:</w:t>
      </w:r>
      <w:r w:rsidR="0020581C">
        <w:rPr>
          <w:lang w:val="en-US"/>
        </w:rPr>
        <w:t xml:space="preserve"> “Hijack a Session”. </w:t>
      </w:r>
      <w:r w:rsidR="006C3F90">
        <w:rPr>
          <w:lang w:val="en-US"/>
        </w:rPr>
        <w:t>We will no</w:t>
      </w:r>
      <w:r w:rsidR="00CD12BE">
        <w:rPr>
          <w:lang w:val="en-US"/>
        </w:rPr>
        <w:t>w</w:t>
      </w:r>
      <w:r w:rsidR="006C3F90">
        <w:rPr>
          <w:lang w:val="en-US"/>
        </w:rPr>
        <w:t xml:space="preserve"> try to discover</w:t>
      </w:r>
      <w:r w:rsidR="005553AE">
        <w:rPr>
          <w:lang w:val="en-US"/>
        </w:rPr>
        <w:t xml:space="preserve"> whether there is </w:t>
      </w:r>
      <w:r w:rsidR="006C3F90">
        <w:rPr>
          <w:lang w:val="en-US"/>
        </w:rPr>
        <w:t xml:space="preserve">any vulnerability associated with the generation of this </w:t>
      </w:r>
      <w:r w:rsidR="00FD7098">
        <w:rPr>
          <w:lang w:val="en-US"/>
        </w:rPr>
        <w:t xml:space="preserve">WEAKID </w:t>
      </w:r>
      <w:r w:rsidR="006C3F90">
        <w:rPr>
          <w:lang w:val="en-US"/>
        </w:rPr>
        <w:t>session token.</w:t>
      </w:r>
    </w:p>
    <w:p w14:paraId="22439302" w14:textId="54D25459" w:rsidR="00A06D6D" w:rsidRDefault="00A06D6D" w:rsidP="00C03CE0">
      <w:pPr>
        <w:jc w:val="both"/>
        <w:rPr>
          <w:lang w:val="en-US"/>
        </w:rPr>
      </w:pPr>
      <w:r>
        <w:rPr>
          <w:noProof/>
        </w:rPr>
        <w:drawing>
          <wp:inline distT="0" distB="0" distL="0" distR="0" wp14:anchorId="35483BBD" wp14:editId="2627EF8C">
            <wp:extent cx="4791075" cy="4519833"/>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stretch>
                      <a:fillRect/>
                    </a:stretch>
                  </pic:blipFill>
                  <pic:spPr>
                    <a:xfrm>
                      <a:off x="0" y="0"/>
                      <a:ext cx="4811663" cy="4539255"/>
                    </a:xfrm>
                    <a:prstGeom prst="rect">
                      <a:avLst/>
                    </a:prstGeom>
                  </pic:spPr>
                </pic:pic>
              </a:graphicData>
            </a:graphic>
          </wp:inline>
        </w:drawing>
      </w:r>
    </w:p>
    <w:p w14:paraId="23FAD059" w14:textId="3C7A91D4" w:rsidR="009E3577" w:rsidRDefault="009E3577" w:rsidP="00C03CE0">
      <w:pPr>
        <w:jc w:val="both"/>
        <w:rPr>
          <w:lang w:val="en-US"/>
        </w:rPr>
      </w:pPr>
      <w:r>
        <w:rPr>
          <w:lang w:val="en-US"/>
        </w:rPr>
        <w:lastRenderedPageBreak/>
        <w:t xml:space="preserve">Right click inside the “Response” pane where you see the </w:t>
      </w:r>
      <w:r w:rsidR="00CD5586">
        <w:rPr>
          <w:lang w:val="en-US"/>
        </w:rPr>
        <w:t>WEAKID and</w:t>
      </w:r>
      <w:r>
        <w:rPr>
          <w:lang w:val="en-US"/>
        </w:rPr>
        <w:t xml:space="preserve"> click “Send to </w:t>
      </w:r>
      <w:r w:rsidR="00D6737B">
        <w:rPr>
          <w:lang w:val="en-US"/>
        </w:rPr>
        <w:t>Burp Sequencer</w:t>
      </w:r>
      <w:r>
        <w:rPr>
          <w:lang w:val="en-US"/>
        </w:rPr>
        <w:t>”. Immediately the “Sequencer” tab on the top row menu will light up for a while.</w:t>
      </w:r>
    </w:p>
    <w:p w14:paraId="6845B94B" w14:textId="70F9F8EC" w:rsidR="009E3577" w:rsidRDefault="009E3577" w:rsidP="00C03CE0">
      <w:pPr>
        <w:jc w:val="both"/>
        <w:rPr>
          <w:lang w:val="en-US"/>
        </w:rPr>
      </w:pPr>
      <w:r>
        <w:rPr>
          <w:noProof/>
        </w:rPr>
        <w:drawing>
          <wp:inline distT="0" distB="0" distL="0" distR="0" wp14:anchorId="0F648A14" wp14:editId="72425048">
            <wp:extent cx="4081882" cy="3869782"/>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47"/>
                    <a:stretch>
                      <a:fillRect/>
                    </a:stretch>
                  </pic:blipFill>
                  <pic:spPr>
                    <a:xfrm>
                      <a:off x="0" y="0"/>
                      <a:ext cx="4094006" cy="3881276"/>
                    </a:xfrm>
                    <a:prstGeom prst="rect">
                      <a:avLst/>
                    </a:prstGeom>
                  </pic:spPr>
                </pic:pic>
              </a:graphicData>
            </a:graphic>
          </wp:inline>
        </w:drawing>
      </w:r>
    </w:p>
    <w:p w14:paraId="40CF74AA" w14:textId="3EB329AD" w:rsidR="009E3577" w:rsidRDefault="009E3577" w:rsidP="00C03CE0">
      <w:pPr>
        <w:jc w:val="both"/>
        <w:rPr>
          <w:lang w:val="en-US"/>
        </w:rPr>
      </w:pPr>
      <w:r>
        <w:rPr>
          <w:lang w:val="en-US"/>
        </w:rPr>
        <w:t>Click on the “Sequencer” tab</w:t>
      </w:r>
      <w:r w:rsidR="00116FD9">
        <w:rPr>
          <w:lang w:val="en-US"/>
        </w:rPr>
        <w:t xml:space="preserve">. Under the “Cookie” radio button, use the drop-down menu to select the </w:t>
      </w:r>
      <w:r w:rsidR="00FD7098">
        <w:rPr>
          <w:lang w:val="en-US"/>
        </w:rPr>
        <w:t>WEAKID=XXXXX-XXXXXXXXXXXXX (Note: Your WEAKID will be different from the one seen in the screenshot below)</w:t>
      </w:r>
      <w:r w:rsidR="00116FD9">
        <w:rPr>
          <w:lang w:val="en-US"/>
        </w:rPr>
        <w:t xml:space="preserve">, </w:t>
      </w:r>
      <w:r w:rsidR="00FD7098">
        <w:rPr>
          <w:lang w:val="en-US"/>
        </w:rPr>
        <w:t xml:space="preserve">this will inform the </w:t>
      </w:r>
      <w:r w:rsidR="00D6737B">
        <w:rPr>
          <w:lang w:val="en-US"/>
        </w:rPr>
        <w:t>Burp Sequencer</w:t>
      </w:r>
      <w:r w:rsidR="00FD7098">
        <w:rPr>
          <w:lang w:val="en-US"/>
        </w:rPr>
        <w:t xml:space="preserve"> that the token location is </w:t>
      </w:r>
      <w:r w:rsidR="00FD429F">
        <w:rPr>
          <w:lang w:val="en-US"/>
        </w:rPr>
        <w:t xml:space="preserve">in the </w:t>
      </w:r>
      <w:r w:rsidR="00FD7098">
        <w:rPr>
          <w:lang w:val="en-US"/>
        </w:rPr>
        <w:t xml:space="preserve">WEAKID. </w:t>
      </w:r>
      <w:r w:rsidR="00FD429F">
        <w:rPr>
          <w:lang w:val="en-US"/>
        </w:rPr>
        <w:t>Now, c</w:t>
      </w:r>
      <w:r w:rsidR="00116FD9">
        <w:rPr>
          <w:lang w:val="en-US"/>
        </w:rPr>
        <w:t>lick on “Start Live Capture”.</w:t>
      </w:r>
    </w:p>
    <w:p w14:paraId="41AA4195" w14:textId="6DF75397" w:rsidR="009E3577" w:rsidRDefault="00116FD9" w:rsidP="00C03CE0">
      <w:pPr>
        <w:jc w:val="both"/>
        <w:rPr>
          <w:lang w:val="en-US"/>
        </w:rPr>
      </w:pPr>
      <w:r>
        <w:rPr>
          <w:noProof/>
        </w:rPr>
        <w:drawing>
          <wp:inline distT="0" distB="0" distL="0" distR="0" wp14:anchorId="444EC12A" wp14:editId="3D1719EB">
            <wp:extent cx="3182815" cy="3521690"/>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8"/>
                    <a:stretch>
                      <a:fillRect/>
                    </a:stretch>
                  </pic:blipFill>
                  <pic:spPr>
                    <a:xfrm>
                      <a:off x="0" y="0"/>
                      <a:ext cx="3198102" cy="3538605"/>
                    </a:xfrm>
                    <a:prstGeom prst="rect">
                      <a:avLst/>
                    </a:prstGeom>
                  </pic:spPr>
                </pic:pic>
              </a:graphicData>
            </a:graphic>
          </wp:inline>
        </w:drawing>
      </w:r>
    </w:p>
    <w:p w14:paraId="76C3A23E" w14:textId="4E7F040E" w:rsidR="00FE43FB" w:rsidRDefault="00C01A6B" w:rsidP="00C03CE0">
      <w:pPr>
        <w:jc w:val="both"/>
        <w:rPr>
          <w:lang w:val="en-US"/>
        </w:rPr>
      </w:pPr>
      <w:r>
        <w:rPr>
          <w:lang w:val="en-US"/>
        </w:rPr>
        <w:lastRenderedPageBreak/>
        <w:t xml:space="preserve">Burp </w:t>
      </w:r>
      <w:r w:rsidR="00856492">
        <w:rPr>
          <w:lang w:val="en-US"/>
        </w:rPr>
        <w:t>Sequencer</w:t>
      </w:r>
      <w:r>
        <w:rPr>
          <w:lang w:val="en-US"/>
        </w:rPr>
        <w:t xml:space="preserve"> will </w:t>
      </w:r>
      <w:r w:rsidR="00856492">
        <w:rPr>
          <w:lang w:val="en-US"/>
        </w:rPr>
        <w:t>issue</w:t>
      </w:r>
      <w:r>
        <w:rPr>
          <w:lang w:val="en-US"/>
        </w:rPr>
        <w:t xml:space="preserve"> </w:t>
      </w:r>
      <w:r w:rsidR="00FE43FB">
        <w:rPr>
          <w:lang w:val="en-US"/>
        </w:rPr>
        <w:t xml:space="preserve">over 20,000 </w:t>
      </w:r>
      <w:r w:rsidR="00FD7098">
        <w:rPr>
          <w:lang w:val="en-US"/>
        </w:rPr>
        <w:t xml:space="preserve">unique </w:t>
      </w:r>
      <w:r>
        <w:rPr>
          <w:lang w:val="en-US"/>
        </w:rPr>
        <w:t xml:space="preserve">GET requests </w:t>
      </w:r>
      <w:r w:rsidR="00FD7098">
        <w:rPr>
          <w:lang w:val="en-US"/>
        </w:rPr>
        <w:t xml:space="preserve">to the </w:t>
      </w:r>
      <w:r w:rsidR="00856492" w:rsidRPr="00856492">
        <w:rPr>
          <w:lang w:val="en-US"/>
        </w:rPr>
        <w:t xml:space="preserve">http://OWASPBWA_IP/WebGoat </w:t>
      </w:r>
      <w:r w:rsidR="00E604B2">
        <w:rPr>
          <w:lang w:val="en-US"/>
        </w:rPr>
        <w:t>webserver</w:t>
      </w:r>
      <w:r w:rsidR="00FE43FB">
        <w:rPr>
          <w:lang w:val="en-US"/>
        </w:rPr>
        <w:t>,</w:t>
      </w:r>
      <w:r w:rsidR="00856492" w:rsidRPr="00856492">
        <w:rPr>
          <w:lang w:val="en-US"/>
        </w:rPr>
        <w:t xml:space="preserve"> </w:t>
      </w:r>
      <w:r>
        <w:rPr>
          <w:lang w:val="en-US"/>
        </w:rPr>
        <w:t xml:space="preserve">and </w:t>
      </w:r>
      <w:r w:rsidR="00FE43FB">
        <w:rPr>
          <w:lang w:val="en-US"/>
        </w:rPr>
        <w:t>in the process</w:t>
      </w:r>
      <w:r w:rsidR="0022208E">
        <w:rPr>
          <w:lang w:val="en-US"/>
        </w:rPr>
        <w:t xml:space="preserve"> has </w:t>
      </w:r>
      <w:r>
        <w:rPr>
          <w:lang w:val="en-US"/>
        </w:rPr>
        <w:t>collect</w:t>
      </w:r>
      <w:r w:rsidR="0022208E">
        <w:rPr>
          <w:lang w:val="en-US"/>
        </w:rPr>
        <w:t>ed</w:t>
      </w:r>
      <w:r>
        <w:rPr>
          <w:lang w:val="en-US"/>
        </w:rPr>
        <w:t xml:space="preserve"> </w:t>
      </w:r>
      <w:r w:rsidR="00212049">
        <w:rPr>
          <w:lang w:val="en-US"/>
        </w:rPr>
        <w:t>20,000</w:t>
      </w:r>
      <w:r>
        <w:rPr>
          <w:lang w:val="en-US"/>
        </w:rPr>
        <w:t xml:space="preserve"> </w:t>
      </w:r>
      <w:r w:rsidR="00856492">
        <w:rPr>
          <w:lang w:val="en-US"/>
        </w:rPr>
        <w:t xml:space="preserve">WEAKID </w:t>
      </w:r>
      <w:r>
        <w:rPr>
          <w:lang w:val="en-US"/>
        </w:rPr>
        <w:t>Session</w:t>
      </w:r>
      <w:r w:rsidR="00856492">
        <w:rPr>
          <w:lang w:val="en-US"/>
        </w:rPr>
        <w:t xml:space="preserve"> </w:t>
      </w:r>
      <w:r w:rsidR="00212049">
        <w:rPr>
          <w:lang w:val="en-US"/>
        </w:rPr>
        <w:t>Tokens</w:t>
      </w:r>
      <w:r w:rsidR="00FE43FB">
        <w:rPr>
          <w:lang w:val="en-US"/>
        </w:rPr>
        <w:t xml:space="preserve"> </w:t>
      </w:r>
      <w:r w:rsidR="0022208E">
        <w:rPr>
          <w:lang w:val="en-US"/>
        </w:rPr>
        <w:t xml:space="preserve">which </w:t>
      </w:r>
      <w:r w:rsidR="0060299A">
        <w:rPr>
          <w:lang w:val="en-US"/>
        </w:rPr>
        <w:t xml:space="preserve">are extracted </w:t>
      </w:r>
      <w:r w:rsidR="00FE43FB">
        <w:rPr>
          <w:lang w:val="en-US"/>
        </w:rPr>
        <w:t xml:space="preserve">from the </w:t>
      </w:r>
      <w:r w:rsidR="00E604B2">
        <w:rPr>
          <w:lang w:val="en-US"/>
        </w:rPr>
        <w:t>webserver</w:t>
      </w:r>
      <w:r w:rsidR="00FE43FB">
        <w:rPr>
          <w:lang w:val="en-US"/>
        </w:rPr>
        <w:t xml:space="preserve"> response</w:t>
      </w:r>
      <w:r w:rsidR="0060299A">
        <w:rPr>
          <w:lang w:val="en-US"/>
        </w:rPr>
        <w:t>s</w:t>
      </w:r>
      <w:r w:rsidR="00FE43FB">
        <w:rPr>
          <w:lang w:val="en-US"/>
        </w:rPr>
        <w:t xml:space="preserve"> to </w:t>
      </w:r>
      <w:r w:rsidR="00DE59DF">
        <w:rPr>
          <w:lang w:val="en-US"/>
        </w:rPr>
        <w:t xml:space="preserve">each of </w:t>
      </w:r>
      <w:r w:rsidR="00FE43FB">
        <w:rPr>
          <w:lang w:val="en-US"/>
        </w:rPr>
        <w:t>these</w:t>
      </w:r>
      <w:r w:rsidR="00DE59DF">
        <w:rPr>
          <w:lang w:val="en-US"/>
        </w:rPr>
        <w:t xml:space="preserve"> </w:t>
      </w:r>
      <w:r w:rsidR="00FE43FB">
        <w:rPr>
          <w:lang w:val="en-US"/>
        </w:rPr>
        <w:t>GET requests</w:t>
      </w:r>
      <w:r w:rsidR="000412A1">
        <w:rPr>
          <w:lang w:val="en-US"/>
        </w:rPr>
        <w:t xml:space="preserve">. </w:t>
      </w:r>
      <w:r w:rsidR="00EC63E6">
        <w:rPr>
          <w:lang w:val="en-US"/>
        </w:rPr>
        <w:t>This is equivalent to you opening 20</w:t>
      </w:r>
      <w:r w:rsidR="00FE43FB">
        <w:rPr>
          <w:lang w:val="en-US"/>
        </w:rPr>
        <w:t>,000 Private Windows in Firefox and clicking on the link: “Hijack a Session” inside each of these 20,000 Private Windows</w:t>
      </w:r>
      <w:r w:rsidR="00A36DDC">
        <w:rPr>
          <w:lang w:val="en-US"/>
        </w:rPr>
        <w:t xml:space="preserve"> and manually recording the WEAKIDs sent by the </w:t>
      </w:r>
      <w:r w:rsidR="00E604B2">
        <w:rPr>
          <w:lang w:val="en-US"/>
        </w:rPr>
        <w:t>webserver</w:t>
      </w:r>
      <w:r w:rsidR="00324A5C">
        <w:rPr>
          <w:lang w:val="en-US"/>
        </w:rPr>
        <w:t xml:space="preserve">. </w:t>
      </w:r>
      <w:r w:rsidR="00A36DDC">
        <w:rPr>
          <w:lang w:val="en-US"/>
        </w:rPr>
        <w:t>T</w:t>
      </w:r>
      <w:r w:rsidR="00324A5C">
        <w:rPr>
          <w:lang w:val="en-US"/>
        </w:rPr>
        <w:t xml:space="preserve">hat would have been a huge undertaking </w:t>
      </w:r>
      <w:r w:rsidR="00B30F3A">
        <w:rPr>
          <w:lang w:val="en-US"/>
        </w:rPr>
        <w:t xml:space="preserve">to execute, </w:t>
      </w:r>
      <w:r w:rsidR="00EF0063">
        <w:rPr>
          <w:lang w:val="en-US"/>
        </w:rPr>
        <w:t>luckily,</w:t>
      </w:r>
      <w:r w:rsidR="00B30F3A">
        <w:rPr>
          <w:lang w:val="en-US"/>
        </w:rPr>
        <w:t xml:space="preserve"> we have Burp Sequencer to the rescue.</w:t>
      </w:r>
    </w:p>
    <w:p w14:paraId="16B16D9C" w14:textId="4F244108" w:rsidR="00A06D6D" w:rsidRDefault="00E37CFD" w:rsidP="00C03CE0">
      <w:pPr>
        <w:jc w:val="both"/>
        <w:rPr>
          <w:lang w:val="en-US"/>
        </w:rPr>
      </w:pPr>
      <w:r>
        <w:rPr>
          <w:lang w:val="en-US"/>
        </w:rPr>
        <w:t>C</w:t>
      </w:r>
      <w:r w:rsidR="000412A1">
        <w:rPr>
          <w:lang w:val="en-US"/>
        </w:rPr>
        <w:t>lick “</w:t>
      </w:r>
      <w:r w:rsidR="000412A1" w:rsidRPr="00E37CFD">
        <w:rPr>
          <w:highlight w:val="yellow"/>
          <w:lang w:val="en-US"/>
        </w:rPr>
        <w:t>Analyze now</w:t>
      </w:r>
      <w:r w:rsidR="000412A1">
        <w:rPr>
          <w:lang w:val="en-US"/>
        </w:rPr>
        <w:t>”.</w:t>
      </w:r>
      <w:r w:rsidR="00EC63E6">
        <w:rPr>
          <w:lang w:val="en-US"/>
        </w:rPr>
        <w:t xml:space="preserve"> </w:t>
      </w:r>
      <w:r>
        <w:rPr>
          <w:lang w:val="en-US"/>
        </w:rPr>
        <w:t xml:space="preserve">This would allow </w:t>
      </w:r>
      <w:r w:rsidR="00D6737B">
        <w:rPr>
          <w:lang w:val="en-US"/>
        </w:rPr>
        <w:t>Burp Sequencer</w:t>
      </w:r>
      <w:r>
        <w:rPr>
          <w:lang w:val="en-US"/>
        </w:rPr>
        <w:t xml:space="preserve"> to Analyze the randomness among these 20,000 Session Tokens.</w:t>
      </w:r>
      <w:r w:rsidR="00EF0063">
        <w:rPr>
          <w:lang w:val="en-US"/>
        </w:rPr>
        <w:t xml:space="preserve"> By right, Session Tokens need to be random and unpredictable. Let us see how these Session Tokens do.</w:t>
      </w:r>
    </w:p>
    <w:p w14:paraId="6A92D1C4" w14:textId="75F7161F" w:rsidR="00212049" w:rsidRDefault="000412A1" w:rsidP="00C03CE0">
      <w:pPr>
        <w:jc w:val="both"/>
        <w:rPr>
          <w:lang w:val="en-US"/>
        </w:rPr>
      </w:pPr>
      <w:r>
        <w:rPr>
          <w:noProof/>
        </w:rPr>
        <w:drawing>
          <wp:inline distT="0" distB="0" distL="0" distR="0" wp14:anchorId="008F82AD" wp14:editId="43EEC17F">
            <wp:extent cx="3664175" cy="1419149"/>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rotWithShape="1">
                    <a:blip r:embed="rId49"/>
                    <a:srcRect b="39769"/>
                    <a:stretch/>
                  </pic:blipFill>
                  <pic:spPr bwMode="auto">
                    <a:xfrm>
                      <a:off x="0" y="0"/>
                      <a:ext cx="3682979" cy="1426432"/>
                    </a:xfrm>
                    <a:prstGeom prst="rect">
                      <a:avLst/>
                    </a:prstGeom>
                    <a:ln>
                      <a:noFill/>
                    </a:ln>
                    <a:extLst>
                      <a:ext uri="{53640926-AAD7-44D8-BBD7-CCE9431645EC}">
                        <a14:shadowObscured xmlns:a14="http://schemas.microsoft.com/office/drawing/2010/main"/>
                      </a:ext>
                    </a:extLst>
                  </pic:spPr>
                </pic:pic>
              </a:graphicData>
            </a:graphic>
          </wp:inline>
        </w:drawing>
      </w:r>
    </w:p>
    <w:p w14:paraId="231891B5" w14:textId="6F232C28" w:rsidR="00CB3C41" w:rsidRDefault="00C1144C" w:rsidP="00C03CE0">
      <w:pPr>
        <w:jc w:val="both"/>
        <w:rPr>
          <w:lang w:val="en-US"/>
        </w:rPr>
      </w:pPr>
      <w:r>
        <w:rPr>
          <w:lang w:val="en-US"/>
        </w:rPr>
        <w:t xml:space="preserve">Give the </w:t>
      </w:r>
      <w:r w:rsidR="00D6737B">
        <w:rPr>
          <w:lang w:val="en-US"/>
        </w:rPr>
        <w:t>Burp Sequencer</w:t>
      </w:r>
      <w:r>
        <w:rPr>
          <w:lang w:val="en-US"/>
        </w:rPr>
        <w:t xml:space="preserve"> time to complete the analysis on the Session Tokens. </w:t>
      </w:r>
      <w:r w:rsidR="00EF0063">
        <w:rPr>
          <w:lang w:val="en-US"/>
        </w:rPr>
        <w:t xml:space="preserve">Once </w:t>
      </w:r>
      <w:r>
        <w:rPr>
          <w:lang w:val="en-US"/>
        </w:rPr>
        <w:t>the analysis is done, we are informed that the randomness among these 20,000 Session Tokens is extremely poor. You can take time to explore the details under each tab below,</w:t>
      </w:r>
      <w:r w:rsidR="00EF0063">
        <w:rPr>
          <w:lang w:val="en-US"/>
        </w:rPr>
        <w:t xml:space="preserve"> </w:t>
      </w:r>
    </w:p>
    <w:p w14:paraId="27D16740" w14:textId="1116E643" w:rsidR="00551083" w:rsidRDefault="00551083" w:rsidP="00C03CE0">
      <w:pPr>
        <w:jc w:val="both"/>
        <w:rPr>
          <w:lang w:val="en-US"/>
        </w:rPr>
      </w:pPr>
      <w:r>
        <w:rPr>
          <w:noProof/>
        </w:rPr>
        <w:drawing>
          <wp:inline distT="0" distB="0" distL="0" distR="0" wp14:anchorId="368C51D0" wp14:editId="469C42AF">
            <wp:extent cx="5507976" cy="1230923"/>
            <wp:effectExtent l="0" t="0" r="0" b="7620"/>
            <wp:docPr id="63" name="Picture 5" descr="Graphical user interface, text, application, email&#10;&#10;Description automatically generated">
              <a:extLst xmlns:a="http://schemas.openxmlformats.org/drawingml/2006/main">
                <a:ext uri="{FF2B5EF4-FFF2-40B4-BE49-F238E27FC236}">
                  <a16:creationId xmlns:a16="http://schemas.microsoft.com/office/drawing/2014/main" id="{AA28111B-4D14-422F-842D-B73DA1BCE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descr="Graphical user interface, text, application, email&#10;&#10;Description automatically generated">
                      <a:extLst>
                        <a:ext uri="{FF2B5EF4-FFF2-40B4-BE49-F238E27FC236}">
                          <a16:creationId xmlns:a16="http://schemas.microsoft.com/office/drawing/2014/main" id="{AA28111B-4D14-422F-842D-B73DA1BCE6C5}"/>
                        </a:ext>
                      </a:extLst>
                    </pic:cNvPr>
                    <pic:cNvPicPr>
                      <a:picLocks noChangeAspect="1"/>
                    </pic:cNvPicPr>
                  </pic:nvPicPr>
                  <pic:blipFill rotWithShape="1">
                    <a:blip r:embed="rId50"/>
                    <a:srcRect t="47811" r="43053"/>
                    <a:stretch/>
                  </pic:blipFill>
                  <pic:spPr bwMode="auto">
                    <a:xfrm>
                      <a:off x="0" y="0"/>
                      <a:ext cx="5552053" cy="1240773"/>
                    </a:xfrm>
                    <a:prstGeom prst="rect">
                      <a:avLst/>
                    </a:prstGeom>
                    <a:ln>
                      <a:noFill/>
                    </a:ln>
                    <a:extLst>
                      <a:ext uri="{53640926-AAD7-44D8-BBD7-CCE9431645EC}">
                        <a14:shadowObscured xmlns:a14="http://schemas.microsoft.com/office/drawing/2010/main"/>
                      </a:ext>
                    </a:extLst>
                  </pic:spPr>
                </pic:pic>
              </a:graphicData>
            </a:graphic>
          </wp:inline>
        </w:drawing>
      </w:r>
    </w:p>
    <w:p w14:paraId="75DB0776" w14:textId="3199D3CF" w:rsidR="000412A1" w:rsidRDefault="00CB3C41" w:rsidP="00C03CE0">
      <w:pPr>
        <w:jc w:val="both"/>
        <w:rPr>
          <w:lang w:val="en-US"/>
        </w:rPr>
      </w:pPr>
      <w:r>
        <w:rPr>
          <w:noProof/>
        </w:rPr>
        <w:drawing>
          <wp:inline distT="0" distB="0" distL="0" distR="0" wp14:anchorId="20585B9B" wp14:editId="4FB05BC9">
            <wp:extent cx="3691112" cy="3072384"/>
            <wp:effectExtent l="0" t="0" r="508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1"/>
                    <a:stretch>
                      <a:fillRect/>
                    </a:stretch>
                  </pic:blipFill>
                  <pic:spPr>
                    <a:xfrm>
                      <a:off x="0" y="0"/>
                      <a:ext cx="3702299" cy="3081696"/>
                    </a:xfrm>
                    <a:prstGeom prst="rect">
                      <a:avLst/>
                    </a:prstGeom>
                  </pic:spPr>
                </pic:pic>
              </a:graphicData>
            </a:graphic>
          </wp:inline>
        </w:drawing>
      </w:r>
    </w:p>
    <w:p w14:paraId="4316ECC0" w14:textId="60F8ED80" w:rsidR="002A7122" w:rsidRDefault="00C16E78" w:rsidP="00875A6E">
      <w:pPr>
        <w:rPr>
          <w:lang w:val="en-US"/>
        </w:rPr>
      </w:pPr>
      <w:r>
        <w:rPr>
          <w:lang w:val="en-US"/>
        </w:rPr>
        <w:lastRenderedPageBreak/>
        <w:t>Click on “Character-level analysis”</w:t>
      </w:r>
      <w:r w:rsidR="00C1144C">
        <w:rPr>
          <w:lang w:val="en-US"/>
        </w:rPr>
        <w:t xml:space="preserve"> tab</w:t>
      </w:r>
      <w:r w:rsidR="002A7122">
        <w:rPr>
          <w:lang w:val="en-US"/>
        </w:rPr>
        <w:t xml:space="preserve">. </w:t>
      </w:r>
      <w:r w:rsidR="007B04C1">
        <w:rPr>
          <w:lang w:val="en-US"/>
        </w:rPr>
        <w:t xml:space="preserve">If you look closely, </w:t>
      </w:r>
      <w:r w:rsidR="00C1144C">
        <w:rPr>
          <w:lang w:val="en-US"/>
        </w:rPr>
        <w:t xml:space="preserve">WEAKID </w:t>
      </w:r>
      <w:r w:rsidR="005238F6">
        <w:rPr>
          <w:lang w:val="en-US"/>
        </w:rPr>
        <w:t xml:space="preserve">Session Token </w:t>
      </w:r>
      <w:r w:rsidR="00C1144C">
        <w:rPr>
          <w:lang w:val="en-US"/>
        </w:rPr>
        <w:t>is made up of 18 numbers. You will notice in the bar chart</w:t>
      </w:r>
      <w:r w:rsidR="00080195">
        <w:rPr>
          <w:lang w:val="en-US"/>
        </w:rPr>
        <w:t xml:space="preserve"> below</w:t>
      </w:r>
      <w:r w:rsidR="00C1144C">
        <w:rPr>
          <w:lang w:val="en-US"/>
        </w:rPr>
        <w:t>, that o</w:t>
      </w:r>
      <w:r w:rsidR="002A7122" w:rsidRPr="00C16E78">
        <w:rPr>
          <w:lang w:val="en-US"/>
        </w:rPr>
        <w:t>nly</w:t>
      </w:r>
      <w:r w:rsidR="002A7122">
        <w:rPr>
          <w:lang w:val="en-US"/>
        </w:rPr>
        <w:t xml:space="preserve"> the</w:t>
      </w:r>
      <w:r w:rsidR="002A7122" w:rsidRPr="00C16E78">
        <w:rPr>
          <w:lang w:val="en-US"/>
        </w:rPr>
        <w:t xml:space="preserve"> </w:t>
      </w:r>
      <w:r w:rsidR="00C1144C">
        <w:rPr>
          <w:lang w:val="en-US"/>
        </w:rPr>
        <w:t>3</w:t>
      </w:r>
      <w:r w:rsidR="00C1144C" w:rsidRPr="00C1144C">
        <w:rPr>
          <w:vertAlign w:val="superscript"/>
          <w:lang w:val="en-US"/>
        </w:rPr>
        <w:t>rd</w:t>
      </w:r>
      <w:r w:rsidR="002A7122">
        <w:rPr>
          <w:lang w:val="en-US"/>
        </w:rPr>
        <w:t xml:space="preserve">, </w:t>
      </w:r>
      <w:r w:rsidR="00C1144C">
        <w:rPr>
          <w:lang w:val="en-US"/>
        </w:rPr>
        <w:t>4</w:t>
      </w:r>
      <w:r w:rsidR="002A7122" w:rsidRPr="00C16E78">
        <w:rPr>
          <w:vertAlign w:val="superscript"/>
          <w:lang w:val="en-US"/>
        </w:rPr>
        <w:t>th</w:t>
      </w:r>
      <w:r w:rsidR="002A7122" w:rsidRPr="00C16E78">
        <w:rPr>
          <w:lang w:val="en-US"/>
        </w:rPr>
        <w:t xml:space="preserve">, </w:t>
      </w:r>
      <w:r w:rsidR="005238F6" w:rsidRPr="00C16E78">
        <w:rPr>
          <w:lang w:val="en-US"/>
        </w:rPr>
        <w:t>17</w:t>
      </w:r>
      <w:r w:rsidR="005238F6" w:rsidRPr="00C16E78">
        <w:rPr>
          <w:vertAlign w:val="superscript"/>
          <w:lang w:val="en-US"/>
        </w:rPr>
        <w:t>th</w:t>
      </w:r>
      <w:r w:rsidR="005238F6">
        <w:rPr>
          <w:lang w:val="en-US"/>
        </w:rPr>
        <w:t xml:space="preserve">, </w:t>
      </w:r>
      <w:r w:rsidR="002A7122" w:rsidRPr="00C16E78">
        <w:rPr>
          <w:lang w:val="en-US"/>
        </w:rPr>
        <w:t>and 18</w:t>
      </w:r>
      <w:r w:rsidR="002A7122" w:rsidRPr="00C16E78">
        <w:rPr>
          <w:vertAlign w:val="superscript"/>
          <w:lang w:val="en-US"/>
        </w:rPr>
        <w:t>th</w:t>
      </w:r>
      <w:r w:rsidR="002A7122" w:rsidRPr="00C16E78">
        <w:rPr>
          <w:lang w:val="en-US"/>
        </w:rPr>
        <w:t xml:space="preserve"> </w:t>
      </w:r>
      <w:r w:rsidR="00C1144C">
        <w:rPr>
          <w:lang w:val="en-US"/>
        </w:rPr>
        <w:t xml:space="preserve">position </w:t>
      </w:r>
      <w:r w:rsidR="002A7122" w:rsidRPr="00C16E78">
        <w:rPr>
          <w:lang w:val="en-US"/>
        </w:rPr>
        <w:t>number</w:t>
      </w:r>
      <w:r w:rsidR="00C1144C">
        <w:rPr>
          <w:lang w:val="en-US"/>
        </w:rPr>
        <w:t>s in the WEAKID indicate some level of randomness, with 18</w:t>
      </w:r>
      <w:r w:rsidR="00C1144C" w:rsidRPr="00C1144C">
        <w:rPr>
          <w:vertAlign w:val="superscript"/>
          <w:lang w:val="en-US"/>
        </w:rPr>
        <w:t>th</w:t>
      </w:r>
      <w:r w:rsidR="00C1144C">
        <w:rPr>
          <w:lang w:val="en-US"/>
        </w:rPr>
        <w:t xml:space="preserve"> position number being the most random number among all the other position numbers in the WEAKID.</w:t>
      </w:r>
      <w:r w:rsidR="007B04C1">
        <w:rPr>
          <w:lang w:val="en-US"/>
        </w:rPr>
        <w:t xml:space="preserve"> </w:t>
      </w:r>
      <w:r w:rsidR="009728E3">
        <w:rPr>
          <w:lang w:val="en-US"/>
        </w:rPr>
        <w:t xml:space="preserve">This is the reason why </w:t>
      </w:r>
      <w:r w:rsidR="00080195">
        <w:rPr>
          <w:lang w:val="en-US"/>
        </w:rPr>
        <w:t xml:space="preserve">the </w:t>
      </w:r>
      <w:r w:rsidR="005238F6">
        <w:rPr>
          <w:lang w:val="en-US"/>
        </w:rPr>
        <w:t>Burp S</w:t>
      </w:r>
      <w:r w:rsidR="00282F49">
        <w:rPr>
          <w:lang w:val="en-US"/>
        </w:rPr>
        <w:t>equencer has determined that the randomness among the collected 20,000 Session Tokens is extremely poor.</w:t>
      </w:r>
      <w:r w:rsidR="00875A6E">
        <w:rPr>
          <w:lang w:val="en-US"/>
        </w:rPr>
        <w:t xml:space="preserve"> </w:t>
      </w:r>
      <w:r w:rsidR="007B04C1">
        <w:rPr>
          <w:lang w:val="en-US"/>
        </w:rPr>
        <w:t>Hooray!</w:t>
      </w:r>
      <w:r w:rsidR="00875A6E">
        <w:rPr>
          <w:lang w:val="en-US"/>
        </w:rPr>
        <w:t xml:space="preserve"> we have</w:t>
      </w:r>
      <w:r w:rsidR="00B81709">
        <w:rPr>
          <w:lang w:val="en-US"/>
        </w:rPr>
        <w:t xml:space="preserve"> </w:t>
      </w:r>
      <w:r w:rsidR="009728E3">
        <w:rPr>
          <w:lang w:val="en-US"/>
        </w:rPr>
        <w:t>“</w:t>
      </w:r>
      <w:r w:rsidR="00875A6E">
        <w:rPr>
          <w:lang w:val="en-US"/>
        </w:rPr>
        <w:t>Discovered</w:t>
      </w:r>
      <w:r w:rsidR="009728E3">
        <w:rPr>
          <w:lang w:val="en-US"/>
        </w:rPr>
        <w:t>”</w:t>
      </w:r>
      <w:r w:rsidR="00875A6E">
        <w:rPr>
          <w:lang w:val="en-US"/>
        </w:rPr>
        <w:t xml:space="preserve"> a Session Vulnerability in the “Hijack a Session” page of the </w:t>
      </w:r>
      <w:r w:rsidR="009C375F" w:rsidRPr="009C375F">
        <w:rPr>
          <w:lang w:val="en-US"/>
        </w:rPr>
        <w:t>http://OWASPBWA_IP/WebGoat</w:t>
      </w:r>
      <w:r w:rsidR="009C375F">
        <w:rPr>
          <w:lang w:val="en-US"/>
        </w:rPr>
        <w:t xml:space="preserve"> website</w:t>
      </w:r>
      <w:r w:rsidR="00875A6E">
        <w:rPr>
          <w:lang w:val="en-US"/>
        </w:rPr>
        <w:t xml:space="preserve">. </w:t>
      </w:r>
      <w:r w:rsidR="00B81709">
        <w:rPr>
          <w:lang w:val="en-US"/>
        </w:rPr>
        <w:t>Now, i</w:t>
      </w:r>
      <w:r w:rsidR="00514C80">
        <w:rPr>
          <w:lang w:val="en-US"/>
        </w:rPr>
        <w:t>t’s time to exploit this</w:t>
      </w:r>
      <w:r w:rsidR="00E83FC2">
        <w:rPr>
          <w:lang w:val="en-US"/>
        </w:rPr>
        <w:t xml:space="preserve"> Session Vulnerability.</w:t>
      </w:r>
    </w:p>
    <w:p w14:paraId="1D410499" w14:textId="2F539C94" w:rsidR="00C16E78" w:rsidRDefault="00C16E78" w:rsidP="00C03CE0">
      <w:pPr>
        <w:jc w:val="both"/>
        <w:rPr>
          <w:lang w:val="en-US"/>
        </w:rPr>
      </w:pPr>
      <w:r>
        <w:rPr>
          <w:noProof/>
        </w:rPr>
        <w:drawing>
          <wp:inline distT="0" distB="0" distL="0" distR="0" wp14:anchorId="10226073" wp14:editId="4497C7E7">
            <wp:extent cx="3491941" cy="2874874"/>
            <wp:effectExtent l="0" t="0" r="0" b="190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52"/>
                    <a:stretch>
                      <a:fillRect/>
                    </a:stretch>
                  </pic:blipFill>
                  <pic:spPr>
                    <a:xfrm>
                      <a:off x="0" y="0"/>
                      <a:ext cx="3500713" cy="2882096"/>
                    </a:xfrm>
                    <a:prstGeom prst="rect">
                      <a:avLst/>
                    </a:prstGeom>
                  </pic:spPr>
                </pic:pic>
              </a:graphicData>
            </a:graphic>
          </wp:inline>
        </w:drawing>
      </w:r>
    </w:p>
    <w:p w14:paraId="35AAB8A0" w14:textId="77777777" w:rsidR="00FA19C7" w:rsidRDefault="00FA19C7" w:rsidP="00C03CE0">
      <w:pPr>
        <w:jc w:val="both"/>
        <w:rPr>
          <w:lang w:val="en-US"/>
        </w:rPr>
      </w:pPr>
    </w:p>
    <w:p w14:paraId="4E72C89C" w14:textId="71968B31" w:rsidR="00B43821" w:rsidRDefault="007B2FB7" w:rsidP="00E634D8">
      <w:pPr>
        <w:pStyle w:val="Heading2"/>
        <w:rPr>
          <w:lang w:val="en-US"/>
        </w:rPr>
      </w:pPr>
      <w:bookmarkStart w:id="14" w:name="_Toc117835718"/>
      <w:r>
        <w:rPr>
          <w:lang w:val="en-US"/>
        </w:rPr>
        <w:t xml:space="preserve">Exploitation </w:t>
      </w:r>
      <w:r w:rsidRPr="007B2FB7">
        <w:rPr>
          <w:lang w:val="en-US"/>
        </w:rPr>
        <w:t xml:space="preserve">of Session Vulnerability in WordPress Website using Burp </w:t>
      </w:r>
      <w:r w:rsidR="00117B25">
        <w:rPr>
          <w:lang w:val="en-US"/>
        </w:rPr>
        <w:t>Intruder</w:t>
      </w:r>
      <w:bookmarkEnd w:id="14"/>
    </w:p>
    <w:p w14:paraId="675C00D3" w14:textId="77777777" w:rsidR="005C02AE" w:rsidRDefault="005C02AE" w:rsidP="00C03CE0">
      <w:pPr>
        <w:jc w:val="both"/>
        <w:rPr>
          <w:lang w:val="en-US"/>
        </w:rPr>
      </w:pPr>
    </w:p>
    <w:p w14:paraId="1E754F85" w14:textId="1B606F2B" w:rsidR="00682BCA" w:rsidRDefault="00682BCA" w:rsidP="00C03CE0">
      <w:pPr>
        <w:jc w:val="both"/>
        <w:rPr>
          <w:lang w:val="en-US"/>
        </w:rPr>
      </w:pPr>
      <w:r>
        <w:rPr>
          <w:lang w:val="en-US"/>
        </w:rPr>
        <w:t xml:space="preserve">Click “Save tokens” </w:t>
      </w:r>
      <w:r w:rsidR="002314AA">
        <w:rPr>
          <w:lang w:val="en-US"/>
        </w:rPr>
        <w:t xml:space="preserve">and save the collected 20,000 Session </w:t>
      </w:r>
      <w:r w:rsidR="00446D80">
        <w:rPr>
          <w:lang w:val="en-US"/>
        </w:rPr>
        <w:t>T</w:t>
      </w:r>
      <w:r w:rsidR="002314AA">
        <w:rPr>
          <w:lang w:val="en-US"/>
        </w:rPr>
        <w:t xml:space="preserve">okens </w:t>
      </w:r>
      <w:r>
        <w:rPr>
          <w:lang w:val="en-US"/>
        </w:rPr>
        <w:t>on the “Desktop”</w:t>
      </w:r>
      <w:r w:rsidR="002B016A">
        <w:rPr>
          <w:lang w:val="en-US"/>
        </w:rPr>
        <w:t xml:space="preserve"> as </w:t>
      </w:r>
      <w:r w:rsidR="002B016A" w:rsidRPr="002B016A">
        <w:rPr>
          <w:highlight w:val="yellow"/>
          <w:lang w:val="en-US"/>
        </w:rPr>
        <w:t>webgoat_tokens.txt</w:t>
      </w:r>
      <w:r w:rsidR="005C02AE">
        <w:rPr>
          <w:lang w:val="en-US"/>
        </w:rPr>
        <w:t>.</w:t>
      </w:r>
      <w:r w:rsidR="00D40DB3">
        <w:rPr>
          <w:lang w:val="en-US"/>
        </w:rPr>
        <w:t xml:space="preserve"> (Click the tiny house icon</w:t>
      </w:r>
      <w:r w:rsidR="002B016A">
        <w:rPr>
          <w:lang w:val="en-US"/>
        </w:rPr>
        <w:t xml:space="preserve"> on the right to quickly navigate to the “Desktop”</w:t>
      </w:r>
      <w:r w:rsidR="00D40DB3">
        <w:rPr>
          <w:lang w:val="en-US"/>
        </w:rPr>
        <w:t>)</w:t>
      </w:r>
    </w:p>
    <w:p w14:paraId="6B139416" w14:textId="5B18DDFA" w:rsidR="00682BCA" w:rsidRDefault="00682BCA" w:rsidP="00C03CE0">
      <w:pPr>
        <w:jc w:val="both"/>
        <w:rPr>
          <w:lang w:val="en-US"/>
        </w:rPr>
      </w:pPr>
      <w:r>
        <w:rPr>
          <w:noProof/>
        </w:rPr>
        <w:drawing>
          <wp:inline distT="0" distB="0" distL="0" distR="0" wp14:anchorId="6408AECA" wp14:editId="5FC88EFA">
            <wp:extent cx="3589144" cy="3174797"/>
            <wp:effectExtent l="0" t="0" r="0" b="698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53"/>
                    <a:stretch>
                      <a:fillRect/>
                    </a:stretch>
                  </pic:blipFill>
                  <pic:spPr>
                    <a:xfrm>
                      <a:off x="0" y="0"/>
                      <a:ext cx="3596907" cy="3181664"/>
                    </a:xfrm>
                    <a:prstGeom prst="rect">
                      <a:avLst/>
                    </a:prstGeom>
                  </pic:spPr>
                </pic:pic>
              </a:graphicData>
            </a:graphic>
          </wp:inline>
        </w:drawing>
      </w:r>
    </w:p>
    <w:p w14:paraId="0336E8AB" w14:textId="494D555A" w:rsidR="00551083" w:rsidRDefault="00A13E15" w:rsidP="00C16E78">
      <w:pPr>
        <w:jc w:val="both"/>
      </w:pPr>
      <w:r>
        <w:lastRenderedPageBreak/>
        <w:t>Right click on the Desktop and select “Open Terminal Here”</w:t>
      </w:r>
    </w:p>
    <w:p w14:paraId="36D04266" w14:textId="66A78FFA" w:rsidR="00A13E15" w:rsidRDefault="00A13E15" w:rsidP="00C16E78">
      <w:pPr>
        <w:jc w:val="both"/>
      </w:pPr>
      <w:r>
        <w:rPr>
          <w:noProof/>
        </w:rPr>
        <w:drawing>
          <wp:inline distT="0" distB="0" distL="0" distR="0" wp14:anchorId="2781723B" wp14:editId="6832AF36">
            <wp:extent cx="3035808" cy="2912370"/>
            <wp:effectExtent l="0" t="0" r="0" b="254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4"/>
                    <a:stretch>
                      <a:fillRect/>
                    </a:stretch>
                  </pic:blipFill>
                  <pic:spPr>
                    <a:xfrm>
                      <a:off x="0" y="0"/>
                      <a:ext cx="3046495" cy="2922622"/>
                    </a:xfrm>
                    <a:prstGeom prst="rect">
                      <a:avLst/>
                    </a:prstGeom>
                  </pic:spPr>
                </pic:pic>
              </a:graphicData>
            </a:graphic>
          </wp:inline>
        </w:drawing>
      </w:r>
    </w:p>
    <w:p w14:paraId="454B489B" w14:textId="110AF13A" w:rsidR="00A13E15" w:rsidRDefault="00734F2B" w:rsidP="00C16E78">
      <w:pPr>
        <w:jc w:val="both"/>
      </w:pPr>
      <w:r>
        <w:t xml:space="preserve">Sort the 20,000 Tokens </w:t>
      </w:r>
      <w:r w:rsidR="000D62CC">
        <w:t xml:space="preserve">in ascending order </w:t>
      </w:r>
      <w:r>
        <w:t>by t</w:t>
      </w:r>
      <w:r w:rsidR="00A13E15">
        <w:t>yp</w:t>
      </w:r>
      <w:r>
        <w:t>ing</w:t>
      </w:r>
      <w:r w:rsidR="00A13E15">
        <w:t xml:space="preserve"> in the Terminal the following command and press Enter:</w:t>
      </w:r>
    </w:p>
    <w:p w14:paraId="51498ECD" w14:textId="4CA32869" w:rsidR="00A13E15" w:rsidRPr="00A13E15" w:rsidRDefault="00A13E15" w:rsidP="00C16E78">
      <w:pPr>
        <w:jc w:val="both"/>
        <w:rPr>
          <w:rFonts w:ascii="Consolas" w:hAnsi="Consolas"/>
        </w:rPr>
      </w:pPr>
      <w:r w:rsidRPr="00A13E15">
        <w:rPr>
          <w:rFonts w:ascii="Consolas" w:hAnsi="Consolas"/>
          <w:highlight w:val="yellow"/>
        </w:rPr>
        <w:t>sort webgoat_tokens.txt</w:t>
      </w:r>
    </w:p>
    <w:p w14:paraId="2A522F12" w14:textId="611BBDC6" w:rsidR="00A13E15" w:rsidRDefault="00A13E15" w:rsidP="00C16E78">
      <w:pPr>
        <w:jc w:val="both"/>
      </w:pPr>
      <w:r>
        <w:rPr>
          <w:noProof/>
        </w:rPr>
        <w:drawing>
          <wp:inline distT="0" distB="0" distL="0" distR="0" wp14:anchorId="47A4500C" wp14:editId="36FEABAB">
            <wp:extent cx="2553005" cy="760055"/>
            <wp:effectExtent l="0" t="0" r="0" b="254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55"/>
                    <a:stretch>
                      <a:fillRect/>
                    </a:stretch>
                  </pic:blipFill>
                  <pic:spPr>
                    <a:xfrm>
                      <a:off x="0" y="0"/>
                      <a:ext cx="2563991" cy="763326"/>
                    </a:xfrm>
                    <a:prstGeom prst="rect">
                      <a:avLst/>
                    </a:prstGeom>
                  </pic:spPr>
                </pic:pic>
              </a:graphicData>
            </a:graphic>
          </wp:inline>
        </w:drawing>
      </w:r>
    </w:p>
    <w:p w14:paraId="4D151566" w14:textId="29BDD3FB" w:rsidR="00E12725" w:rsidRDefault="00C74ACD" w:rsidP="00C16E78">
      <w:pPr>
        <w:jc w:val="both"/>
      </w:pPr>
      <w:r>
        <w:rPr>
          <w:noProof/>
        </w:rPr>
        <w:drawing>
          <wp:inline distT="0" distB="0" distL="0" distR="0" wp14:anchorId="3B8AA91B" wp14:editId="3038486A">
            <wp:extent cx="1176296" cy="2904134"/>
            <wp:effectExtent l="0" t="0" r="508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rotWithShape="1">
                    <a:blip r:embed="rId56"/>
                    <a:srcRect b="39138"/>
                    <a:stretch/>
                  </pic:blipFill>
                  <pic:spPr bwMode="auto">
                    <a:xfrm>
                      <a:off x="0" y="0"/>
                      <a:ext cx="1179473" cy="2911977"/>
                    </a:xfrm>
                    <a:prstGeom prst="rect">
                      <a:avLst/>
                    </a:prstGeom>
                    <a:ln>
                      <a:noFill/>
                    </a:ln>
                    <a:extLst>
                      <a:ext uri="{53640926-AAD7-44D8-BBD7-CCE9431645EC}">
                        <a14:shadowObscured xmlns:a14="http://schemas.microsoft.com/office/drawing/2010/main"/>
                      </a:ext>
                    </a:extLst>
                  </pic:spPr>
                </pic:pic>
              </a:graphicData>
            </a:graphic>
          </wp:inline>
        </w:drawing>
      </w:r>
    </w:p>
    <w:p w14:paraId="5479FFEA" w14:textId="77777777" w:rsidR="00E12725" w:rsidRDefault="00A13E15" w:rsidP="00C16E78">
      <w:pPr>
        <w:jc w:val="both"/>
      </w:pPr>
      <w:r>
        <w:t xml:space="preserve">You will notice </w:t>
      </w:r>
      <w:r w:rsidR="00E12725">
        <w:t xml:space="preserve">predictable </w:t>
      </w:r>
      <w:r w:rsidR="006A3F7E">
        <w:t xml:space="preserve">pattern to these </w:t>
      </w:r>
      <w:r w:rsidR="00E12725">
        <w:t>Session T</w:t>
      </w:r>
      <w:r w:rsidR="006A3F7E">
        <w:t>okens</w:t>
      </w:r>
      <w:r w:rsidR="00E12725">
        <w:t>,</w:t>
      </w:r>
      <w:r w:rsidR="006A3F7E">
        <w:t xml:space="preserve"> and </w:t>
      </w:r>
      <w:r w:rsidR="00E12725">
        <w:t>if you study them more closely you will also observe that</w:t>
      </w:r>
      <w:r w:rsidR="006A3F7E">
        <w:t xml:space="preserve"> there </w:t>
      </w:r>
      <w:r>
        <w:t>are some gaps in the sequence</w:t>
      </w:r>
      <w:r w:rsidR="00E12725">
        <w:t xml:space="preserve"> </w:t>
      </w:r>
      <w:r w:rsidR="00E12725" w:rsidRPr="00E12725">
        <w:t xml:space="preserve">(Note: Your </w:t>
      </w:r>
      <w:r w:rsidR="00E12725">
        <w:t>Session Tokens</w:t>
      </w:r>
      <w:r w:rsidR="00E12725" w:rsidRPr="00E12725">
        <w:t xml:space="preserve"> will be different from th</w:t>
      </w:r>
      <w:r w:rsidR="00E12725">
        <w:t>ose</w:t>
      </w:r>
      <w:r w:rsidR="00E12725" w:rsidRPr="00E12725">
        <w:t xml:space="preserve"> seen in the screenshot </w:t>
      </w:r>
      <w:r w:rsidR="00E12725">
        <w:t>above</w:t>
      </w:r>
      <w:r w:rsidR="00E12725" w:rsidRPr="00E12725">
        <w:t>)</w:t>
      </w:r>
      <w:r w:rsidR="00E12725">
        <w:t xml:space="preserve">. </w:t>
      </w:r>
    </w:p>
    <w:p w14:paraId="3CDC60D6" w14:textId="77777777" w:rsidR="00E12725" w:rsidRDefault="00E12725" w:rsidP="00C16E78">
      <w:pPr>
        <w:jc w:val="both"/>
      </w:pPr>
    </w:p>
    <w:p w14:paraId="576F326C" w14:textId="7D64EF34" w:rsidR="00E12725" w:rsidRDefault="00E12725" w:rsidP="00C16E78">
      <w:pPr>
        <w:jc w:val="both"/>
        <w:rPr>
          <w:lang w:val="en-US"/>
        </w:rPr>
      </w:pPr>
      <w:r>
        <w:lastRenderedPageBreak/>
        <w:t>F</w:t>
      </w:r>
      <w:r w:rsidR="00A13E15">
        <w:t>or example</w:t>
      </w:r>
      <w:r>
        <w:t>,</w:t>
      </w:r>
      <w:r w:rsidR="00A13E15">
        <w:t xml:space="preserve"> </w:t>
      </w:r>
      <w:r w:rsidR="00E604B2">
        <w:t xml:space="preserve">in the above screenshot of Session Tokens, 2 Session Tokens are highlighted in yellow colour, if you look closely, </w:t>
      </w:r>
      <w:r>
        <w:t xml:space="preserve">between these 2 Session Tokens, one Session Token is missing. This </w:t>
      </w:r>
      <w:r w:rsidR="00E536CC">
        <w:t xml:space="preserve">indicates </w:t>
      </w:r>
      <w:r>
        <w:t>that our Burp Sequencer</w:t>
      </w:r>
      <w:r w:rsidR="009C2E7C">
        <w:t xml:space="preserve"> </w:t>
      </w:r>
      <w:r w:rsidR="00E536CC">
        <w:t>did not</w:t>
      </w:r>
      <w:r>
        <w:t xml:space="preserve"> receive this missing Session Token from the </w:t>
      </w:r>
      <w:r w:rsidR="00E536CC" w:rsidRPr="00E536CC">
        <w:rPr>
          <w:lang w:val="en-US"/>
        </w:rPr>
        <w:t>http://OWASPBWA_IP/WebGoat</w:t>
      </w:r>
      <w:r w:rsidR="00E536CC">
        <w:rPr>
          <w:lang w:val="en-US"/>
        </w:rPr>
        <w:t xml:space="preserve"> webserver. </w:t>
      </w:r>
      <w:r w:rsidR="00E604B2">
        <w:rPr>
          <w:lang w:val="en-US"/>
        </w:rPr>
        <w:t>This means that the webserver could have</w:t>
      </w:r>
      <w:r w:rsidR="009C2E7C">
        <w:rPr>
          <w:lang w:val="en-US"/>
        </w:rPr>
        <w:t xml:space="preserve"> already</w:t>
      </w:r>
      <w:r w:rsidR="00E604B2">
        <w:rPr>
          <w:lang w:val="en-US"/>
        </w:rPr>
        <w:t xml:space="preserve"> given this missing Session Token to a legitimate user of the “Hijack a Session” webpage. If we </w:t>
      </w:r>
      <w:r w:rsidR="009C2E7C">
        <w:rPr>
          <w:lang w:val="en-US"/>
        </w:rPr>
        <w:t>can</w:t>
      </w:r>
      <w:r w:rsidR="00E604B2">
        <w:rPr>
          <w:lang w:val="en-US"/>
        </w:rPr>
        <w:t xml:space="preserve"> correctly resolve this missing Session Token, we can become this legitimate user, thus exploiting this session vulnerability.</w:t>
      </w:r>
    </w:p>
    <w:p w14:paraId="76FB214D" w14:textId="3A55EA5D" w:rsidR="00E604B2" w:rsidRDefault="00E604B2" w:rsidP="00C16E78">
      <w:pPr>
        <w:jc w:val="both"/>
        <w:rPr>
          <w:lang w:val="en-US"/>
        </w:rPr>
      </w:pPr>
      <w:r>
        <w:rPr>
          <w:lang w:val="en-US"/>
        </w:rPr>
        <w:t>Let us further deconstruct this understanding</w:t>
      </w:r>
      <w:r w:rsidR="009C2E7C">
        <w:rPr>
          <w:lang w:val="en-US"/>
        </w:rPr>
        <w:t>.</w:t>
      </w:r>
      <w:r w:rsidR="00C74ACD">
        <w:rPr>
          <w:lang w:val="en-US"/>
        </w:rPr>
        <w:t xml:space="preserve"> [NOTE: For ease of doing this exploitation, pick a range in your Session Tokens, where the missing Session Token has ending 2-digits that need to </w:t>
      </w:r>
      <w:r w:rsidR="00BE1F92">
        <w:rPr>
          <w:lang w:val="en-US"/>
        </w:rPr>
        <w:t>be resolved</w:t>
      </w:r>
      <w:r w:rsidR="00C74ACD">
        <w:rPr>
          <w:lang w:val="en-US"/>
        </w:rPr>
        <w:t>.]</w:t>
      </w:r>
    </w:p>
    <w:tbl>
      <w:tblPr>
        <w:tblStyle w:val="TableGrid"/>
        <w:tblW w:w="0" w:type="auto"/>
        <w:tblLook w:val="04A0" w:firstRow="1" w:lastRow="0" w:firstColumn="1" w:lastColumn="0" w:noHBand="0" w:noVBand="1"/>
      </w:tblPr>
      <w:tblGrid>
        <w:gridCol w:w="2405"/>
        <w:gridCol w:w="6611"/>
      </w:tblGrid>
      <w:tr w:rsidR="000948BC" w14:paraId="2896B7BF" w14:textId="77777777" w:rsidTr="000948BC">
        <w:tc>
          <w:tcPr>
            <w:tcW w:w="2405" w:type="dxa"/>
            <w:vAlign w:val="center"/>
          </w:tcPr>
          <w:p w14:paraId="47FCD6C7" w14:textId="488A30CF" w:rsidR="000948BC" w:rsidRDefault="00C74ACD" w:rsidP="000948BC">
            <w:r w:rsidRPr="00C74ACD">
              <w:rPr>
                <w:highlight w:val="yellow"/>
              </w:rPr>
              <w:t>56230-16668251871</w:t>
            </w:r>
            <w:r w:rsidRPr="00DC4F54">
              <w:rPr>
                <w:b/>
                <w:bCs/>
                <w:highlight w:val="yellow"/>
              </w:rPr>
              <w:t>0</w:t>
            </w:r>
            <w:r w:rsidRPr="00C74ACD">
              <w:rPr>
                <w:b/>
                <w:bCs/>
                <w:highlight w:val="yellow"/>
              </w:rPr>
              <w:t>6</w:t>
            </w:r>
          </w:p>
        </w:tc>
        <w:tc>
          <w:tcPr>
            <w:tcW w:w="6611" w:type="dxa"/>
            <w:vAlign w:val="center"/>
          </w:tcPr>
          <w:p w14:paraId="49C869FC" w14:textId="0BDF152D" w:rsidR="000948BC" w:rsidRDefault="000948BC" w:rsidP="000948BC">
            <w:r>
              <w:t>Collected by Burp Sequencer</w:t>
            </w:r>
          </w:p>
        </w:tc>
      </w:tr>
      <w:tr w:rsidR="000948BC" w14:paraId="7040E2BD" w14:textId="77777777" w:rsidTr="000948BC">
        <w:tc>
          <w:tcPr>
            <w:tcW w:w="2405" w:type="dxa"/>
            <w:vAlign w:val="center"/>
          </w:tcPr>
          <w:p w14:paraId="3913F400" w14:textId="26FF9E6C" w:rsidR="000948BC" w:rsidRDefault="00C74ACD" w:rsidP="000948BC">
            <w:r w:rsidRPr="00C74ACD">
              <w:t>5623</w:t>
            </w:r>
            <w:r w:rsidRPr="00C74ACD">
              <w:rPr>
                <w:b/>
                <w:bCs/>
                <w:color w:val="FF0000"/>
              </w:rPr>
              <w:t>1</w:t>
            </w:r>
            <w:r w:rsidRPr="00C74ACD">
              <w:t>-16668251871</w:t>
            </w:r>
            <w:r w:rsidR="00941CED">
              <w:rPr>
                <w:b/>
                <w:bCs/>
                <w:color w:val="FF0000"/>
              </w:rPr>
              <w:t>XY</w:t>
            </w:r>
          </w:p>
        </w:tc>
        <w:tc>
          <w:tcPr>
            <w:tcW w:w="6611" w:type="dxa"/>
            <w:vAlign w:val="center"/>
          </w:tcPr>
          <w:p w14:paraId="4D848721" w14:textId="1BE10F6D" w:rsidR="000948BC" w:rsidRDefault="000948BC" w:rsidP="000948BC">
            <w:r>
              <w:t xml:space="preserve">Missing Session Token – By following the </w:t>
            </w:r>
            <w:r w:rsidR="009C2E7C">
              <w:t>sequence, we</w:t>
            </w:r>
            <w:r>
              <w:t xml:space="preserve"> can accurately predict the 5</w:t>
            </w:r>
            <w:r w:rsidRPr="000948BC">
              <w:rPr>
                <w:vertAlign w:val="superscript"/>
              </w:rPr>
              <w:t>th</w:t>
            </w:r>
            <w:r>
              <w:t xml:space="preserve"> position number to be a “1”, however we are not able to predict the </w:t>
            </w:r>
            <w:r w:rsidR="002F7B1A">
              <w:t xml:space="preserve">last </w:t>
            </w:r>
            <w:r w:rsidR="00C74ACD">
              <w:t>2</w:t>
            </w:r>
            <w:r w:rsidR="00A552B3">
              <w:t xml:space="preserve"> </w:t>
            </w:r>
            <w:r w:rsidR="009C2E7C">
              <w:t>digit</w:t>
            </w:r>
            <w:r w:rsidR="00A552B3">
              <w:t>s:</w:t>
            </w:r>
            <w:r>
              <w:t xml:space="preserve"> </w:t>
            </w:r>
            <w:r w:rsidR="00A552B3">
              <w:t>the 17</w:t>
            </w:r>
            <w:r w:rsidR="00A552B3" w:rsidRPr="00A552B3">
              <w:rPr>
                <w:vertAlign w:val="superscript"/>
              </w:rPr>
              <w:t>th</w:t>
            </w:r>
            <w:r w:rsidR="00A552B3">
              <w:t xml:space="preserve"> position</w:t>
            </w:r>
            <w:r w:rsidR="00941CED">
              <w:t xml:space="preserve"> (</w:t>
            </w:r>
            <w:r w:rsidR="00941CED" w:rsidRPr="00941CED">
              <w:rPr>
                <w:b/>
                <w:bCs/>
                <w:color w:val="FF0000"/>
              </w:rPr>
              <w:t>X</w:t>
            </w:r>
            <w:r w:rsidR="00941CED">
              <w:t>)</w:t>
            </w:r>
            <w:r w:rsidR="00A552B3">
              <w:t xml:space="preserve"> number could be either 0 or 1, whereas the 18</w:t>
            </w:r>
            <w:r w:rsidR="00A552B3" w:rsidRPr="00A552B3">
              <w:rPr>
                <w:vertAlign w:val="superscript"/>
              </w:rPr>
              <w:t>th</w:t>
            </w:r>
            <w:r w:rsidR="00A552B3">
              <w:t xml:space="preserve"> position</w:t>
            </w:r>
            <w:r w:rsidR="00941CED">
              <w:t xml:space="preserve"> (</w:t>
            </w:r>
            <w:r w:rsidR="00941CED" w:rsidRPr="00941CED">
              <w:rPr>
                <w:b/>
                <w:bCs/>
                <w:color w:val="FF0000"/>
              </w:rPr>
              <w:t>Y</w:t>
            </w:r>
            <w:r w:rsidR="00941CED">
              <w:t>)</w:t>
            </w:r>
            <w:r w:rsidR="00A552B3">
              <w:t xml:space="preserve"> number could be any number between 0 ~ 9</w:t>
            </w:r>
            <w:r>
              <w:t>.</w:t>
            </w:r>
          </w:p>
        </w:tc>
      </w:tr>
      <w:tr w:rsidR="000948BC" w14:paraId="3C6BBDDA" w14:textId="77777777" w:rsidTr="000948BC">
        <w:tc>
          <w:tcPr>
            <w:tcW w:w="2405" w:type="dxa"/>
            <w:vAlign w:val="center"/>
          </w:tcPr>
          <w:p w14:paraId="04476021" w14:textId="7595FFDC" w:rsidR="000948BC" w:rsidRDefault="00C74ACD" w:rsidP="000948BC">
            <w:r w:rsidRPr="00C74ACD">
              <w:rPr>
                <w:highlight w:val="yellow"/>
              </w:rPr>
              <w:t>56232-16668251871</w:t>
            </w:r>
            <w:r w:rsidRPr="00BE1F92">
              <w:rPr>
                <w:b/>
                <w:bCs/>
                <w:highlight w:val="yellow"/>
              </w:rPr>
              <w:t>1</w:t>
            </w:r>
            <w:r w:rsidRPr="00C74ACD">
              <w:rPr>
                <w:b/>
                <w:bCs/>
                <w:highlight w:val="yellow"/>
              </w:rPr>
              <w:t>7</w:t>
            </w:r>
          </w:p>
        </w:tc>
        <w:tc>
          <w:tcPr>
            <w:tcW w:w="6611" w:type="dxa"/>
            <w:vAlign w:val="center"/>
          </w:tcPr>
          <w:p w14:paraId="413F8204" w14:textId="01BF7071" w:rsidR="000948BC" w:rsidRDefault="000948BC" w:rsidP="000948BC">
            <w:r>
              <w:t>Collected by Burp Sequencer</w:t>
            </w:r>
          </w:p>
        </w:tc>
      </w:tr>
    </w:tbl>
    <w:p w14:paraId="0F23DFEB" w14:textId="77777777" w:rsidR="0007600C" w:rsidRDefault="0007600C" w:rsidP="00C16E78">
      <w:pPr>
        <w:jc w:val="both"/>
      </w:pPr>
    </w:p>
    <w:p w14:paraId="5296E5BF" w14:textId="28B9CD9E" w:rsidR="0007600C" w:rsidRDefault="0007600C" w:rsidP="00C16E78">
      <w:pPr>
        <w:jc w:val="both"/>
      </w:pPr>
      <w:r>
        <w:t xml:space="preserve">We will now make use of Burp Intruder to Fuzz the </w:t>
      </w:r>
      <w:r w:rsidR="002F7B1A">
        <w:t xml:space="preserve">last </w:t>
      </w:r>
      <w:r w:rsidR="00B448C9">
        <w:t>2</w:t>
      </w:r>
      <w:r w:rsidR="002F7B1A">
        <w:t xml:space="preserve"> </w:t>
      </w:r>
      <w:r>
        <w:t>digit</w:t>
      </w:r>
      <w:r w:rsidR="002F7B1A">
        <w:t>s</w:t>
      </w:r>
      <w:r>
        <w:t xml:space="preserve">. When </w:t>
      </w:r>
      <w:r w:rsidRPr="00E536CC">
        <w:rPr>
          <w:lang w:val="en-US"/>
        </w:rPr>
        <w:t>http://OWASPBWA_IP/WebGoat</w:t>
      </w:r>
      <w:r>
        <w:rPr>
          <w:lang w:val="en-US"/>
        </w:rPr>
        <w:t xml:space="preserve"> webserver receives a WEAKID that had been previously issued to a legitimate user, then the webserver, responds with a “Congratulations!” message, and this “Hijack a Session” challenge is deemed completed with a green tick mark.</w:t>
      </w:r>
    </w:p>
    <w:p w14:paraId="004C3BF6" w14:textId="1B8A7678" w:rsidR="00A13E15" w:rsidRDefault="00EE46AC" w:rsidP="00C16E78">
      <w:pPr>
        <w:jc w:val="both"/>
      </w:pPr>
      <w:r>
        <w:t xml:space="preserve">To do this, follow the steps below: </w:t>
      </w:r>
    </w:p>
    <w:p w14:paraId="7D947DA6" w14:textId="0A6668A0" w:rsidR="004C0D74" w:rsidRDefault="006A3F7E" w:rsidP="00C03CE0">
      <w:pPr>
        <w:jc w:val="both"/>
        <w:rPr>
          <w:lang w:val="en-US"/>
        </w:rPr>
      </w:pPr>
      <w:r>
        <w:rPr>
          <w:lang w:val="en-US"/>
        </w:rPr>
        <w:t>Now</w:t>
      </w:r>
      <w:r w:rsidR="004C0D74">
        <w:rPr>
          <w:lang w:val="en-US"/>
        </w:rPr>
        <w:t xml:space="preserve"> let us</w:t>
      </w:r>
      <w:r>
        <w:rPr>
          <w:lang w:val="en-US"/>
        </w:rPr>
        <w:t xml:space="preserve"> come back to the </w:t>
      </w:r>
      <w:r w:rsidR="004C0D74" w:rsidRPr="004C0D74">
        <w:rPr>
          <w:lang w:val="en-US"/>
        </w:rPr>
        <w:t>http://OWASPBWA_IP/WebGoat</w:t>
      </w:r>
      <w:r w:rsidR="004C0D74">
        <w:rPr>
          <w:lang w:val="en-US"/>
        </w:rPr>
        <w:t xml:space="preserve">, </w:t>
      </w:r>
      <w:r>
        <w:rPr>
          <w:lang w:val="en-US"/>
        </w:rPr>
        <w:t xml:space="preserve">click </w:t>
      </w:r>
      <w:r w:rsidR="004C0D74">
        <w:rPr>
          <w:lang w:val="en-US"/>
        </w:rPr>
        <w:t xml:space="preserve">on “Session Management Flaws” </w:t>
      </w:r>
      <w:r w:rsidR="004C0D74" w:rsidRPr="008E6D5F">
        <w:rPr>
          <w:lang w:val="en-US"/>
        </w:rPr>
        <w:sym w:font="Wingdings" w:char="F0E0"/>
      </w:r>
      <w:r w:rsidR="004C0D74">
        <w:rPr>
          <w:lang w:val="en-US"/>
        </w:rPr>
        <w:t xml:space="preserve"> “Hijack a Session” links </w:t>
      </w:r>
      <w:r>
        <w:rPr>
          <w:lang w:val="en-US"/>
        </w:rPr>
        <w:t>on the left</w:t>
      </w:r>
      <w:r w:rsidR="004C0D74">
        <w:rPr>
          <w:lang w:val="en-US"/>
        </w:rPr>
        <w:t xml:space="preserve"> menu</w:t>
      </w:r>
      <w:r>
        <w:rPr>
          <w:lang w:val="en-US"/>
        </w:rPr>
        <w:t xml:space="preserve">. </w:t>
      </w:r>
      <w:r w:rsidR="004C0D74">
        <w:rPr>
          <w:lang w:val="en-US"/>
        </w:rPr>
        <w:t xml:space="preserve">Enter a random </w:t>
      </w:r>
      <w:proofErr w:type="gramStart"/>
      <w:r w:rsidR="004C0D74" w:rsidRPr="00F13936">
        <w:rPr>
          <w:highlight w:val="yellow"/>
          <w:lang w:val="en-US"/>
        </w:rPr>
        <w:t>User Name</w:t>
      </w:r>
      <w:proofErr w:type="gramEnd"/>
      <w:r w:rsidR="004C0D74" w:rsidRPr="00F13936">
        <w:rPr>
          <w:highlight w:val="yellow"/>
          <w:lang w:val="en-US"/>
        </w:rPr>
        <w:t>: “user” and Password “test”</w:t>
      </w:r>
      <w:r w:rsidR="004C0D74">
        <w:rPr>
          <w:lang w:val="en-US"/>
        </w:rPr>
        <w:t xml:space="preserve">, and </w:t>
      </w:r>
      <w:r w:rsidR="004C0D74" w:rsidRPr="00F13936">
        <w:rPr>
          <w:highlight w:val="yellow"/>
          <w:lang w:val="en-US"/>
        </w:rPr>
        <w:t>click “Login”</w:t>
      </w:r>
    </w:p>
    <w:p w14:paraId="14131133" w14:textId="080C2B29" w:rsidR="004C0D74" w:rsidRDefault="00F13936" w:rsidP="00C03CE0">
      <w:pPr>
        <w:jc w:val="both"/>
        <w:rPr>
          <w:lang w:val="en-US"/>
        </w:rPr>
      </w:pPr>
      <w:r>
        <w:rPr>
          <w:noProof/>
        </w:rPr>
        <w:drawing>
          <wp:inline distT="0" distB="0" distL="0" distR="0" wp14:anchorId="55E07040" wp14:editId="425D849F">
            <wp:extent cx="3277210" cy="2600419"/>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7"/>
                    <a:stretch>
                      <a:fillRect/>
                    </a:stretch>
                  </pic:blipFill>
                  <pic:spPr>
                    <a:xfrm>
                      <a:off x="0" y="0"/>
                      <a:ext cx="3282648" cy="2604734"/>
                    </a:xfrm>
                    <a:prstGeom prst="rect">
                      <a:avLst/>
                    </a:prstGeom>
                  </pic:spPr>
                </pic:pic>
              </a:graphicData>
            </a:graphic>
          </wp:inline>
        </w:drawing>
      </w:r>
    </w:p>
    <w:p w14:paraId="38231FDA" w14:textId="77777777" w:rsidR="00F13936" w:rsidRDefault="00F13936">
      <w:pPr>
        <w:rPr>
          <w:lang w:val="en-US"/>
        </w:rPr>
      </w:pPr>
      <w:r>
        <w:rPr>
          <w:lang w:val="en-US"/>
        </w:rPr>
        <w:br w:type="page"/>
      </w:r>
    </w:p>
    <w:p w14:paraId="5CC92880" w14:textId="5901001A" w:rsidR="00F13936" w:rsidRDefault="006A3F7E" w:rsidP="00C03CE0">
      <w:pPr>
        <w:jc w:val="both"/>
        <w:rPr>
          <w:lang w:val="en-US"/>
        </w:rPr>
      </w:pPr>
      <w:r>
        <w:rPr>
          <w:lang w:val="en-US"/>
        </w:rPr>
        <w:lastRenderedPageBreak/>
        <w:t xml:space="preserve">This </w:t>
      </w:r>
      <w:r w:rsidR="00F13936">
        <w:rPr>
          <w:lang w:val="en-US"/>
        </w:rPr>
        <w:t xml:space="preserve">login POST </w:t>
      </w:r>
      <w:r>
        <w:rPr>
          <w:lang w:val="en-US"/>
        </w:rPr>
        <w:t xml:space="preserve">request will be </w:t>
      </w:r>
      <w:r w:rsidR="00F13936">
        <w:rPr>
          <w:lang w:val="en-US"/>
        </w:rPr>
        <w:t xml:space="preserve">recorded </w:t>
      </w:r>
      <w:r>
        <w:rPr>
          <w:lang w:val="en-US"/>
        </w:rPr>
        <w:t>by the Burp Suite</w:t>
      </w:r>
      <w:r w:rsidR="00F13936">
        <w:rPr>
          <w:lang w:val="en-US"/>
        </w:rPr>
        <w:t xml:space="preserve"> inside the “HTTP history” tab</w:t>
      </w:r>
      <w:r>
        <w:rPr>
          <w:lang w:val="en-US"/>
        </w:rPr>
        <w:t xml:space="preserve">. </w:t>
      </w:r>
      <w:r w:rsidR="00F13936">
        <w:rPr>
          <w:lang w:val="en-US"/>
        </w:rPr>
        <w:t xml:space="preserve">You can identify this record by scrolling all the way down and keeping a lookout for the POST method. Select this POST method, and you will notice, inside the “Request” pane below, that your Kali Linux Web Browser </w:t>
      </w:r>
      <w:r w:rsidR="00E5711A">
        <w:rPr>
          <w:lang w:val="en-US"/>
        </w:rPr>
        <w:t xml:space="preserve">had </w:t>
      </w:r>
      <w:r w:rsidR="00F13936">
        <w:rPr>
          <w:lang w:val="en-US"/>
        </w:rPr>
        <w:t>sen</w:t>
      </w:r>
      <w:r w:rsidR="00E5711A">
        <w:rPr>
          <w:lang w:val="en-US"/>
        </w:rPr>
        <w:t>t</w:t>
      </w:r>
      <w:r w:rsidR="00F13936">
        <w:rPr>
          <w:lang w:val="en-US"/>
        </w:rPr>
        <w:t xml:space="preserve"> a POST Request </w:t>
      </w:r>
      <w:r w:rsidR="00E5711A">
        <w:rPr>
          <w:lang w:val="en-US"/>
        </w:rPr>
        <w:t xml:space="preserve">(to the </w:t>
      </w:r>
      <w:proofErr w:type="spellStart"/>
      <w:r w:rsidR="00E5711A">
        <w:rPr>
          <w:lang w:val="en-US"/>
        </w:rPr>
        <w:t>WebGoat</w:t>
      </w:r>
      <w:proofErr w:type="spellEnd"/>
      <w:r w:rsidR="00E5711A">
        <w:rPr>
          <w:lang w:val="en-US"/>
        </w:rPr>
        <w:t xml:space="preserve"> webserver), containing </w:t>
      </w:r>
      <w:r w:rsidR="00F13936">
        <w:rPr>
          <w:lang w:val="en-US"/>
        </w:rPr>
        <w:t xml:space="preserve">a WEAKID that it had received </w:t>
      </w:r>
      <w:r w:rsidR="00E5711A">
        <w:rPr>
          <w:lang w:val="en-US"/>
        </w:rPr>
        <w:t xml:space="preserve">previously </w:t>
      </w:r>
      <w:r w:rsidR="00F13936">
        <w:rPr>
          <w:lang w:val="en-US"/>
        </w:rPr>
        <w:t xml:space="preserve">when you clicked on the “Hijack a Session” link. </w:t>
      </w:r>
    </w:p>
    <w:p w14:paraId="6B2BADDD" w14:textId="58F0CC52" w:rsidR="00F13936" w:rsidRDefault="00F13936" w:rsidP="00C03CE0">
      <w:pPr>
        <w:jc w:val="both"/>
        <w:rPr>
          <w:lang w:val="en-US"/>
        </w:rPr>
      </w:pPr>
      <w:r>
        <w:rPr>
          <w:noProof/>
        </w:rPr>
        <w:drawing>
          <wp:inline distT="0" distB="0" distL="0" distR="0" wp14:anchorId="28DB4061" wp14:editId="4CF8DAD2">
            <wp:extent cx="4279392" cy="3707605"/>
            <wp:effectExtent l="0" t="0" r="6985" b="762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8"/>
                    <a:stretch>
                      <a:fillRect/>
                    </a:stretch>
                  </pic:blipFill>
                  <pic:spPr>
                    <a:xfrm>
                      <a:off x="0" y="0"/>
                      <a:ext cx="4288104" cy="3715153"/>
                    </a:xfrm>
                    <a:prstGeom prst="rect">
                      <a:avLst/>
                    </a:prstGeom>
                  </pic:spPr>
                </pic:pic>
              </a:graphicData>
            </a:graphic>
          </wp:inline>
        </w:drawing>
      </w:r>
    </w:p>
    <w:p w14:paraId="757FCA5E" w14:textId="134D4F0C" w:rsidR="00A06D6D" w:rsidRDefault="006A3F7E" w:rsidP="00C03CE0">
      <w:pPr>
        <w:jc w:val="both"/>
        <w:rPr>
          <w:lang w:val="en-US"/>
        </w:rPr>
      </w:pPr>
      <w:r>
        <w:rPr>
          <w:lang w:val="en-US"/>
        </w:rPr>
        <w:t>R</w:t>
      </w:r>
      <w:r w:rsidR="004D017A">
        <w:rPr>
          <w:lang w:val="en-US"/>
        </w:rPr>
        <w:t xml:space="preserve">ight click </w:t>
      </w:r>
      <w:r w:rsidR="00E5711A">
        <w:rPr>
          <w:lang w:val="en-US"/>
        </w:rPr>
        <w:t xml:space="preserve">inside </w:t>
      </w:r>
      <w:r w:rsidR="004D017A">
        <w:rPr>
          <w:lang w:val="en-US"/>
        </w:rPr>
        <w:t>th</w:t>
      </w:r>
      <w:r w:rsidR="00E5711A">
        <w:rPr>
          <w:lang w:val="en-US"/>
        </w:rPr>
        <w:t>is</w:t>
      </w:r>
      <w:r w:rsidR="004D017A">
        <w:rPr>
          <w:lang w:val="en-US"/>
        </w:rPr>
        <w:t xml:space="preserve"> </w:t>
      </w:r>
      <w:r w:rsidR="00E5711A">
        <w:rPr>
          <w:lang w:val="en-US"/>
        </w:rPr>
        <w:t>“</w:t>
      </w:r>
      <w:r w:rsidR="004D017A">
        <w:rPr>
          <w:lang w:val="en-US"/>
        </w:rPr>
        <w:t>Request</w:t>
      </w:r>
      <w:r w:rsidR="00E5711A">
        <w:rPr>
          <w:lang w:val="en-US"/>
        </w:rPr>
        <w:t>” pane</w:t>
      </w:r>
      <w:r w:rsidR="004D017A">
        <w:rPr>
          <w:lang w:val="en-US"/>
        </w:rPr>
        <w:t xml:space="preserve"> </w:t>
      </w:r>
      <w:r>
        <w:rPr>
          <w:lang w:val="en-US"/>
        </w:rPr>
        <w:t>and select</w:t>
      </w:r>
      <w:r w:rsidR="004D017A">
        <w:rPr>
          <w:lang w:val="en-US"/>
        </w:rPr>
        <w:t xml:space="preserve"> “Send to Intruder”</w:t>
      </w:r>
      <w:r w:rsidR="00972F86">
        <w:rPr>
          <w:lang w:val="en-US"/>
        </w:rPr>
        <w:t>. Immediately the “Intruder” tab on the top row menu will light up for a while.</w:t>
      </w:r>
    </w:p>
    <w:p w14:paraId="7D2B7ECC" w14:textId="4CD05DFF" w:rsidR="00972F86" w:rsidRDefault="00E5711A" w:rsidP="00C03CE0">
      <w:pPr>
        <w:jc w:val="both"/>
        <w:rPr>
          <w:lang w:val="en-US"/>
        </w:rPr>
      </w:pPr>
      <w:r>
        <w:rPr>
          <w:noProof/>
        </w:rPr>
        <w:drawing>
          <wp:inline distT="0" distB="0" distL="0" distR="0" wp14:anchorId="70B2D307" wp14:editId="62CB7D8E">
            <wp:extent cx="3657600" cy="3279927"/>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59"/>
                    <a:stretch>
                      <a:fillRect/>
                    </a:stretch>
                  </pic:blipFill>
                  <pic:spPr>
                    <a:xfrm>
                      <a:off x="0" y="0"/>
                      <a:ext cx="3665852" cy="3287327"/>
                    </a:xfrm>
                    <a:prstGeom prst="rect">
                      <a:avLst/>
                    </a:prstGeom>
                  </pic:spPr>
                </pic:pic>
              </a:graphicData>
            </a:graphic>
          </wp:inline>
        </w:drawing>
      </w:r>
    </w:p>
    <w:p w14:paraId="59E6D317" w14:textId="2CDF8593" w:rsidR="00972F86" w:rsidRDefault="00972F86" w:rsidP="00C03CE0">
      <w:pPr>
        <w:jc w:val="both"/>
        <w:rPr>
          <w:lang w:val="en-US"/>
        </w:rPr>
      </w:pPr>
      <w:r>
        <w:rPr>
          <w:lang w:val="en-US"/>
        </w:rPr>
        <w:lastRenderedPageBreak/>
        <w:t>Click on the “Intruder” tab</w:t>
      </w:r>
      <w:r w:rsidR="006A3F7E">
        <w:rPr>
          <w:lang w:val="en-US"/>
        </w:rPr>
        <w:t>.</w:t>
      </w:r>
      <w:r w:rsidR="00E5711A">
        <w:rPr>
          <w:lang w:val="en-US"/>
        </w:rPr>
        <w:t xml:space="preserve"> C</w:t>
      </w:r>
      <w:r w:rsidR="006A3F7E">
        <w:rPr>
          <w:lang w:val="en-US"/>
        </w:rPr>
        <w:t>lick “Clear” on the right</w:t>
      </w:r>
      <w:r w:rsidR="00E5711A">
        <w:rPr>
          <w:lang w:val="en-US"/>
        </w:rPr>
        <w:t>, to clear out any of the default selected positions.</w:t>
      </w:r>
      <w:r w:rsidR="006A3F7E">
        <w:rPr>
          <w:lang w:val="en-US"/>
        </w:rPr>
        <w:t xml:space="preserve"> </w:t>
      </w:r>
    </w:p>
    <w:p w14:paraId="124F3282" w14:textId="0F8EC245" w:rsidR="00972F86" w:rsidRDefault="00E5711A" w:rsidP="00C03CE0">
      <w:pPr>
        <w:jc w:val="both"/>
        <w:rPr>
          <w:lang w:val="en-US"/>
        </w:rPr>
      </w:pPr>
      <w:r>
        <w:rPr>
          <w:noProof/>
        </w:rPr>
        <w:drawing>
          <wp:inline distT="0" distB="0" distL="0" distR="0" wp14:anchorId="72BF8D75" wp14:editId="46D6D998">
            <wp:extent cx="3452774" cy="30174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0263" cy="3032732"/>
                    </a:xfrm>
                    <a:prstGeom prst="rect">
                      <a:avLst/>
                    </a:prstGeom>
                  </pic:spPr>
                </pic:pic>
              </a:graphicData>
            </a:graphic>
          </wp:inline>
        </w:drawing>
      </w:r>
    </w:p>
    <w:p w14:paraId="3E25DCDF" w14:textId="30BCE246" w:rsidR="00596B15" w:rsidRDefault="00596B15" w:rsidP="00596B15">
      <w:pPr>
        <w:pStyle w:val="Heading3"/>
        <w:rPr>
          <w:lang w:val="en-US"/>
        </w:rPr>
      </w:pPr>
      <w:bookmarkStart w:id="15" w:name="_Toc117835719"/>
      <w:r>
        <w:rPr>
          <w:lang w:val="en-US"/>
        </w:rPr>
        <w:t>Fuzzing using Burp Intruder</w:t>
      </w:r>
      <w:bookmarkEnd w:id="15"/>
    </w:p>
    <w:p w14:paraId="39918653" w14:textId="3DC8099F" w:rsidR="00615FF5" w:rsidRDefault="00B63160" w:rsidP="00C03CE0">
      <w:pPr>
        <w:jc w:val="both"/>
        <w:rPr>
          <w:lang w:val="en-US"/>
        </w:rPr>
      </w:pPr>
      <w:r>
        <w:rPr>
          <w:lang w:val="en-US"/>
        </w:rPr>
        <w:t>Delete any existing WEAKID and r</w:t>
      </w:r>
      <w:r w:rsidR="00E5711A">
        <w:rPr>
          <w:lang w:val="en-US"/>
        </w:rPr>
        <w:t xml:space="preserve">eplace </w:t>
      </w:r>
      <w:r>
        <w:rPr>
          <w:lang w:val="en-US"/>
        </w:rPr>
        <w:t xml:space="preserve">it </w:t>
      </w:r>
      <w:r w:rsidR="00E5711A">
        <w:rPr>
          <w:lang w:val="en-US"/>
        </w:rPr>
        <w:t xml:space="preserve">with our estimated missing Session Token (in this case: </w:t>
      </w:r>
      <w:r w:rsidR="00941CED" w:rsidRPr="00C74ACD">
        <w:t>5623</w:t>
      </w:r>
      <w:r w:rsidR="00941CED" w:rsidRPr="00C74ACD">
        <w:rPr>
          <w:b/>
          <w:bCs/>
          <w:color w:val="FF0000"/>
        </w:rPr>
        <w:t>1</w:t>
      </w:r>
      <w:r w:rsidR="00941CED" w:rsidRPr="00C74ACD">
        <w:t>-16668251871</w:t>
      </w:r>
      <w:r w:rsidR="000A53D2">
        <w:rPr>
          <w:b/>
          <w:bCs/>
          <w:color w:val="FF0000"/>
        </w:rPr>
        <w:t>XY</w:t>
      </w:r>
      <w:r w:rsidR="00E5711A" w:rsidRPr="00E5711A">
        <w:t>).</w:t>
      </w:r>
      <w:r w:rsidR="00E5711A">
        <w:rPr>
          <w:lang w:val="en-US"/>
        </w:rPr>
        <w:t xml:space="preserve"> </w:t>
      </w:r>
      <w:r w:rsidR="003F0988">
        <w:rPr>
          <w:lang w:val="en-US"/>
        </w:rPr>
        <w:t>Under the “Attack type” select “Cluster bomb”. Next, h</w:t>
      </w:r>
      <w:r w:rsidR="00E5711A">
        <w:rPr>
          <w:lang w:val="en-US"/>
        </w:rPr>
        <w:t xml:space="preserve">ighlight the </w:t>
      </w:r>
      <w:r w:rsidR="000A53D2">
        <w:rPr>
          <w:b/>
          <w:bCs/>
          <w:color w:val="FF0000"/>
          <w:lang w:val="en-US"/>
        </w:rPr>
        <w:t>X</w:t>
      </w:r>
      <w:r w:rsidR="00E5711A" w:rsidRPr="00E5711A">
        <w:rPr>
          <w:lang w:val="en-US"/>
        </w:rPr>
        <w:t xml:space="preserve"> and </w:t>
      </w:r>
      <w:r w:rsidR="00E5711A">
        <w:rPr>
          <w:lang w:val="en-US"/>
        </w:rPr>
        <w:t>click on “Add$” on the right</w:t>
      </w:r>
      <w:r w:rsidR="000A53D2">
        <w:rPr>
          <w:lang w:val="en-US"/>
        </w:rPr>
        <w:t xml:space="preserve">, similarly, highlight the </w:t>
      </w:r>
      <w:r w:rsidR="000A53D2" w:rsidRPr="000A53D2">
        <w:rPr>
          <w:b/>
          <w:bCs/>
          <w:color w:val="FF0000"/>
          <w:lang w:val="en-US"/>
        </w:rPr>
        <w:t>Y</w:t>
      </w:r>
      <w:r w:rsidR="000A53D2" w:rsidRPr="000A53D2">
        <w:rPr>
          <w:lang w:val="en-US"/>
        </w:rPr>
        <w:t xml:space="preserve"> </w:t>
      </w:r>
      <w:r w:rsidR="000A53D2" w:rsidRPr="00E5711A">
        <w:rPr>
          <w:lang w:val="en-US"/>
        </w:rPr>
        <w:t xml:space="preserve">and </w:t>
      </w:r>
      <w:r w:rsidR="000A53D2">
        <w:rPr>
          <w:lang w:val="en-US"/>
        </w:rPr>
        <w:t xml:space="preserve">click on “Add$” </w:t>
      </w:r>
      <w:r>
        <w:rPr>
          <w:lang w:val="en-US"/>
        </w:rPr>
        <w:t xml:space="preserve">on the </w:t>
      </w:r>
      <w:r w:rsidR="000A53D2">
        <w:rPr>
          <w:lang w:val="en-US"/>
        </w:rPr>
        <w:t>right</w:t>
      </w:r>
      <w:r w:rsidR="00D61E27">
        <w:rPr>
          <w:lang w:val="en-US"/>
        </w:rPr>
        <w:t xml:space="preserve">. </w:t>
      </w:r>
      <w:r w:rsidR="00E5711A">
        <w:rPr>
          <w:lang w:val="en-US"/>
        </w:rPr>
        <w:t>By doing this we are telling Burp Intruder to Fuzz th</w:t>
      </w:r>
      <w:r w:rsidR="000A53D2">
        <w:rPr>
          <w:lang w:val="en-US"/>
        </w:rPr>
        <w:t>ese 2</w:t>
      </w:r>
      <w:r w:rsidR="006F7444">
        <w:rPr>
          <w:lang w:val="en-US"/>
        </w:rPr>
        <w:t xml:space="preserve"> position</w:t>
      </w:r>
      <w:r w:rsidR="000A53D2">
        <w:rPr>
          <w:lang w:val="en-US"/>
        </w:rPr>
        <w:t>s</w:t>
      </w:r>
      <w:r w:rsidR="006F7444">
        <w:rPr>
          <w:lang w:val="en-US"/>
        </w:rPr>
        <w:t>.</w:t>
      </w:r>
    </w:p>
    <w:p w14:paraId="29DD3ACE" w14:textId="6E1774C2" w:rsidR="006F7444" w:rsidRDefault="00B63160" w:rsidP="00C03CE0">
      <w:pPr>
        <w:jc w:val="both"/>
        <w:rPr>
          <w:lang w:val="en-US"/>
        </w:rPr>
      </w:pPr>
      <w:r>
        <w:rPr>
          <w:noProof/>
        </w:rPr>
        <w:drawing>
          <wp:inline distT="0" distB="0" distL="0" distR="0" wp14:anchorId="14E722E7" wp14:editId="1D3DB8E2">
            <wp:extent cx="3759835" cy="2041126"/>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1"/>
                    <a:stretch>
                      <a:fillRect/>
                    </a:stretch>
                  </pic:blipFill>
                  <pic:spPr>
                    <a:xfrm>
                      <a:off x="0" y="0"/>
                      <a:ext cx="3784726" cy="2054639"/>
                    </a:xfrm>
                    <a:prstGeom prst="rect">
                      <a:avLst/>
                    </a:prstGeom>
                  </pic:spPr>
                </pic:pic>
              </a:graphicData>
            </a:graphic>
          </wp:inline>
        </w:drawing>
      </w:r>
    </w:p>
    <w:p w14:paraId="0ED2B0A2" w14:textId="2A6039C6" w:rsidR="006F7444" w:rsidRDefault="00B63160" w:rsidP="00C03CE0">
      <w:pPr>
        <w:jc w:val="both"/>
        <w:rPr>
          <w:lang w:val="en-US"/>
        </w:rPr>
      </w:pPr>
      <w:r>
        <w:rPr>
          <w:noProof/>
        </w:rPr>
        <w:drawing>
          <wp:inline distT="0" distB="0" distL="0" distR="0" wp14:anchorId="48951AD9" wp14:editId="459B118A">
            <wp:extent cx="3833165" cy="2106416"/>
            <wp:effectExtent l="0" t="0" r="0" b="825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2"/>
                    <a:stretch>
                      <a:fillRect/>
                    </a:stretch>
                  </pic:blipFill>
                  <pic:spPr>
                    <a:xfrm>
                      <a:off x="0" y="0"/>
                      <a:ext cx="3859249" cy="2120750"/>
                    </a:xfrm>
                    <a:prstGeom prst="rect">
                      <a:avLst/>
                    </a:prstGeom>
                  </pic:spPr>
                </pic:pic>
              </a:graphicData>
            </a:graphic>
          </wp:inline>
        </w:drawing>
      </w:r>
    </w:p>
    <w:p w14:paraId="3CF2ACD6" w14:textId="1090E123" w:rsidR="00B63160" w:rsidRDefault="006F7444" w:rsidP="00B63160">
      <w:pPr>
        <w:jc w:val="both"/>
        <w:rPr>
          <w:lang w:val="en-US"/>
        </w:rPr>
      </w:pPr>
      <w:r>
        <w:rPr>
          <w:lang w:val="en-US"/>
        </w:rPr>
        <w:lastRenderedPageBreak/>
        <w:t xml:space="preserve">Click on the </w:t>
      </w:r>
      <w:r w:rsidR="00615FF5">
        <w:rPr>
          <w:lang w:val="en-US"/>
        </w:rPr>
        <w:t xml:space="preserve">“Payloads” </w:t>
      </w:r>
      <w:proofErr w:type="gramStart"/>
      <w:r>
        <w:rPr>
          <w:lang w:val="en-US"/>
        </w:rPr>
        <w:t>tab, and</w:t>
      </w:r>
      <w:proofErr w:type="gramEnd"/>
      <w:r>
        <w:rPr>
          <w:lang w:val="en-US"/>
        </w:rPr>
        <w:t xml:space="preserve"> configure </w:t>
      </w:r>
      <w:r w:rsidR="00615FF5">
        <w:rPr>
          <w:lang w:val="en-US"/>
        </w:rPr>
        <w:t xml:space="preserve">as </w:t>
      </w:r>
      <w:r>
        <w:rPr>
          <w:lang w:val="en-US"/>
        </w:rPr>
        <w:t xml:space="preserve">shown </w:t>
      </w:r>
      <w:r w:rsidR="00615FF5">
        <w:rPr>
          <w:lang w:val="en-US"/>
        </w:rPr>
        <w:t>below</w:t>
      </w:r>
      <w:r>
        <w:rPr>
          <w:lang w:val="en-US"/>
        </w:rPr>
        <w:t>. Basically, we are telling Burp Intruder</w:t>
      </w:r>
      <w:r w:rsidR="00B63160">
        <w:rPr>
          <w:lang w:val="en-US"/>
        </w:rPr>
        <w:t xml:space="preserve"> that for the Payload set: 1 (which is our </w:t>
      </w:r>
      <w:r w:rsidR="00B63160" w:rsidRPr="00B63160">
        <w:rPr>
          <w:b/>
          <w:bCs/>
          <w:color w:val="FF0000"/>
          <w:lang w:val="en-US"/>
        </w:rPr>
        <w:t>X</w:t>
      </w:r>
      <w:r w:rsidR="00B63160">
        <w:rPr>
          <w:lang w:val="en-US"/>
        </w:rPr>
        <w:t xml:space="preserve"> position), the Payload type: would be a “Simple list” of 0 and 1. And for </w:t>
      </w:r>
      <w:r w:rsidR="00B63160">
        <w:rPr>
          <w:lang w:val="en-US"/>
        </w:rPr>
        <w:t xml:space="preserve">Payload set: </w:t>
      </w:r>
      <w:r w:rsidR="00B63160">
        <w:rPr>
          <w:lang w:val="en-US"/>
        </w:rPr>
        <w:t>2</w:t>
      </w:r>
      <w:r w:rsidR="00B63160">
        <w:rPr>
          <w:lang w:val="en-US"/>
        </w:rPr>
        <w:t xml:space="preserve"> (which is our </w:t>
      </w:r>
      <w:r w:rsidR="00B63160">
        <w:rPr>
          <w:b/>
          <w:bCs/>
          <w:color w:val="FF0000"/>
          <w:lang w:val="en-US"/>
        </w:rPr>
        <w:t>Y</w:t>
      </w:r>
      <w:r w:rsidR="00B63160">
        <w:rPr>
          <w:lang w:val="en-US"/>
        </w:rPr>
        <w:t xml:space="preserve"> position), the Payload type: would be a </w:t>
      </w:r>
      <w:r w:rsidR="00B63160">
        <w:rPr>
          <w:lang w:val="en-US"/>
        </w:rPr>
        <w:t>“Numbers” between 0 ~ 9</w:t>
      </w:r>
      <w:r w:rsidR="00B63160">
        <w:rPr>
          <w:lang w:val="en-US"/>
        </w:rPr>
        <w:t>.</w:t>
      </w:r>
      <w:r w:rsidR="00B63160">
        <w:rPr>
          <w:lang w:val="en-US"/>
        </w:rPr>
        <w:t xml:space="preserve"> </w:t>
      </w:r>
    </w:p>
    <w:p w14:paraId="32B385E6" w14:textId="58324CB3" w:rsidR="00B63160" w:rsidRDefault="00B63160" w:rsidP="00C03CE0">
      <w:pPr>
        <w:jc w:val="both"/>
        <w:rPr>
          <w:lang w:val="en-US"/>
        </w:rPr>
      </w:pPr>
      <w:r>
        <w:rPr>
          <w:noProof/>
        </w:rPr>
        <w:drawing>
          <wp:inline distT="0" distB="0" distL="0" distR="0" wp14:anchorId="3B2A8354" wp14:editId="18F05D26">
            <wp:extent cx="4754880" cy="2450138"/>
            <wp:effectExtent l="0" t="0" r="7620" b="762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63"/>
                    <a:stretch>
                      <a:fillRect/>
                    </a:stretch>
                  </pic:blipFill>
                  <pic:spPr>
                    <a:xfrm>
                      <a:off x="0" y="0"/>
                      <a:ext cx="4760132" cy="2452844"/>
                    </a:xfrm>
                    <a:prstGeom prst="rect">
                      <a:avLst/>
                    </a:prstGeom>
                  </pic:spPr>
                </pic:pic>
              </a:graphicData>
            </a:graphic>
          </wp:inline>
        </w:drawing>
      </w:r>
    </w:p>
    <w:p w14:paraId="1CB55D53" w14:textId="638A6D08" w:rsidR="00B63160" w:rsidRDefault="00B63160" w:rsidP="00C03CE0">
      <w:pPr>
        <w:jc w:val="both"/>
        <w:rPr>
          <w:lang w:val="en-US"/>
        </w:rPr>
      </w:pPr>
      <w:r>
        <w:rPr>
          <w:noProof/>
        </w:rPr>
        <w:drawing>
          <wp:inline distT="0" distB="0" distL="0" distR="0" wp14:anchorId="4FCB2780" wp14:editId="0C87B42A">
            <wp:extent cx="4718304" cy="2392608"/>
            <wp:effectExtent l="0" t="0" r="6350" b="82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4"/>
                    <a:stretch>
                      <a:fillRect/>
                    </a:stretch>
                  </pic:blipFill>
                  <pic:spPr>
                    <a:xfrm>
                      <a:off x="0" y="0"/>
                      <a:ext cx="4727709" cy="2397377"/>
                    </a:xfrm>
                    <a:prstGeom prst="rect">
                      <a:avLst/>
                    </a:prstGeom>
                  </pic:spPr>
                </pic:pic>
              </a:graphicData>
            </a:graphic>
          </wp:inline>
        </w:drawing>
      </w:r>
    </w:p>
    <w:p w14:paraId="5085B7A7" w14:textId="55E3C6CD" w:rsidR="00B63160" w:rsidRDefault="00B63160" w:rsidP="00C03CE0">
      <w:pPr>
        <w:jc w:val="both"/>
        <w:rPr>
          <w:lang w:val="en-US"/>
        </w:rPr>
      </w:pPr>
      <w:r>
        <w:rPr>
          <w:noProof/>
        </w:rPr>
        <w:drawing>
          <wp:inline distT="0" distB="0" distL="0" distR="0" wp14:anchorId="125F8EB6" wp14:editId="46F8E7DC">
            <wp:extent cx="4730680" cy="2392070"/>
            <wp:effectExtent l="0" t="0" r="0" b="8255"/>
            <wp:docPr id="68" name="Picture 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65"/>
                    <a:stretch>
                      <a:fillRect/>
                    </a:stretch>
                  </pic:blipFill>
                  <pic:spPr>
                    <a:xfrm>
                      <a:off x="0" y="0"/>
                      <a:ext cx="4759571" cy="2406679"/>
                    </a:xfrm>
                    <a:prstGeom prst="rect">
                      <a:avLst/>
                    </a:prstGeom>
                  </pic:spPr>
                </pic:pic>
              </a:graphicData>
            </a:graphic>
          </wp:inline>
        </w:drawing>
      </w:r>
    </w:p>
    <w:p w14:paraId="1E4E852F" w14:textId="7A9A7BFC" w:rsidR="00B63160" w:rsidRDefault="00B63160" w:rsidP="00C03CE0">
      <w:pPr>
        <w:jc w:val="both"/>
        <w:rPr>
          <w:lang w:val="en-US"/>
        </w:rPr>
      </w:pPr>
      <w:r>
        <w:rPr>
          <w:noProof/>
        </w:rPr>
        <w:lastRenderedPageBreak/>
        <w:drawing>
          <wp:inline distT="0" distB="0" distL="0" distR="0" wp14:anchorId="13935A1A" wp14:editId="746E06CF">
            <wp:extent cx="5731510" cy="2547620"/>
            <wp:effectExtent l="0" t="0" r="2540" b="5080"/>
            <wp:docPr id="70" name="Picture 7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pic:nvPicPr>
                  <pic:blipFill>
                    <a:blip r:embed="rId66"/>
                    <a:stretch>
                      <a:fillRect/>
                    </a:stretch>
                  </pic:blipFill>
                  <pic:spPr>
                    <a:xfrm>
                      <a:off x="0" y="0"/>
                      <a:ext cx="5731510" cy="2547620"/>
                    </a:xfrm>
                    <a:prstGeom prst="rect">
                      <a:avLst/>
                    </a:prstGeom>
                  </pic:spPr>
                </pic:pic>
              </a:graphicData>
            </a:graphic>
          </wp:inline>
        </w:drawing>
      </w:r>
    </w:p>
    <w:p w14:paraId="0E56E451" w14:textId="1952D989" w:rsidR="00253853" w:rsidRDefault="00253853" w:rsidP="00C03CE0">
      <w:pPr>
        <w:jc w:val="both"/>
        <w:rPr>
          <w:lang w:val="en-US"/>
        </w:rPr>
      </w:pPr>
      <w:r>
        <w:t>After making the</w:t>
      </w:r>
      <w:r>
        <w:t xml:space="preserve"> above</w:t>
      </w:r>
      <w:r>
        <w:t xml:space="preserve"> configurations, </w:t>
      </w:r>
      <w:r>
        <w:rPr>
          <w:lang w:val="en-US"/>
        </w:rPr>
        <w:t>click “</w:t>
      </w:r>
      <w:r w:rsidRPr="002708C0">
        <w:rPr>
          <w:highlight w:val="yellow"/>
          <w:lang w:val="en-US"/>
        </w:rPr>
        <w:t>Start attack</w:t>
      </w:r>
      <w:r>
        <w:rPr>
          <w:lang w:val="en-US"/>
        </w:rPr>
        <w:t>”. NOTE: Click OK on a pop-up window warning that appears after clicking the “Start attack”</w:t>
      </w:r>
    </w:p>
    <w:p w14:paraId="51D56CD3" w14:textId="63F37831" w:rsidR="00FB62DF" w:rsidRDefault="00FB62DF" w:rsidP="00C03CE0">
      <w:pPr>
        <w:jc w:val="both"/>
        <w:rPr>
          <w:lang w:val="en-US"/>
        </w:rPr>
      </w:pPr>
      <w:r>
        <w:rPr>
          <w:lang w:val="en-US"/>
        </w:rPr>
        <w:t xml:space="preserve">By studying the </w:t>
      </w:r>
      <w:r w:rsidR="00D11DDA">
        <w:rPr>
          <w:lang w:val="en-US"/>
        </w:rPr>
        <w:t>“L</w:t>
      </w:r>
      <w:r>
        <w:rPr>
          <w:lang w:val="en-US"/>
        </w:rPr>
        <w:t>ength</w:t>
      </w:r>
      <w:r w:rsidR="00D11DDA">
        <w:rPr>
          <w:lang w:val="en-US"/>
        </w:rPr>
        <w:t>” column</w:t>
      </w:r>
      <w:r>
        <w:rPr>
          <w:lang w:val="en-US"/>
        </w:rPr>
        <w:t xml:space="preserve"> we can identify </w:t>
      </w:r>
      <w:r w:rsidR="00837109">
        <w:rPr>
          <w:lang w:val="en-US"/>
        </w:rPr>
        <w:t xml:space="preserve">and select </w:t>
      </w:r>
      <w:r w:rsidR="00D11DDA">
        <w:rPr>
          <w:lang w:val="en-US"/>
        </w:rPr>
        <w:t>the odd one out (30091)</w:t>
      </w:r>
      <w:r w:rsidR="00A74583">
        <w:rPr>
          <w:lang w:val="en-US"/>
        </w:rPr>
        <w:t>.</w:t>
      </w:r>
      <w:r w:rsidR="00837109">
        <w:rPr>
          <w:lang w:val="en-US"/>
        </w:rPr>
        <w:t xml:space="preserve"> Look at the “Request” tab in the lower pane and you will see the missing Session Token that we wanted to exploit, which is WEAKID=</w:t>
      </w:r>
      <w:r w:rsidR="00837109" w:rsidRPr="00837109">
        <w:rPr>
          <w:lang w:val="en-US"/>
        </w:rPr>
        <w:t>5623</w:t>
      </w:r>
      <w:r w:rsidR="00837109" w:rsidRPr="00837109">
        <w:rPr>
          <w:b/>
          <w:bCs/>
          <w:color w:val="FF0000"/>
          <w:lang w:val="en-US"/>
        </w:rPr>
        <w:t>1</w:t>
      </w:r>
      <w:r w:rsidR="00837109" w:rsidRPr="00837109">
        <w:rPr>
          <w:lang w:val="en-US"/>
        </w:rPr>
        <w:t>-16668251871</w:t>
      </w:r>
      <w:r w:rsidR="00837109" w:rsidRPr="00837109">
        <w:rPr>
          <w:b/>
          <w:bCs/>
          <w:color w:val="FF0000"/>
          <w:lang w:val="en-US"/>
        </w:rPr>
        <w:t>11</w:t>
      </w:r>
      <w:r w:rsidR="00837109" w:rsidRPr="00837109">
        <w:rPr>
          <w:lang w:val="en-US"/>
        </w:rPr>
        <w:t>.</w:t>
      </w:r>
    </w:p>
    <w:p w14:paraId="116E6AA2" w14:textId="62345A67" w:rsidR="00615FF5" w:rsidRDefault="00D11DDA" w:rsidP="00C03CE0">
      <w:pPr>
        <w:jc w:val="both"/>
        <w:rPr>
          <w:lang w:val="en-US"/>
        </w:rPr>
      </w:pPr>
      <w:r>
        <w:rPr>
          <w:noProof/>
        </w:rPr>
        <w:drawing>
          <wp:inline distT="0" distB="0" distL="0" distR="0" wp14:anchorId="746DC5E1" wp14:editId="02D4684E">
            <wp:extent cx="5731510" cy="4067810"/>
            <wp:effectExtent l="0" t="0" r="2540" b="8890"/>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67"/>
                    <a:stretch>
                      <a:fillRect/>
                    </a:stretch>
                  </pic:blipFill>
                  <pic:spPr>
                    <a:xfrm>
                      <a:off x="0" y="0"/>
                      <a:ext cx="5731510" cy="4067810"/>
                    </a:xfrm>
                    <a:prstGeom prst="rect">
                      <a:avLst/>
                    </a:prstGeom>
                  </pic:spPr>
                </pic:pic>
              </a:graphicData>
            </a:graphic>
          </wp:inline>
        </w:drawing>
      </w:r>
    </w:p>
    <w:p w14:paraId="05AE666E" w14:textId="77777777" w:rsidR="00837109" w:rsidRDefault="00837109">
      <w:pPr>
        <w:rPr>
          <w:lang w:val="en-US"/>
        </w:rPr>
      </w:pPr>
      <w:r>
        <w:rPr>
          <w:lang w:val="en-US"/>
        </w:rPr>
        <w:br w:type="page"/>
      </w:r>
    </w:p>
    <w:p w14:paraId="0D7D1629" w14:textId="1EC7B25D" w:rsidR="00837109" w:rsidRDefault="00837109" w:rsidP="00C03CE0">
      <w:pPr>
        <w:jc w:val="both"/>
        <w:rPr>
          <w:lang w:val="en-US"/>
        </w:rPr>
      </w:pPr>
      <w:r>
        <w:rPr>
          <w:lang w:val="en-US"/>
        </w:rPr>
        <w:lastRenderedPageBreak/>
        <w:t xml:space="preserve">Click on the “Response” tab in the lower pane and search for “congratulations”. You will notice that the </w:t>
      </w:r>
      <w:proofErr w:type="spellStart"/>
      <w:r>
        <w:rPr>
          <w:lang w:val="en-US"/>
        </w:rPr>
        <w:t>WebGoat</w:t>
      </w:r>
      <w:proofErr w:type="spellEnd"/>
      <w:r>
        <w:rPr>
          <w:lang w:val="en-US"/>
        </w:rPr>
        <w:t xml:space="preserve"> webserver has responded to Burp Intruder’s POST Request with a “Congratulations” message. This completes this challenge. If you go back to the “Hijack a Session” page and refresh it, you will see a green tick mark, indicating that you have successfully completed this challenge.</w:t>
      </w:r>
    </w:p>
    <w:p w14:paraId="3FA9F5D4" w14:textId="4DF7E334" w:rsidR="006A3F7E" w:rsidRDefault="00837109" w:rsidP="00C03CE0">
      <w:pPr>
        <w:jc w:val="both"/>
        <w:rPr>
          <w:lang w:val="en-US"/>
        </w:rPr>
      </w:pPr>
      <w:r>
        <w:rPr>
          <w:noProof/>
        </w:rPr>
        <w:drawing>
          <wp:inline distT="0" distB="0" distL="0" distR="0" wp14:anchorId="39D4100B" wp14:editId="711DB2ED">
            <wp:extent cx="5731510" cy="6011545"/>
            <wp:effectExtent l="0" t="0" r="2540" b="825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8"/>
                    <a:stretch>
                      <a:fillRect/>
                    </a:stretch>
                  </pic:blipFill>
                  <pic:spPr>
                    <a:xfrm>
                      <a:off x="0" y="0"/>
                      <a:ext cx="5731510" cy="6011545"/>
                    </a:xfrm>
                    <a:prstGeom prst="rect">
                      <a:avLst/>
                    </a:prstGeom>
                  </pic:spPr>
                </pic:pic>
              </a:graphicData>
            </a:graphic>
          </wp:inline>
        </w:drawing>
      </w:r>
    </w:p>
    <w:p w14:paraId="5B72E7A7" w14:textId="78339A95" w:rsidR="00F503CB" w:rsidRPr="00A6779E" w:rsidRDefault="00F503CB" w:rsidP="00837109">
      <w:pPr>
        <w:rPr>
          <w:lang w:val="en-US"/>
        </w:rPr>
      </w:pPr>
    </w:p>
    <w:sectPr w:rsidR="00F503CB" w:rsidRPr="00A6779E">
      <w:headerReference w:type="even" r:id="rId69"/>
      <w:headerReference w:type="default" r:id="rId70"/>
      <w:head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B90F5" w14:textId="77777777" w:rsidR="004236F9" w:rsidRDefault="004236F9" w:rsidP="00D31DA3">
      <w:pPr>
        <w:spacing w:after="0" w:line="240" w:lineRule="auto"/>
      </w:pPr>
      <w:r>
        <w:separator/>
      </w:r>
    </w:p>
  </w:endnote>
  <w:endnote w:type="continuationSeparator" w:id="0">
    <w:p w14:paraId="34B78709" w14:textId="77777777" w:rsidR="004236F9" w:rsidRDefault="004236F9" w:rsidP="00D31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FD48E" w14:textId="77777777" w:rsidR="004236F9" w:rsidRDefault="004236F9" w:rsidP="00D31DA3">
      <w:pPr>
        <w:spacing w:after="0" w:line="240" w:lineRule="auto"/>
      </w:pPr>
      <w:r>
        <w:separator/>
      </w:r>
    </w:p>
  </w:footnote>
  <w:footnote w:type="continuationSeparator" w:id="0">
    <w:p w14:paraId="716A36D8" w14:textId="77777777" w:rsidR="004236F9" w:rsidRDefault="004236F9" w:rsidP="00D31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63FF" w14:textId="5BAEA82C" w:rsidR="00D31DA3" w:rsidRDefault="00D31DA3">
    <w:pPr>
      <w:pStyle w:val="Header"/>
    </w:pPr>
    <w:r>
      <w:rPr>
        <w:noProof/>
      </w:rPr>
      <mc:AlternateContent>
        <mc:Choice Requires="wps">
          <w:drawing>
            <wp:anchor distT="0" distB="0" distL="0" distR="0" simplePos="0" relativeHeight="251659264" behindDoc="0" locked="0" layoutInCell="1" allowOverlap="1" wp14:anchorId="5676874F" wp14:editId="1085AF19">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43BD938" w14:textId="7709176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676874F"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43BD938" w14:textId="7709176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17389" w14:textId="1D0E922D" w:rsidR="00D31DA3" w:rsidRDefault="00D31DA3">
    <w:pPr>
      <w:pStyle w:val="Header"/>
    </w:pPr>
    <w:r>
      <w:rPr>
        <w:noProof/>
      </w:rPr>
      <mc:AlternateContent>
        <mc:Choice Requires="wps">
          <w:drawing>
            <wp:anchor distT="0" distB="0" distL="0" distR="0" simplePos="0" relativeHeight="251660288" behindDoc="0" locked="0" layoutInCell="1" allowOverlap="1" wp14:anchorId="530A869D" wp14:editId="10C17D63">
              <wp:simplePos x="914400" y="447675"/>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F49BEB" w14:textId="0A0E7019"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530A869D"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73F49BEB" w14:textId="0A0E7019"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8A5BD" w14:textId="459E636F" w:rsidR="00D31DA3" w:rsidRDefault="00D31DA3">
    <w:pPr>
      <w:pStyle w:val="Header"/>
    </w:pPr>
    <w:r>
      <w:rPr>
        <w:noProof/>
      </w:rPr>
      <mc:AlternateContent>
        <mc:Choice Requires="wps">
          <w:drawing>
            <wp:anchor distT="0" distB="0" distL="0" distR="0" simplePos="0" relativeHeight="251658240" behindDoc="0" locked="0" layoutInCell="1" allowOverlap="1" wp14:anchorId="685961DA" wp14:editId="193F14A6">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6EC95" w14:textId="3DCEE3C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85961DA"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2BA6EC95" w14:textId="3DCEE3C0" w:rsidR="00D31DA3" w:rsidRPr="00D31DA3" w:rsidRDefault="00D31DA3">
                    <w:pPr>
                      <w:rPr>
                        <w:rFonts w:ascii="Calibri" w:eastAsia="Calibri" w:hAnsi="Calibri" w:cs="Calibri"/>
                        <w:noProof/>
                        <w:color w:val="000000"/>
                      </w:rPr>
                    </w:pPr>
                    <w:r w:rsidRPr="00D31DA3">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77411799">
    <w:abstractNumId w:val="3"/>
  </w:num>
  <w:num w:numId="2" w16cid:durableId="1917978838">
    <w:abstractNumId w:val="0"/>
  </w:num>
  <w:num w:numId="3" w16cid:durableId="1035472214">
    <w:abstractNumId w:val="2"/>
  </w:num>
  <w:num w:numId="4" w16cid:durableId="15135711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142"/>
    <w:rsid w:val="0000426A"/>
    <w:rsid w:val="0003126D"/>
    <w:rsid w:val="000412A1"/>
    <w:rsid w:val="000521E1"/>
    <w:rsid w:val="000537FA"/>
    <w:rsid w:val="0005617A"/>
    <w:rsid w:val="0007600C"/>
    <w:rsid w:val="00080195"/>
    <w:rsid w:val="0009482A"/>
    <w:rsid w:val="000948BC"/>
    <w:rsid w:val="000A53D2"/>
    <w:rsid w:val="000B20F9"/>
    <w:rsid w:val="000D2C31"/>
    <w:rsid w:val="000D62CC"/>
    <w:rsid w:val="000D643F"/>
    <w:rsid w:val="000F525A"/>
    <w:rsid w:val="00116FD9"/>
    <w:rsid w:val="00117B25"/>
    <w:rsid w:val="00130904"/>
    <w:rsid w:val="00133595"/>
    <w:rsid w:val="00137EF9"/>
    <w:rsid w:val="0015540D"/>
    <w:rsid w:val="001746E0"/>
    <w:rsid w:val="001824CB"/>
    <w:rsid w:val="00186F04"/>
    <w:rsid w:val="001B6659"/>
    <w:rsid w:val="0020581C"/>
    <w:rsid w:val="00212049"/>
    <w:rsid w:val="0021356A"/>
    <w:rsid w:val="0022208E"/>
    <w:rsid w:val="002314AA"/>
    <w:rsid w:val="00253853"/>
    <w:rsid w:val="002634FA"/>
    <w:rsid w:val="002708C0"/>
    <w:rsid w:val="00282F49"/>
    <w:rsid w:val="00287510"/>
    <w:rsid w:val="00290DFF"/>
    <w:rsid w:val="002A1CCB"/>
    <w:rsid w:val="002A5318"/>
    <w:rsid w:val="002A7122"/>
    <w:rsid w:val="002B016A"/>
    <w:rsid w:val="002B3464"/>
    <w:rsid w:val="002B3840"/>
    <w:rsid w:val="002C2063"/>
    <w:rsid w:val="002D77CF"/>
    <w:rsid w:val="002F7B1A"/>
    <w:rsid w:val="00320750"/>
    <w:rsid w:val="003210C8"/>
    <w:rsid w:val="00324A5C"/>
    <w:rsid w:val="00325774"/>
    <w:rsid w:val="003345C4"/>
    <w:rsid w:val="00335EC9"/>
    <w:rsid w:val="0035301B"/>
    <w:rsid w:val="003862CD"/>
    <w:rsid w:val="00396B34"/>
    <w:rsid w:val="003B3BD0"/>
    <w:rsid w:val="003E2307"/>
    <w:rsid w:val="003E4661"/>
    <w:rsid w:val="003E5FDA"/>
    <w:rsid w:val="003F0988"/>
    <w:rsid w:val="003F6316"/>
    <w:rsid w:val="0040395F"/>
    <w:rsid w:val="004236F9"/>
    <w:rsid w:val="004403FF"/>
    <w:rsid w:val="00442758"/>
    <w:rsid w:val="00446D80"/>
    <w:rsid w:val="004549FE"/>
    <w:rsid w:val="004B0303"/>
    <w:rsid w:val="004B0D25"/>
    <w:rsid w:val="004B7EC8"/>
    <w:rsid w:val="004C0D74"/>
    <w:rsid w:val="004D017A"/>
    <w:rsid w:val="004E5914"/>
    <w:rsid w:val="00512348"/>
    <w:rsid w:val="00514C80"/>
    <w:rsid w:val="00515608"/>
    <w:rsid w:val="005201F0"/>
    <w:rsid w:val="005238F6"/>
    <w:rsid w:val="00551083"/>
    <w:rsid w:val="005553AE"/>
    <w:rsid w:val="00557CE0"/>
    <w:rsid w:val="00580787"/>
    <w:rsid w:val="00584B6E"/>
    <w:rsid w:val="00591F17"/>
    <w:rsid w:val="00596B15"/>
    <w:rsid w:val="005A2E17"/>
    <w:rsid w:val="005C02AE"/>
    <w:rsid w:val="005D1CE1"/>
    <w:rsid w:val="005F00D4"/>
    <w:rsid w:val="005F3C7D"/>
    <w:rsid w:val="005F4237"/>
    <w:rsid w:val="0060299A"/>
    <w:rsid w:val="00615FF5"/>
    <w:rsid w:val="00654CB5"/>
    <w:rsid w:val="00674FF3"/>
    <w:rsid w:val="00677179"/>
    <w:rsid w:val="00682BCA"/>
    <w:rsid w:val="00684CE8"/>
    <w:rsid w:val="00695153"/>
    <w:rsid w:val="006A01DC"/>
    <w:rsid w:val="006A3F7E"/>
    <w:rsid w:val="006C001F"/>
    <w:rsid w:val="006C3EEF"/>
    <w:rsid w:val="006C3F90"/>
    <w:rsid w:val="006F7444"/>
    <w:rsid w:val="007155C4"/>
    <w:rsid w:val="00734F2B"/>
    <w:rsid w:val="00742DD6"/>
    <w:rsid w:val="00746F40"/>
    <w:rsid w:val="00754947"/>
    <w:rsid w:val="00767276"/>
    <w:rsid w:val="007724A2"/>
    <w:rsid w:val="00791B17"/>
    <w:rsid w:val="00795A50"/>
    <w:rsid w:val="007979AE"/>
    <w:rsid w:val="007A0142"/>
    <w:rsid w:val="007A0168"/>
    <w:rsid w:val="007B04C1"/>
    <w:rsid w:val="007B2FB7"/>
    <w:rsid w:val="007B77BC"/>
    <w:rsid w:val="007B7AB3"/>
    <w:rsid w:val="00824C77"/>
    <w:rsid w:val="00825E98"/>
    <w:rsid w:val="008312B6"/>
    <w:rsid w:val="008345AA"/>
    <w:rsid w:val="00836A26"/>
    <w:rsid w:val="00837109"/>
    <w:rsid w:val="00856492"/>
    <w:rsid w:val="00875A6E"/>
    <w:rsid w:val="00880056"/>
    <w:rsid w:val="008A0363"/>
    <w:rsid w:val="008A474E"/>
    <w:rsid w:val="008C7376"/>
    <w:rsid w:val="008E2146"/>
    <w:rsid w:val="008E6D5F"/>
    <w:rsid w:val="008F5821"/>
    <w:rsid w:val="009057B9"/>
    <w:rsid w:val="009218B5"/>
    <w:rsid w:val="00941CED"/>
    <w:rsid w:val="009728E3"/>
    <w:rsid w:val="00972F86"/>
    <w:rsid w:val="00975935"/>
    <w:rsid w:val="00975D99"/>
    <w:rsid w:val="0097634A"/>
    <w:rsid w:val="00977D8B"/>
    <w:rsid w:val="00981752"/>
    <w:rsid w:val="009A4655"/>
    <w:rsid w:val="009B0CCD"/>
    <w:rsid w:val="009C2E7C"/>
    <w:rsid w:val="009C375F"/>
    <w:rsid w:val="009D4733"/>
    <w:rsid w:val="009E3577"/>
    <w:rsid w:val="009E5B69"/>
    <w:rsid w:val="009F4279"/>
    <w:rsid w:val="00A06D6D"/>
    <w:rsid w:val="00A13E15"/>
    <w:rsid w:val="00A33647"/>
    <w:rsid w:val="00A36DDC"/>
    <w:rsid w:val="00A44863"/>
    <w:rsid w:val="00A552B3"/>
    <w:rsid w:val="00A55EA2"/>
    <w:rsid w:val="00A6779E"/>
    <w:rsid w:val="00A74583"/>
    <w:rsid w:val="00AA02F0"/>
    <w:rsid w:val="00AA657A"/>
    <w:rsid w:val="00AB600C"/>
    <w:rsid w:val="00AC7190"/>
    <w:rsid w:val="00AD52F2"/>
    <w:rsid w:val="00AE1E8A"/>
    <w:rsid w:val="00AE3EBD"/>
    <w:rsid w:val="00B10092"/>
    <w:rsid w:val="00B20604"/>
    <w:rsid w:val="00B20A1E"/>
    <w:rsid w:val="00B27BA5"/>
    <w:rsid w:val="00B30F3A"/>
    <w:rsid w:val="00B43821"/>
    <w:rsid w:val="00B448C9"/>
    <w:rsid w:val="00B4496D"/>
    <w:rsid w:val="00B461E8"/>
    <w:rsid w:val="00B50097"/>
    <w:rsid w:val="00B63160"/>
    <w:rsid w:val="00B76B99"/>
    <w:rsid w:val="00B81709"/>
    <w:rsid w:val="00B84CD6"/>
    <w:rsid w:val="00BA3977"/>
    <w:rsid w:val="00BB293B"/>
    <w:rsid w:val="00BC0596"/>
    <w:rsid w:val="00BE1F92"/>
    <w:rsid w:val="00BE7AFF"/>
    <w:rsid w:val="00BF2C96"/>
    <w:rsid w:val="00C01A6B"/>
    <w:rsid w:val="00C03CE0"/>
    <w:rsid w:val="00C1144C"/>
    <w:rsid w:val="00C1334C"/>
    <w:rsid w:val="00C15BDF"/>
    <w:rsid w:val="00C16E78"/>
    <w:rsid w:val="00C565C5"/>
    <w:rsid w:val="00C74ACD"/>
    <w:rsid w:val="00CB3C41"/>
    <w:rsid w:val="00CC7334"/>
    <w:rsid w:val="00CD12BE"/>
    <w:rsid w:val="00CD5586"/>
    <w:rsid w:val="00CD7975"/>
    <w:rsid w:val="00CE5894"/>
    <w:rsid w:val="00CF11F7"/>
    <w:rsid w:val="00CF7243"/>
    <w:rsid w:val="00D11DDA"/>
    <w:rsid w:val="00D17995"/>
    <w:rsid w:val="00D236EB"/>
    <w:rsid w:val="00D31DA3"/>
    <w:rsid w:val="00D36500"/>
    <w:rsid w:val="00D40DB3"/>
    <w:rsid w:val="00D54028"/>
    <w:rsid w:val="00D56C5E"/>
    <w:rsid w:val="00D61942"/>
    <w:rsid w:val="00D61E27"/>
    <w:rsid w:val="00D62C70"/>
    <w:rsid w:val="00D668BB"/>
    <w:rsid w:val="00D6737B"/>
    <w:rsid w:val="00DB1D73"/>
    <w:rsid w:val="00DC0728"/>
    <w:rsid w:val="00DC4F54"/>
    <w:rsid w:val="00DE0895"/>
    <w:rsid w:val="00DE59DF"/>
    <w:rsid w:val="00DF48E5"/>
    <w:rsid w:val="00E12725"/>
    <w:rsid w:val="00E37CFD"/>
    <w:rsid w:val="00E536CC"/>
    <w:rsid w:val="00E5711A"/>
    <w:rsid w:val="00E604B2"/>
    <w:rsid w:val="00E634D8"/>
    <w:rsid w:val="00E639E8"/>
    <w:rsid w:val="00E80451"/>
    <w:rsid w:val="00E83270"/>
    <w:rsid w:val="00E83FC2"/>
    <w:rsid w:val="00EA4FA7"/>
    <w:rsid w:val="00EC63E6"/>
    <w:rsid w:val="00ED5376"/>
    <w:rsid w:val="00ED63A7"/>
    <w:rsid w:val="00EE46AC"/>
    <w:rsid w:val="00EF0063"/>
    <w:rsid w:val="00EF3193"/>
    <w:rsid w:val="00F10A5C"/>
    <w:rsid w:val="00F13936"/>
    <w:rsid w:val="00F263AB"/>
    <w:rsid w:val="00F33612"/>
    <w:rsid w:val="00F503CB"/>
    <w:rsid w:val="00F607F7"/>
    <w:rsid w:val="00F653B2"/>
    <w:rsid w:val="00F763B8"/>
    <w:rsid w:val="00F80BB6"/>
    <w:rsid w:val="00F823C3"/>
    <w:rsid w:val="00FA19C7"/>
    <w:rsid w:val="00FB22FA"/>
    <w:rsid w:val="00FB62DF"/>
    <w:rsid w:val="00FC470D"/>
    <w:rsid w:val="00FD429F"/>
    <w:rsid w:val="00FD7098"/>
    <w:rsid w:val="00FE43F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AC000"/>
  <w15:chartTrackingRefBased/>
  <w15:docId w15:val="{5F7C32AE-D886-4FF7-A1E1-522EBA1BA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160"/>
  </w:style>
  <w:style w:type="paragraph" w:styleId="Heading1">
    <w:name w:val="heading 1"/>
    <w:basedOn w:val="Normal"/>
    <w:next w:val="Normal"/>
    <w:link w:val="Heading1Char"/>
    <w:uiPriority w:val="9"/>
    <w:qFormat/>
    <w:rsid w:val="00D62C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2C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2348"/>
    <w:pPr>
      <w:keepNext/>
      <w:keepLines/>
      <w:spacing w:before="200" w:after="0" w:line="276" w:lineRule="auto"/>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1D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DA3"/>
  </w:style>
  <w:style w:type="character" w:styleId="Hyperlink">
    <w:name w:val="Hyperlink"/>
    <w:basedOn w:val="DefaultParagraphFont"/>
    <w:uiPriority w:val="99"/>
    <w:unhideWhenUsed/>
    <w:rsid w:val="005201F0"/>
    <w:rPr>
      <w:color w:val="0563C1" w:themeColor="hyperlink"/>
      <w:u w:val="single"/>
    </w:rPr>
  </w:style>
  <w:style w:type="character" w:styleId="UnresolvedMention">
    <w:name w:val="Unresolved Mention"/>
    <w:basedOn w:val="DefaultParagraphFont"/>
    <w:uiPriority w:val="99"/>
    <w:semiHidden/>
    <w:unhideWhenUsed/>
    <w:rsid w:val="005201F0"/>
    <w:rPr>
      <w:color w:val="605E5C"/>
      <w:shd w:val="clear" w:color="auto" w:fill="E1DFDD"/>
    </w:rPr>
  </w:style>
  <w:style w:type="paragraph" w:styleId="ListParagraph">
    <w:name w:val="List Paragraph"/>
    <w:basedOn w:val="Normal"/>
    <w:uiPriority w:val="34"/>
    <w:qFormat/>
    <w:rsid w:val="006C001F"/>
    <w:pPr>
      <w:ind w:left="720"/>
      <w:contextualSpacing/>
    </w:pPr>
  </w:style>
  <w:style w:type="table" w:styleId="TableGrid">
    <w:name w:val="Table Grid"/>
    <w:basedOn w:val="TableNormal"/>
    <w:uiPriority w:val="39"/>
    <w:rsid w:val="00B50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2348"/>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D62C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2C7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17995"/>
    <w:pPr>
      <w:outlineLvl w:val="9"/>
    </w:pPr>
    <w:rPr>
      <w:lang w:val="en-US"/>
    </w:rPr>
  </w:style>
  <w:style w:type="paragraph" w:styleId="TOC1">
    <w:name w:val="toc 1"/>
    <w:basedOn w:val="Normal"/>
    <w:next w:val="Normal"/>
    <w:autoRedefine/>
    <w:uiPriority w:val="39"/>
    <w:unhideWhenUsed/>
    <w:rsid w:val="00D17995"/>
    <w:pPr>
      <w:spacing w:after="100"/>
    </w:pPr>
  </w:style>
  <w:style w:type="paragraph" w:styleId="TOC2">
    <w:name w:val="toc 2"/>
    <w:basedOn w:val="Normal"/>
    <w:next w:val="Normal"/>
    <w:autoRedefine/>
    <w:uiPriority w:val="39"/>
    <w:unhideWhenUsed/>
    <w:rsid w:val="00D17995"/>
    <w:pPr>
      <w:spacing w:after="100"/>
      <w:ind w:left="220"/>
    </w:pPr>
  </w:style>
  <w:style w:type="paragraph" w:styleId="TOC3">
    <w:name w:val="toc 3"/>
    <w:basedOn w:val="Normal"/>
    <w:next w:val="Normal"/>
    <w:autoRedefine/>
    <w:uiPriority w:val="39"/>
    <w:unhideWhenUsed/>
    <w:rsid w:val="0025385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43175">
      <w:bodyDiv w:val="1"/>
      <w:marLeft w:val="0"/>
      <w:marRight w:val="0"/>
      <w:marTop w:val="0"/>
      <w:marBottom w:val="0"/>
      <w:divBdr>
        <w:top w:val="none" w:sz="0" w:space="0" w:color="auto"/>
        <w:left w:val="none" w:sz="0" w:space="0" w:color="auto"/>
        <w:bottom w:val="none" w:sz="0" w:space="0" w:color="auto"/>
        <w:right w:val="none" w:sz="0" w:space="0" w:color="auto"/>
      </w:divBdr>
    </w:div>
    <w:div w:id="667057372">
      <w:bodyDiv w:val="1"/>
      <w:marLeft w:val="0"/>
      <w:marRight w:val="0"/>
      <w:marTop w:val="0"/>
      <w:marBottom w:val="0"/>
      <w:divBdr>
        <w:top w:val="none" w:sz="0" w:space="0" w:color="auto"/>
        <w:left w:val="none" w:sz="0" w:space="0" w:color="auto"/>
        <w:bottom w:val="none" w:sz="0" w:space="0" w:color="auto"/>
        <w:right w:val="none" w:sz="0" w:space="0" w:color="auto"/>
      </w:divBdr>
    </w:div>
    <w:div w:id="936131120">
      <w:bodyDiv w:val="1"/>
      <w:marLeft w:val="0"/>
      <w:marRight w:val="0"/>
      <w:marTop w:val="0"/>
      <w:marBottom w:val="0"/>
      <w:divBdr>
        <w:top w:val="none" w:sz="0" w:space="0" w:color="auto"/>
        <w:left w:val="none" w:sz="0" w:space="0" w:color="auto"/>
        <w:bottom w:val="none" w:sz="0" w:space="0" w:color="auto"/>
        <w:right w:val="none" w:sz="0" w:space="0" w:color="auto"/>
      </w:divBdr>
    </w:div>
    <w:div w:id="194479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ffensive-security.com/metasploit-unleashed/msfconsole-command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rapid7.com/metasploit/msf-overview/"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4CE02-AFE4-4FFE-B9F6-BD7A62355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27</Pages>
  <Words>2715</Words>
  <Characters>15480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206</cp:revision>
  <dcterms:created xsi:type="dcterms:W3CDTF">2022-10-25T19:30:00Z</dcterms:created>
  <dcterms:modified xsi:type="dcterms:W3CDTF">2022-10-27T23:48:00Z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2022-10-25T19:31:18Z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073dfb13-03b6-41d2-a07f-0de237686fe5</vt:lpwstr>
  </property>
  <property fmtid="{D5CDD505-2E9C-101B-9397-08002B2CF9AE}" pid="11" name="MSIP_Label_dd7aeb4d-f421-48c2-a20e-7b6cd62b5b82_ContentBits">
    <vt:lpwstr>1</vt:lpwstr>
  </property>
</Properties>
</file>